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7B" w:rsidRPr="00A111C7" w:rsidRDefault="0091453B" w:rsidP="0091453B">
      <w:pPr>
        <w:jc w:val="center"/>
        <w:rPr>
          <w:b/>
          <w:sz w:val="22"/>
        </w:rPr>
      </w:pPr>
      <w:r w:rsidRPr="00A111C7">
        <w:rPr>
          <w:rFonts w:hint="eastAsia"/>
          <w:b/>
          <w:sz w:val="22"/>
        </w:rPr>
        <w:t>読書ノート　その</w:t>
      </w:r>
      <w:r w:rsidRPr="00A111C7">
        <w:rPr>
          <w:rFonts w:hint="eastAsia"/>
          <w:b/>
          <w:sz w:val="22"/>
        </w:rPr>
        <w:t>35</w:t>
      </w:r>
    </w:p>
    <w:p w:rsidR="0091453B" w:rsidRPr="00A111C7" w:rsidRDefault="0091453B" w:rsidP="0091453B">
      <w:pPr>
        <w:jc w:val="right"/>
      </w:pPr>
      <w:r w:rsidRPr="00A111C7">
        <w:rPr>
          <w:rFonts w:hint="eastAsia"/>
        </w:rPr>
        <w:t>令和元年</w:t>
      </w:r>
      <w:r w:rsidRPr="00A111C7">
        <w:rPr>
          <w:rFonts w:hint="eastAsia"/>
        </w:rPr>
        <w:t>11</w:t>
      </w:r>
      <w:r w:rsidRPr="00A111C7">
        <w:rPr>
          <w:rFonts w:hint="eastAsia"/>
        </w:rPr>
        <w:t>月</w:t>
      </w:r>
      <w:r w:rsidRPr="00A111C7">
        <w:rPr>
          <w:rFonts w:hint="eastAsia"/>
        </w:rPr>
        <w:t>21</w:t>
      </w:r>
      <w:r w:rsidRPr="00A111C7">
        <w:rPr>
          <w:rFonts w:hint="eastAsia"/>
        </w:rPr>
        <w:t>日　小林</w:t>
      </w:r>
    </w:p>
    <w:p w:rsidR="00F11882" w:rsidRDefault="00D84BFE" w:rsidP="00CD5E01">
      <w:r>
        <w:rPr>
          <w:rFonts w:hint="eastAsia"/>
        </w:rPr>
        <w:t>11</w:t>
      </w:r>
      <w:r>
        <w:rPr>
          <w:rFonts w:hint="eastAsia"/>
        </w:rPr>
        <w:t>月および</w:t>
      </w:r>
      <w:r>
        <w:rPr>
          <w:rFonts w:hint="eastAsia"/>
        </w:rPr>
        <w:t>12</w:t>
      </w:r>
      <w:r>
        <w:rPr>
          <w:rFonts w:hint="eastAsia"/>
        </w:rPr>
        <w:t>月の研究会では、</w:t>
      </w:r>
      <w:r w:rsidR="00F11882">
        <w:rPr>
          <w:rFonts w:hint="eastAsia"/>
        </w:rPr>
        <w:t>天皇について報告します。</w:t>
      </w:r>
    </w:p>
    <w:p w:rsidR="00A30148" w:rsidRPr="00A111C7" w:rsidRDefault="00CD5E01" w:rsidP="00CD5E01">
      <w:r w:rsidRPr="00A111C7">
        <w:rPr>
          <w:rFonts w:hint="eastAsia"/>
        </w:rPr>
        <w:t>まず、参考のため、今回の退位・即位</w:t>
      </w:r>
      <w:r w:rsidR="00245D98">
        <w:rPr>
          <w:rFonts w:hint="eastAsia"/>
        </w:rPr>
        <w:t>の</w:t>
      </w:r>
      <w:r w:rsidR="004053BD">
        <w:rPr>
          <w:rFonts w:hint="eastAsia"/>
        </w:rPr>
        <w:t>儀式</w:t>
      </w:r>
      <w:r w:rsidR="00245D98">
        <w:rPr>
          <w:rFonts w:hint="eastAsia"/>
        </w:rPr>
        <w:t>概要</w:t>
      </w:r>
      <w:r w:rsidR="00BD0A10">
        <w:rPr>
          <w:rFonts w:hint="eastAsia"/>
        </w:rPr>
        <w:t>その他を</w:t>
      </w:r>
      <w:r w:rsidR="008308D5">
        <w:rPr>
          <w:rFonts w:hint="eastAsia"/>
        </w:rPr>
        <w:t>以下に記します</w:t>
      </w:r>
      <w:r w:rsidRPr="00A111C7">
        <w:rPr>
          <w:rFonts w:hint="eastAsia"/>
        </w:rPr>
        <w:t>。</w:t>
      </w:r>
    </w:p>
    <w:p w:rsidR="00DD3EFB" w:rsidRPr="00A111C7" w:rsidRDefault="004C304A" w:rsidP="00A30148">
      <w:pPr>
        <w:pStyle w:val="a3"/>
        <w:numPr>
          <w:ilvl w:val="0"/>
          <w:numId w:val="4"/>
        </w:numPr>
        <w:ind w:leftChars="0"/>
        <w:rPr>
          <w:rFonts w:ascii="AR P明朝体L" w:hAnsi="AR P明朝体L"/>
        </w:rPr>
      </w:pPr>
      <w:r w:rsidRPr="00A111C7">
        <w:rPr>
          <w:rFonts w:ascii="AR P明朝体L" w:hAnsi="AR P明朝体L" w:hint="eastAsia"/>
        </w:rPr>
        <w:t>平成天皇</w:t>
      </w:r>
      <w:r w:rsidR="00274BF2">
        <w:rPr>
          <w:rFonts w:ascii="AR P明朝体L" w:hAnsi="AR P明朝体L" w:hint="eastAsia"/>
        </w:rPr>
        <w:t>は、</w:t>
      </w:r>
      <w:r w:rsidR="0017602C">
        <w:rPr>
          <w:rFonts w:ascii="AR P明朝体L" w:hAnsi="AR P明朝体L" w:hint="eastAsia"/>
        </w:rPr>
        <w:t>名前を</w:t>
      </w:r>
      <w:r w:rsidR="00165903">
        <w:rPr>
          <w:rFonts w:ascii="AR P明朝体L" w:hAnsi="AR P明朝体L"/>
        </w:rPr>
        <w:ruby>
          <w:rubyPr>
            <w:rubyAlign w:val="distributeSpace"/>
            <w:hps w:val="10"/>
            <w:hpsRaise w:val="18"/>
            <w:hpsBaseText w:val="20"/>
            <w:lid w:val="ja-JP"/>
          </w:rubyPr>
          <w:rt>
            <w:r w:rsidR="00165903" w:rsidRPr="00165903">
              <w:rPr>
                <w:rFonts w:ascii="AR P明朝体L" w:hAnsi="AR P明朝体L"/>
                <w:sz w:val="10"/>
              </w:rPr>
              <w:t>あきひと</w:t>
            </w:r>
          </w:rt>
          <w:rubyBase>
            <w:r w:rsidR="00165903">
              <w:rPr>
                <w:rFonts w:ascii="AR P明朝体L" w:hAnsi="AR P明朝体L"/>
              </w:rPr>
              <w:t>明仁</w:t>
            </w:r>
          </w:rubyBase>
        </w:ruby>
      </w:r>
      <w:r w:rsidR="0017602C">
        <w:rPr>
          <w:rFonts w:ascii="AR P明朝体L" w:hAnsi="AR P明朝体L" w:hint="eastAsia"/>
        </w:rPr>
        <w:t>といい、</w:t>
      </w:r>
      <w:r w:rsidR="00DD3EFB" w:rsidRPr="00245D98">
        <w:rPr>
          <w:rFonts w:asciiTheme="minorHAnsi" w:hAnsiTheme="minorHAnsi"/>
        </w:rPr>
        <w:t>125</w:t>
      </w:r>
      <w:r w:rsidR="00DD3EFB" w:rsidRPr="00A111C7">
        <w:rPr>
          <w:rFonts w:ascii="AR P明朝体L" w:hAnsi="AR P明朝体L" w:hint="eastAsia"/>
        </w:rPr>
        <w:t>代</w:t>
      </w:r>
      <w:r w:rsidR="00274BF2">
        <w:rPr>
          <w:rFonts w:ascii="AR P明朝体L" w:hAnsi="AR P明朝体L" w:hint="eastAsia"/>
        </w:rPr>
        <w:t>天皇</w:t>
      </w:r>
      <w:r w:rsidR="008B329D">
        <w:rPr>
          <w:rFonts w:ascii="AR P明朝体L" w:hAnsi="AR P明朝体L" w:hint="eastAsia"/>
        </w:rPr>
        <w:t>として</w:t>
      </w:r>
      <w:r w:rsidR="009624E5">
        <w:rPr>
          <w:rFonts w:ascii="AR P明朝体L" w:hAnsi="AR P明朝体L" w:hint="eastAsia"/>
        </w:rPr>
        <w:t>平成元年</w:t>
      </w:r>
      <w:r w:rsidR="009624E5" w:rsidRPr="00DD66FA">
        <w:rPr>
          <w:rFonts w:asciiTheme="minorHAnsi" w:hAnsiTheme="minorHAnsi"/>
        </w:rPr>
        <w:t>1</w:t>
      </w:r>
      <w:r w:rsidR="00DD66FA" w:rsidRPr="00DD66FA">
        <w:rPr>
          <w:rFonts w:asciiTheme="minorHAnsi" w:hAnsiTheme="minorHAnsi"/>
        </w:rPr>
        <w:t>月</w:t>
      </w:r>
      <w:r w:rsidR="009624E5" w:rsidRPr="00DD66FA">
        <w:rPr>
          <w:rFonts w:asciiTheme="minorHAnsi" w:hAnsiTheme="minorHAnsi"/>
        </w:rPr>
        <w:t>8</w:t>
      </w:r>
      <w:r w:rsidR="009624E5">
        <w:rPr>
          <w:rFonts w:ascii="AR P明朝体L" w:hAnsi="AR P明朝体L" w:hint="eastAsia"/>
        </w:rPr>
        <w:t>日</w:t>
      </w:r>
      <w:r w:rsidR="00DD66FA">
        <w:rPr>
          <w:rFonts w:ascii="AR P明朝体L" w:hAnsi="AR P明朝体L" w:hint="eastAsia"/>
        </w:rPr>
        <w:t>に即位、</w:t>
      </w:r>
      <w:r w:rsidR="00BB1DBF">
        <w:rPr>
          <w:rFonts w:ascii="AR P明朝体L" w:hAnsi="AR P明朝体L" w:hint="eastAsia"/>
        </w:rPr>
        <w:t>在位</w:t>
      </w:r>
      <w:r w:rsidR="00165903">
        <w:rPr>
          <w:rFonts w:ascii="AR P明朝体L" w:hAnsi="AR P明朝体L" w:hint="eastAsia"/>
        </w:rPr>
        <w:t>約</w:t>
      </w:r>
      <w:r w:rsidR="00165903">
        <w:rPr>
          <w:rFonts w:asciiTheme="minorHAnsi" w:hAnsiTheme="minorHAnsi" w:hint="eastAsia"/>
        </w:rPr>
        <w:t>30</w:t>
      </w:r>
      <w:r w:rsidR="00165903">
        <w:rPr>
          <w:rFonts w:asciiTheme="minorHAnsi" w:hAnsiTheme="minorHAnsi" w:hint="eastAsia"/>
        </w:rPr>
        <w:t>年</w:t>
      </w:r>
      <w:r w:rsidR="00706284">
        <w:rPr>
          <w:rFonts w:asciiTheme="minorHAnsi" w:hAnsiTheme="minorHAnsi" w:hint="eastAsia"/>
        </w:rPr>
        <w:t>4</w:t>
      </w:r>
      <w:r w:rsidR="00706284">
        <w:rPr>
          <w:rFonts w:asciiTheme="minorHAnsi" w:hAnsiTheme="minorHAnsi" w:hint="eastAsia"/>
        </w:rPr>
        <w:t>カ月</w:t>
      </w:r>
      <w:r w:rsidR="00165903">
        <w:rPr>
          <w:rFonts w:asciiTheme="minorHAnsi" w:hAnsiTheme="minorHAnsi" w:hint="eastAsia"/>
        </w:rPr>
        <w:t>で</w:t>
      </w:r>
      <w:r w:rsidR="00822FDF" w:rsidRPr="00A111C7">
        <w:rPr>
          <w:rFonts w:ascii="AR P明朝体L" w:hAnsi="AR P明朝体L" w:hint="eastAsia"/>
        </w:rPr>
        <w:t>平成</w:t>
      </w:r>
      <w:r w:rsidR="00822FDF" w:rsidRPr="00DD66FA">
        <w:rPr>
          <w:rFonts w:asciiTheme="minorHAnsi" w:hAnsiTheme="minorHAnsi"/>
        </w:rPr>
        <w:t>31</w:t>
      </w:r>
      <w:r w:rsidR="00822FDF" w:rsidRPr="00DD66FA">
        <w:rPr>
          <w:rFonts w:asciiTheme="minorHAnsi" w:hAnsiTheme="minorHAnsi"/>
        </w:rPr>
        <w:t>年</w:t>
      </w:r>
      <w:r w:rsidR="00822FDF" w:rsidRPr="00DD66FA">
        <w:rPr>
          <w:rFonts w:asciiTheme="minorHAnsi" w:hAnsiTheme="minorHAnsi"/>
        </w:rPr>
        <w:t>4</w:t>
      </w:r>
      <w:r w:rsidR="00822FDF" w:rsidRPr="00DD66FA">
        <w:rPr>
          <w:rFonts w:asciiTheme="minorHAnsi" w:hAnsiTheme="minorHAnsi"/>
        </w:rPr>
        <w:t>月</w:t>
      </w:r>
      <w:r w:rsidR="00822FDF" w:rsidRPr="00DD66FA">
        <w:rPr>
          <w:rFonts w:asciiTheme="minorHAnsi" w:hAnsiTheme="minorHAnsi"/>
        </w:rPr>
        <w:t>30</w:t>
      </w:r>
      <w:r w:rsidR="00822FDF" w:rsidRPr="00A111C7">
        <w:rPr>
          <w:rFonts w:ascii="AR P明朝体L" w:hAnsi="AR P明朝体L" w:hint="eastAsia"/>
        </w:rPr>
        <w:t>日</w:t>
      </w:r>
      <w:r w:rsidR="0047079E" w:rsidRPr="00A111C7">
        <w:rPr>
          <w:rFonts w:ascii="AR P明朝体L" w:hAnsi="AR P明朝体L" w:hint="eastAsia"/>
        </w:rPr>
        <w:t>に退位し、</w:t>
      </w:r>
      <w:r w:rsidR="00AD2FE8" w:rsidRPr="00A111C7">
        <w:rPr>
          <w:rFonts w:ascii="AR P明朝体L" w:hAnsi="AR P明朝体L" w:hint="eastAsia"/>
        </w:rPr>
        <w:t>上皇となった（</w:t>
      </w:r>
      <w:r w:rsidR="001A022D" w:rsidRPr="00A111C7">
        <w:rPr>
          <w:rFonts w:ascii="AR P明朝体L" w:hAnsi="AR P明朝体L" w:hint="eastAsia"/>
        </w:rPr>
        <w:t>皇后は</w:t>
      </w:r>
      <w:r w:rsidR="00AD2FE8" w:rsidRPr="00A111C7">
        <w:rPr>
          <w:rFonts w:ascii="AR P明朝体L" w:hAnsi="AR P明朝体L" w:hint="eastAsia"/>
        </w:rPr>
        <w:t>上皇后）。</w:t>
      </w:r>
      <w:r w:rsidR="00C44618">
        <w:rPr>
          <w:rFonts w:ascii="AR P明朝体L" w:hAnsi="AR P明朝体L" w:hint="eastAsia"/>
        </w:rPr>
        <w:t>退位</w:t>
      </w:r>
      <w:r w:rsidR="00603530">
        <w:rPr>
          <w:rFonts w:ascii="AR P明朝体L" w:hAnsi="AR P明朝体L" w:hint="eastAsia"/>
        </w:rPr>
        <w:t>にあたり</w:t>
      </w:r>
      <w:r w:rsidR="00BE660F" w:rsidRPr="00A111C7">
        <w:rPr>
          <w:rFonts w:ascii="AR P明朝体L" w:hAnsi="AR P明朝体L" w:hint="eastAsia"/>
        </w:rPr>
        <w:t>以下の</w:t>
      </w:r>
      <w:r w:rsidR="00603530">
        <w:rPr>
          <w:rFonts w:ascii="AR P明朝体L" w:hAnsi="AR P明朝体L" w:hint="eastAsia"/>
        </w:rPr>
        <w:t>儀式がおこなわれた。</w:t>
      </w:r>
    </w:p>
    <w:p w:rsidR="002515DF" w:rsidRPr="00A111C7" w:rsidRDefault="002515DF" w:rsidP="0011133A">
      <w:pPr>
        <w:ind w:leftChars="213" w:left="426"/>
        <w:rPr>
          <w:rFonts w:ascii="AR P明朝体L" w:hAnsi="AR P明朝体L" w:cs="ＭＳ 明朝"/>
        </w:rPr>
      </w:pPr>
      <w:r w:rsidRPr="00A111C7">
        <w:rPr>
          <w:rFonts w:asciiTheme="minorHAnsi" w:hAnsiTheme="minorHAnsi"/>
        </w:rPr>
        <w:t>(1)</w:t>
      </w:r>
      <w:r w:rsidRPr="00A111C7">
        <w:rPr>
          <w:rFonts w:ascii="AR P明朝体L" w:hAnsi="AR P明朝体L" w:hint="eastAsia"/>
        </w:rPr>
        <w:t xml:space="preserve"> </w:t>
      </w:r>
      <w:r w:rsidR="005E44E3">
        <w:rPr>
          <w:rFonts w:ascii="AR P明朝体L" w:hAnsi="AR P明朝体L"/>
        </w:rPr>
        <w:ruby>
          <w:rubyPr>
            <w:rubyAlign w:val="distributeSpace"/>
            <w:hps w:val="10"/>
            <w:hpsRaise w:val="18"/>
            <w:hpsBaseText w:val="20"/>
            <w:lid w:val="ja-JP"/>
          </w:rubyPr>
          <w:rt>
            <w:r w:rsidR="005E44E3" w:rsidRPr="005E44E3">
              <w:rPr>
                <w:rFonts w:ascii="AR P明朝体L" w:hAnsi="AR P明朝体L"/>
                <w:sz w:val="10"/>
              </w:rPr>
              <w:t>かしこどころ</w:t>
            </w:r>
          </w:rt>
          <w:rubyBase>
            <w:r w:rsidR="005E44E3">
              <w:rPr>
                <w:rFonts w:ascii="AR P明朝体L" w:hAnsi="AR P明朝体L"/>
              </w:rPr>
              <w:t>賢所</w:t>
            </w:r>
          </w:rubyBase>
        </w:ruby>
      </w:r>
      <w:r w:rsidR="005E44E3">
        <w:rPr>
          <w:rFonts w:ascii="AR P明朝体L" w:hAnsi="AR P明朝体L"/>
        </w:rPr>
        <w:ruby>
          <w:rubyPr>
            <w:rubyAlign w:val="distributeSpace"/>
            <w:hps w:val="10"/>
            <w:hpsRaise w:val="18"/>
            <w:hpsBaseText w:val="20"/>
            <w:lid w:val="ja-JP"/>
          </w:rubyPr>
          <w:rt>
            <w:r w:rsidR="005E44E3" w:rsidRPr="005E44E3">
              <w:rPr>
                <w:rFonts w:ascii="AR P明朝体L" w:hAnsi="AR P明朝体L"/>
                <w:sz w:val="10"/>
              </w:rPr>
              <w:t>おおまえ</w:t>
            </w:r>
          </w:rt>
          <w:rubyBase>
            <w:r w:rsidR="005E44E3">
              <w:rPr>
                <w:rFonts w:ascii="AR P明朝体L" w:hAnsi="AR P明朝体L"/>
              </w:rPr>
              <w:t>大前</w:t>
            </w:r>
          </w:rubyBase>
        </w:ruby>
      </w:r>
      <w:r w:rsidR="00503B1A" w:rsidRPr="00A111C7">
        <w:rPr>
          <w:rFonts w:ascii="AR P明朝体L" w:hAnsi="AR P明朝体L" w:hint="eastAsia"/>
        </w:rPr>
        <w:t>の儀</w:t>
      </w:r>
      <w:r w:rsidR="0011133A" w:rsidRPr="00A111C7">
        <w:rPr>
          <w:rFonts w:ascii="AR P明朝体L" w:hAnsi="AR P明朝体L" w:hint="eastAsia"/>
        </w:rPr>
        <w:t xml:space="preserve">　</w:t>
      </w:r>
      <w:r w:rsidR="008C37C1" w:rsidRPr="00A111C7">
        <w:rPr>
          <w:rFonts w:ascii="AR P明朝体L" w:hAnsi="AR P明朝体L" w:hint="eastAsia"/>
        </w:rPr>
        <w:t>宮中三殿</w:t>
      </w:r>
      <w:r w:rsidR="0011133A" w:rsidRPr="00A111C7">
        <w:rPr>
          <w:rFonts w:ascii="AR P明朝体L" w:hAnsi="AR P明朝体L" w:hint="eastAsia"/>
        </w:rPr>
        <w:t>に</w:t>
      </w:r>
      <w:r w:rsidR="0070108F" w:rsidRPr="00A111C7">
        <w:rPr>
          <w:rFonts w:ascii="AR P明朝体L" w:hAnsi="AR P明朝体L" w:hint="eastAsia"/>
        </w:rPr>
        <w:t>おいて</w:t>
      </w:r>
      <w:r w:rsidR="0036704A">
        <w:rPr>
          <w:rFonts w:ascii="AR P明朝体L" w:hAnsi="AR P明朝体L" w:hint="eastAsia"/>
        </w:rPr>
        <w:t>（写真参照）</w:t>
      </w:r>
    </w:p>
    <w:p w:rsidR="001C3F96" w:rsidRPr="00A111C7" w:rsidRDefault="002515DF" w:rsidP="0011133A">
      <w:pPr>
        <w:ind w:leftChars="213" w:left="426"/>
        <w:rPr>
          <w:rFonts w:ascii="AR P明朝体L" w:hAnsi="AR P明朝体L"/>
        </w:rPr>
      </w:pPr>
      <w:r w:rsidRPr="00A111C7">
        <w:rPr>
          <w:rFonts w:asciiTheme="minorHAnsi" w:hAnsiTheme="minorHAnsi"/>
        </w:rPr>
        <w:t>(2)</w:t>
      </w:r>
      <w:r w:rsidRPr="00A111C7">
        <w:rPr>
          <w:rFonts w:ascii="AR P明朝体L" w:hAnsi="AR P明朝体L" w:hint="eastAsia"/>
        </w:rPr>
        <w:t xml:space="preserve"> </w:t>
      </w:r>
      <w:r w:rsidR="00503B1A" w:rsidRPr="00A111C7">
        <w:rPr>
          <w:rFonts w:ascii="AR P明朝体L" w:hAnsi="AR P明朝体L" w:hint="eastAsia"/>
        </w:rPr>
        <w:t>皇霊殿神殿に奉告の儀　宮中三殿</w:t>
      </w:r>
      <w:r w:rsidR="0070108F" w:rsidRPr="00A111C7">
        <w:rPr>
          <w:rFonts w:ascii="AR P明朝体L" w:hAnsi="AR P明朝体L" w:hint="eastAsia"/>
        </w:rPr>
        <w:t>において</w:t>
      </w:r>
    </w:p>
    <w:p w:rsidR="00D12CFB" w:rsidRDefault="00AF4273" w:rsidP="00BB6854">
      <w:pPr>
        <w:ind w:left="426"/>
        <w:rPr>
          <w:rFonts w:ascii="AR P明朝体L" w:hAnsi="AR P明朝体L"/>
        </w:rPr>
      </w:pPr>
      <w:r>
        <w:rPr>
          <w:rFonts w:ascii="AR P明朝体L" w:hAnsi="AR P明朝体L" w:hint="eastAsia"/>
        </w:rPr>
        <w:t>以下、用語の解説。</w:t>
      </w:r>
    </w:p>
    <w:p w:rsidR="00637494" w:rsidRDefault="000530F5" w:rsidP="00BB6854">
      <w:pPr>
        <w:ind w:left="426"/>
        <w:rPr>
          <w:rFonts w:ascii="AR P明朝体L" w:hAnsi="AR P明朝体L"/>
        </w:rPr>
      </w:pPr>
      <w:r>
        <w:rPr>
          <w:rFonts w:ascii="AR P明朝体L" w:hAnsi="AR P明朝体L" w:hint="eastAsia"/>
        </w:rPr>
        <w:t>①</w:t>
      </w:r>
      <w:r w:rsidR="00232DD4" w:rsidRPr="00BB6854">
        <w:rPr>
          <w:rFonts w:ascii="AR P明朝体L" w:hAnsi="AR P明朝体L" w:hint="eastAsia"/>
        </w:rPr>
        <w:t>賢所</w:t>
      </w:r>
      <w:r w:rsidR="007F38FF">
        <w:rPr>
          <w:rFonts w:ascii="AR P明朝体L" w:hAnsi="AR P明朝体L" w:hint="eastAsia"/>
        </w:rPr>
        <w:t>＝</w:t>
      </w:r>
      <w:r w:rsidR="00B80315" w:rsidRPr="00BB6854">
        <w:rPr>
          <w:rFonts w:ascii="AR P明朝体L" w:hAnsi="AR P明朝体L" w:hint="eastAsia"/>
        </w:rPr>
        <w:t>天照大神の</w:t>
      </w:r>
      <w:r w:rsidR="005566CB" w:rsidRPr="00BB6854">
        <w:rPr>
          <w:rFonts w:ascii="AR P明朝体L" w:hAnsi="AR P明朝体L"/>
        </w:rPr>
        <w:ruby>
          <w:rubyPr>
            <w:rubyAlign w:val="distributeSpace"/>
            <w:hps w:val="10"/>
            <w:hpsRaise w:val="18"/>
            <w:hpsBaseText w:val="20"/>
            <w:lid w:val="ja-JP"/>
          </w:rubyPr>
          <w:rt>
            <w:r w:rsidR="005566CB" w:rsidRPr="00BB6854">
              <w:rPr>
                <w:rFonts w:ascii="AR P明朝体L" w:hAnsi="AR P明朝体L"/>
                <w:sz w:val="10"/>
              </w:rPr>
              <w:t>みたましろ</w:t>
            </w:r>
          </w:rt>
          <w:rubyBase>
            <w:r w:rsidR="005566CB" w:rsidRPr="00BB6854">
              <w:rPr>
                <w:rFonts w:ascii="AR P明朝体L" w:hAnsi="AR P明朝体L"/>
              </w:rPr>
              <w:t>御霊代</w:t>
            </w:r>
          </w:rubyBase>
        </w:ruby>
      </w:r>
      <w:r w:rsidR="00B80315" w:rsidRPr="00BB6854">
        <w:rPr>
          <w:rFonts w:ascii="AR P明朝体L" w:hAnsi="AR P明朝体L" w:hint="eastAsia"/>
        </w:rPr>
        <w:t>として神鏡を</w:t>
      </w:r>
      <w:r w:rsidR="00E552F7" w:rsidRPr="00BB6854">
        <w:rPr>
          <w:rFonts w:ascii="AR P明朝体L" w:hAnsi="AR P明朝体L" w:hint="eastAsia"/>
        </w:rPr>
        <w:t>奉安してある</w:t>
      </w:r>
      <w:r w:rsidR="008C37C1" w:rsidRPr="00BB6854">
        <w:rPr>
          <w:rFonts w:ascii="AR P明朝体L" w:hAnsi="AR P明朝体L" w:hint="eastAsia"/>
        </w:rPr>
        <w:t>建物</w:t>
      </w:r>
      <w:r w:rsidR="00B20BED">
        <w:rPr>
          <w:rFonts w:ascii="AR P明朝体L" w:hAnsi="AR P明朝体L" w:hint="eastAsia"/>
        </w:rPr>
        <w:t>。</w:t>
      </w:r>
      <w:r>
        <w:rPr>
          <w:rFonts w:ascii="AR P明朝体L" w:hAnsi="AR P明朝体L" w:hint="eastAsia"/>
        </w:rPr>
        <w:t>②</w:t>
      </w:r>
      <w:r w:rsidR="000053A0" w:rsidRPr="00BB6854">
        <w:rPr>
          <w:rFonts w:ascii="AR P明朝体L" w:hAnsi="AR P明朝体L" w:hint="eastAsia"/>
        </w:rPr>
        <w:t>大前の儀</w:t>
      </w:r>
      <w:r w:rsidR="007F38FF">
        <w:rPr>
          <w:rFonts w:ascii="AR P明朝体L" w:hAnsi="AR P明朝体L" w:hint="eastAsia"/>
        </w:rPr>
        <w:t>＝</w:t>
      </w:r>
      <w:r w:rsidR="000053A0" w:rsidRPr="00BB6854">
        <w:rPr>
          <w:rFonts w:ascii="AR P明朝体L" w:hAnsi="AR P明朝体L" w:hint="eastAsia"/>
        </w:rPr>
        <w:t>天照大神に退位を奉告する儀式</w:t>
      </w:r>
      <w:r>
        <w:rPr>
          <w:rFonts w:ascii="AR P明朝体L" w:hAnsi="AR P明朝体L" w:hint="eastAsia"/>
        </w:rPr>
        <w:t>。③</w:t>
      </w:r>
      <w:r w:rsidR="00B101DF" w:rsidRPr="00BB6854">
        <w:rPr>
          <w:rFonts w:ascii="AR P明朝体L" w:hAnsi="AR P明朝体L" w:hint="eastAsia"/>
        </w:rPr>
        <w:t>皇霊殿</w:t>
      </w:r>
      <w:r w:rsidR="00B101DF">
        <w:rPr>
          <w:rFonts w:ascii="AR P明朝体L" w:hAnsi="AR P明朝体L" w:hint="eastAsia"/>
        </w:rPr>
        <w:t>＝</w:t>
      </w:r>
      <w:r w:rsidR="00B101DF" w:rsidRPr="00BB6854">
        <w:rPr>
          <w:rFonts w:ascii="AR P明朝体L" w:hAnsi="AR P明朝体L" w:hint="eastAsia"/>
        </w:rPr>
        <w:t>歴代天皇その他皇族の霊を祭るところ</w:t>
      </w:r>
      <w:r w:rsidR="00B101DF">
        <w:rPr>
          <w:rFonts w:ascii="AR P明朝体L" w:hAnsi="AR P明朝体L" w:hint="eastAsia"/>
        </w:rPr>
        <w:t>。</w:t>
      </w:r>
      <w:r w:rsidR="00C13242">
        <w:rPr>
          <w:rFonts w:ascii="AR P明朝体L" w:hAnsi="AR P明朝体L" w:hint="eastAsia"/>
        </w:rPr>
        <w:t>④</w:t>
      </w:r>
      <w:r w:rsidR="00B101DF" w:rsidRPr="00BB6854">
        <w:rPr>
          <w:rFonts w:ascii="AR P明朝体L" w:hAnsi="AR P明朝体L" w:hint="eastAsia"/>
        </w:rPr>
        <w:t>神殿</w:t>
      </w:r>
      <w:r w:rsidR="00B101DF">
        <w:rPr>
          <w:rFonts w:ascii="AR P明朝体L" w:hAnsi="AR P明朝体L" w:hint="eastAsia"/>
        </w:rPr>
        <w:t>＝</w:t>
      </w:r>
      <w:r w:rsidR="00B101DF" w:rsidRPr="00BB6854">
        <w:rPr>
          <w:rFonts w:ascii="AR P明朝体L" w:hAnsi="AR P明朝体L"/>
        </w:rPr>
        <w:ruby>
          <w:rubyPr>
            <w:rubyAlign w:val="distributeSpace"/>
            <w:hps w:val="10"/>
            <w:hpsRaise w:val="18"/>
            <w:hpsBaseText w:val="20"/>
            <w:lid w:val="ja-JP"/>
          </w:rubyPr>
          <w:rt>
            <w:r w:rsidR="00B101DF" w:rsidRPr="00BB6854">
              <w:rPr>
                <w:rFonts w:ascii="AR P明朝体L" w:hAnsi="AR P明朝体L"/>
                <w:sz w:val="10"/>
              </w:rPr>
              <w:t>あまつ</w:t>
            </w:r>
          </w:rt>
          <w:rubyBase>
            <w:r w:rsidR="00B101DF" w:rsidRPr="00BB6854">
              <w:rPr>
                <w:rFonts w:ascii="AR P明朝体L" w:hAnsi="AR P明朝体L"/>
              </w:rPr>
              <w:t>天津</w:t>
            </w:r>
          </w:rubyBase>
        </w:ruby>
      </w:r>
      <w:r w:rsidR="00B101DF" w:rsidRPr="00BB6854">
        <w:rPr>
          <w:rFonts w:ascii="AR P明朝体L" w:hAnsi="AR P明朝体L"/>
        </w:rPr>
        <w:ruby>
          <w:rubyPr>
            <w:rubyAlign w:val="distributeSpace"/>
            <w:hps w:val="10"/>
            <w:hpsRaise w:val="18"/>
            <w:hpsBaseText w:val="20"/>
            <w:lid w:val="ja-JP"/>
          </w:rubyPr>
          <w:rt>
            <w:r w:rsidR="00B101DF" w:rsidRPr="00BB6854">
              <w:rPr>
                <w:rFonts w:ascii="AR P明朝体L" w:hAnsi="AR P明朝体L"/>
                <w:sz w:val="10"/>
              </w:rPr>
              <w:t>かみ</w:t>
            </w:r>
          </w:rt>
          <w:rubyBase>
            <w:r w:rsidR="00B101DF" w:rsidRPr="00BB6854">
              <w:rPr>
                <w:rFonts w:ascii="AR P明朝体L" w:hAnsi="AR P明朝体L"/>
              </w:rPr>
              <w:t>神</w:t>
            </w:r>
          </w:rubyBase>
        </w:ruby>
      </w:r>
      <w:r w:rsidR="00B101DF" w:rsidRPr="00BB6854">
        <w:rPr>
          <w:rFonts w:ascii="AR P明朝体L" w:hAnsi="AR P明朝体L" w:hint="eastAsia"/>
        </w:rPr>
        <w:t>・</w:t>
      </w:r>
      <w:r w:rsidR="00B101DF" w:rsidRPr="00BB6854">
        <w:rPr>
          <w:rFonts w:ascii="AR P明朝体L" w:hAnsi="AR P明朝体L"/>
        </w:rPr>
        <w:ruby>
          <w:rubyPr>
            <w:rubyAlign w:val="distributeSpace"/>
            <w:hps w:val="10"/>
            <w:hpsRaise w:val="18"/>
            <w:hpsBaseText w:val="20"/>
            <w:lid w:val="ja-JP"/>
          </w:rubyPr>
          <w:rt>
            <w:r w:rsidR="00B101DF" w:rsidRPr="00BB6854">
              <w:rPr>
                <w:rFonts w:ascii="AR P明朝体L" w:hAnsi="AR P明朝体L"/>
                <w:sz w:val="10"/>
              </w:rPr>
              <w:t>くにつ</w:t>
            </w:r>
          </w:rt>
          <w:rubyBase>
            <w:r w:rsidR="00B101DF" w:rsidRPr="00BB6854">
              <w:rPr>
                <w:rFonts w:ascii="AR P明朝体L" w:hAnsi="AR P明朝体L"/>
              </w:rPr>
              <w:t>国津</w:t>
            </w:r>
          </w:rubyBase>
        </w:ruby>
      </w:r>
      <w:r w:rsidR="00B101DF" w:rsidRPr="00BB6854">
        <w:rPr>
          <w:rFonts w:ascii="AR P明朝体L" w:hAnsi="AR P明朝体L"/>
        </w:rPr>
        <w:ruby>
          <w:rubyPr>
            <w:rubyAlign w:val="distributeSpace"/>
            <w:hps w:val="10"/>
            <w:hpsRaise w:val="18"/>
            <w:hpsBaseText w:val="20"/>
            <w:lid w:val="ja-JP"/>
          </w:rubyPr>
          <w:rt>
            <w:r w:rsidR="00B101DF" w:rsidRPr="00BB6854">
              <w:rPr>
                <w:rFonts w:ascii="AR P明朝体L" w:hAnsi="AR P明朝体L"/>
                <w:sz w:val="10"/>
              </w:rPr>
              <w:t>かみ</w:t>
            </w:r>
          </w:rt>
          <w:rubyBase>
            <w:r w:rsidR="00B101DF" w:rsidRPr="00BB6854">
              <w:rPr>
                <w:rFonts w:ascii="AR P明朝体L" w:hAnsi="AR P明朝体L"/>
              </w:rPr>
              <w:t>神</w:t>
            </w:r>
          </w:rubyBase>
        </w:ruby>
      </w:r>
      <w:r w:rsidR="00B101DF" w:rsidRPr="00BB6854">
        <w:rPr>
          <w:rFonts w:ascii="AR P明朝体L" w:hAnsi="AR P明朝体L" w:hint="eastAsia"/>
        </w:rPr>
        <w:t>（要は、八百万の神）を祭るところ</w:t>
      </w:r>
      <w:r w:rsidR="00B101DF">
        <w:rPr>
          <w:rFonts w:ascii="AR P明朝体L" w:hAnsi="AR P明朝体L" w:hint="eastAsia"/>
        </w:rPr>
        <w:t>。⑤</w:t>
      </w:r>
      <w:r w:rsidR="00B101DF" w:rsidRPr="00BB6854">
        <w:rPr>
          <w:rFonts w:ascii="AR P明朝体L" w:hAnsi="AR P明朝体L" w:hint="eastAsia"/>
        </w:rPr>
        <w:t>宮中三殿</w:t>
      </w:r>
      <w:r w:rsidR="00B101DF">
        <w:rPr>
          <w:rFonts w:ascii="AR P明朝体L" w:hAnsi="AR P明朝体L" w:hint="eastAsia"/>
        </w:rPr>
        <w:t>＝</w:t>
      </w:r>
      <w:r w:rsidR="00B101DF" w:rsidRPr="00BB6854">
        <w:rPr>
          <w:rFonts w:ascii="AR P明朝体L" w:hAnsi="AR P明朝体L" w:hint="eastAsia"/>
        </w:rPr>
        <w:t>賢所・皇霊殿・神殿の総称。皇室の私的な場で毎日、侍従職が天皇の代理で拝礼</w:t>
      </w:r>
      <w:r w:rsidR="00B101DF">
        <w:rPr>
          <w:rFonts w:ascii="AR P明朝体L" w:hAnsi="AR P明朝体L" w:hint="eastAsia"/>
        </w:rPr>
        <w:t>している。</w:t>
      </w:r>
      <w:r w:rsidR="00D12CFB">
        <w:rPr>
          <w:rFonts w:ascii="AR P明朝体L" w:hAnsi="AR P明朝体L" w:hint="eastAsia"/>
        </w:rPr>
        <w:t>⑥</w:t>
      </w:r>
      <w:r w:rsidR="000A35D7" w:rsidRPr="00BB6854">
        <w:rPr>
          <w:rFonts w:ascii="AR P明朝体L" w:hAnsi="AR P明朝体L" w:hint="eastAsia"/>
        </w:rPr>
        <w:t>天照大神</w:t>
      </w:r>
      <w:r w:rsidR="007F38FF">
        <w:rPr>
          <w:rFonts w:ascii="AR P明朝体L" w:hAnsi="AR P明朝体L" w:hint="eastAsia"/>
        </w:rPr>
        <w:t>＝</w:t>
      </w:r>
      <w:r w:rsidR="00E552F7" w:rsidRPr="00BB6854">
        <w:rPr>
          <w:rFonts w:ascii="AR P明朝体L" w:hAnsi="AR P明朝体L" w:hint="eastAsia"/>
        </w:rPr>
        <w:t>皇室の祖神として伊勢神宮に祭られている</w:t>
      </w:r>
      <w:r w:rsidR="00CE6337" w:rsidRPr="00BB6854">
        <w:rPr>
          <w:rFonts w:ascii="AR P明朝体L" w:hAnsi="AR P明朝体L" w:hint="eastAsia"/>
        </w:rPr>
        <w:t>太陽神</w:t>
      </w:r>
      <w:r w:rsidR="00D12CFB">
        <w:rPr>
          <w:rFonts w:ascii="AR P明朝体L" w:hAnsi="AR P明朝体L" w:hint="eastAsia"/>
        </w:rPr>
        <w:t>。⑦</w:t>
      </w:r>
      <w:r w:rsidR="00332927" w:rsidRPr="00BB6854">
        <w:rPr>
          <w:rFonts w:ascii="AR P明朝体L" w:hAnsi="AR P明朝体L" w:hint="eastAsia"/>
        </w:rPr>
        <w:t>御霊代</w:t>
      </w:r>
      <w:r w:rsidR="007F38FF">
        <w:rPr>
          <w:rFonts w:ascii="AR P明朝体L" w:hAnsi="AR P明朝体L" w:hint="eastAsia"/>
        </w:rPr>
        <w:t>＝</w:t>
      </w:r>
      <w:r w:rsidR="000A35D7" w:rsidRPr="00BB6854">
        <w:rPr>
          <w:rFonts w:ascii="AR P明朝体L" w:hAnsi="AR P明朝体L" w:hint="eastAsia"/>
        </w:rPr>
        <w:t>神の代わりとして祭るもの</w:t>
      </w:r>
      <w:r w:rsidR="00DA2E4B" w:rsidRPr="00BB6854">
        <w:rPr>
          <w:rFonts w:ascii="AR P明朝体L" w:hAnsi="AR P明朝体L" w:hint="eastAsia"/>
        </w:rPr>
        <w:t>（ここでは、鏡</w:t>
      </w:r>
      <w:r w:rsidR="00A275AE">
        <w:rPr>
          <w:rFonts w:ascii="AR P明朝体L" w:hAnsi="AR P明朝体L" w:hint="eastAsia"/>
        </w:rPr>
        <w:t>を</w:t>
      </w:r>
      <w:r w:rsidR="00A275AE" w:rsidRPr="00BB6854">
        <w:rPr>
          <w:rFonts w:ascii="AR P明朝体L" w:hAnsi="AR P明朝体L" w:hint="eastAsia"/>
        </w:rPr>
        <w:t>天照大神</w:t>
      </w:r>
      <w:r w:rsidR="00A275AE">
        <w:rPr>
          <w:rFonts w:ascii="AR P明朝体L" w:hAnsi="AR P明朝体L" w:hint="eastAsia"/>
        </w:rPr>
        <w:t>の象徴として祭っている</w:t>
      </w:r>
      <w:r w:rsidR="00DA2E4B" w:rsidRPr="00BB6854">
        <w:rPr>
          <w:rFonts w:ascii="AR P明朝体L" w:hAnsi="AR P明朝体L" w:hint="eastAsia"/>
        </w:rPr>
        <w:t>）</w:t>
      </w:r>
      <w:r w:rsidR="00D12CFB">
        <w:rPr>
          <w:rFonts w:ascii="AR P明朝体L" w:hAnsi="AR P明朝体L" w:hint="eastAsia"/>
        </w:rPr>
        <w:t>。</w:t>
      </w:r>
    </w:p>
    <w:p w:rsidR="00A275AE" w:rsidRPr="00A275AE" w:rsidRDefault="00A275AE" w:rsidP="00BB6854">
      <w:pPr>
        <w:ind w:left="426"/>
        <w:rPr>
          <w:rFonts w:ascii="AR P明朝体L" w:hAnsi="AR P明朝体L"/>
        </w:rPr>
      </w:pPr>
    </w:p>
    <w:p w:rsidR="00E56AB1" w:rsidRPr="00A111C7" w:rsidRDefault="00E56AB1" w:rsidP="00E56AB1">
      <w:pPr>
        <w:ind w:left="426"/>
        <w:rPr>
          <w:rFonts w:ascii="AR P明朝体L" w:hAnsi="AR P明朝体L"/>
        </w:rPr>
      </w:pPr>
      <w:r w:rsidRPr="00A111C7">
        <w:rPr>
          <w:rFonts w:ascii="AR P明朝体L" w:hAnsi="AR P明朝体L" w:hint="eastAsia"/>
        </w:rPr>
        <w:t>退位により、</w:t>
      </w:r>
      <w:r w:rsidR="00DC6137" w:rsidRPr="00A111C7">
        <w:rPr>
          <w:rFonts w:hint="eastAsia"/>
        </w:rPr>
        <w:t>元号が、</w:t>
      </w:r>
    </w:p>
    <w:p w:rsidR="0006441B" w:rsidRPr="00A111C7" w:rsidRDefault="00DC6137" w:rsidP="00D238F7">
      <w:r>
        <w:rPr>
          <w:rFonts w:hint="eastAsia"/>
        </w:rPr>
        <w:t xml:space="preserve">　　　　</w:t>
      </w:r>
      <w:r w:rsidR="00637494" w:rsidRPr="00A111C7">
        <w:rPr>
          <w:noProof/>
        </w:rPr>
        <w:drawing>
          <wp:inline distT="0" distB="0" distL="0" distR="0" wp14:anchorId="423E3A1C" wp14:editId="6848292C">
            <wp:extent cx="1013937" cy="760935"/>
            <wp:effectExtent l="0" t="0" r="0" b="1270"/>
            <wp:docPr id="2" name="図 2" descr="「令和」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令和」の画像検索結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937" cy="760935"/>
                    </a:xfrm>
                    <a:prstGeom prst="rect">
                      <a:avLst/>
                    </a:prstGeom>
                    <a:noFill/>
                    <a:ln>
                      <a:noFill/>
                    </a:ln>
                  </pic:spPr>
                </pic:pic>
              </a:graphicData>
            </a:graphic>
          </wp:inline>
        </w:drawing>
      </w:r>
      <w:r w:rsidR="003F391B" w:rsidRPr="00A111C7">
        <w:rPr>
          <w:rFonts w:hint="eastAsia"/>
        </w:rPr>
        <w:t xml:space="preserve">　から　</w:t>
      </w:r>
      <w:r w:rsidR="007A5D71" w:rsidRPr="00A111C7">
        <w:rPr>
          <w:noProof/>
        </w:rPr>
        <w:drawing>
          <wp:inline distT="0" distB="0" distL="0" distR="0" wp14:anchorId="02EBD7E0" wp14:editId="2CC55E21">
            <wp:extent cx="1358900" cy="763180"/>
            <wp:effectExtent l="0" t="0" r="0" b="0"/>
            <wp:docPr id="5" name="図 5" descr="「令和」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令和」の画像検索結果"/>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9930" cy="763758"/>
                    </a:xfrm>
                    <a:prstGeom prst="rect">
                      <a:avLst/>
                    </a:prstGeom>
                    <a:noFill/>
                    <a:ln>
                      <a:noFill/>
                    </a:ln>
                  </pic:spPr>
                </pic:pic>
              </a:graphicData>
            </a:graphic>
          </wp:inline>
        </w:drawing>
      </w:r>
      <w:r w:rsidR="003F391B" w:rsidRPr="00A111C7">
        <w:rPr>
          <w:rFonts w:hint="eastAsia"/>
        </w:rPr>
        <w:t xml:space="preserve">　に変わった</w:t>
      </w:r>
      <w:r w:rsidR="00E56AB1" w:rsidRPr="00A111C7">
        <w:rPr>
          <w:rFonts w:hint="eastAsia"/>
        </w:rPr>
        <w:t>（改元）</w:t>
      </w:r>
      <w:r w:rsidR="003F391B" w:rsidRPr="00A111C7">
        <w:rPr>
          <w:rFonts w:hint="eastAsia"/>
        </w:rPr>
        <w:t>。</w:t>
      </w:r>
    </w:p>
    <w:p w:rsidR="00637494" w:rsidRPr="00A111C7" w:rsidRDefault="00390499" w:rsidP="00F11882">
      <w:pPr>
        <w:ind w:firstLineChars="213" w:firstLine="426"/>
      </w:pPr>
      <w:r w:rsidRPr="00A111C7">
        <w:rPr>
          <w:rFonts w:hint="eastAsia"/>
        </w:rPr>
        <w:t>平成</w:t>
      </w:r>
      <w:r w:rsidRPr="00A111C7">
        <w:rPr>
          <w:rFonts w:hint="eastAsia"/>
        </w:rPr>
        <w:t>:</w:t>
      </w:r>
      <w:r w:rsidRPr="00A111C7">
        <w:rPr>
          <w:rFonts w:hint="eastAsia"/>
        </w:rPr>
        <w:t>「内平らかに外成る」（史記）</w:t>
      </w:r>
      <w:r w:rsidR="001550FA" w:rsidRPr="00A111C7">
        <w:rPr>
          <w:rFonts w:hint="eastAsia"/>
        </w:rPr>
        <w:t xml:space="preserve">　　令和</w:t>
      </w:r>
      <w:r w:rsidR="001550FA" w:rsidRPr="00A111C7">
        <w:rPr>
          <w:rFonts w:hint="eastAsia"/>
        </w:rPr>
        <w:t>:</w:t>
      </w:r>
      <w:r w:rsidR="001550FA" w:rsidRPr="00A111C7">
        <w:rPr>
          <w:rFonts w:hint="eastAsia"/>
        </w:rPr>
        <w:t>「</w:t>
      </w:r>
      <w:r w:rsidR="00CC459B" w:rsidRPr="00A111C7">
        <w:rPr>
          <w:rFonts w:hint="eastAsia"/>
        </w:rPr>
        <w:t>初春の令月・・・風和ら</w:t>
      </w:r>
      <w:r w:rsidR="00C82DF6" w:rsidRPr="00A111C7">
        <w:rPr>
          <w:rFonts w:hint="eastAsia"/>
        </w:rPr>
        <w:t>ぎ・・・」（万葉集）</w:t>
      </w:r>
    </w:p>
    <w:p w:rsidR="0070108F" w:rsidRPr="00A111C7" w:rsidRDefault="008E4DE6" w:rsidP="00B326F0">
      <w:pPr>
        <w:ind w:leftChars="213" w:left="426"/>
      </w:pPr>
      <w:r>
        <w:rPr>
          <w:rFonts w:hint="eastAsia"/>
        </w:rPr>
        <w:t>なお、平成は</w:t>
      </w:r>
      <w:r>
        <w:rPr>
          <w:rFonts w:hint="eastAsia"/>
        </w:rPr>
        <w:t>247</w:t>
      </w:r>
      <w:r>
        <w:rPr>
          <w:rFonts w:hint="eastAsia"/>
        </w:rPr>
        <w:t>番目</w:t>
      </w:r>
      <w:r w:rsidR="00761AEB">
        <w:rPr>
          <w:rFonts w:hint="eastAsia"/>
        </w:rPr>
        <w:t>に制定された</w:t>
      </w:r>
      <w:r>
        <w:rPr>
          <w:rFonts w:hint="eastAsia"/>
        </w:rPr>
        <w:t>元号であり、</w:t>
      </w:r>
      <w:r w:rsidR="00761AEB">
        <w:rPr>
          <w:rFonts w:hint="eastAsia"/>
        </w:rPr>
        <w:t>年数の長い元号としては</w:t>
      </w:r>
      <w:r w:rsidR="00DE75C9">
        <w:rPr>
          <w:rFonts w:hint="eastAsia"/>
        </w:rPr>
        <w:t>昭和、明治、</w:t>
      </w:r>
      <w:r w:rsidR="00403418">
        <w:rPr>
          <w:rFonts w:hint="eastAsia"/>
        </w:rPr>
        <w:t>応永（</w:t>
      </w:r>
      <w:r w:rsidR="00841EC0">
        <w:rPr>
          <w:rFonts w:hint="eastAsia"/>
        </w:rPr>
        <w:t>1394-1428</w:t>
      </w:r>
      <w:r w:rsidR="00841EC0">
        <w:rPr>
          <w:rFonts w:hint="eastAsia"/>
        </w:rPr>
        <w:t>年</w:t>
      </w:r>
      <w:r w:rsidR="00403418">
        <w:rPr>
          <w:rFonts w:hint="eastAsia"/>
        </w:rPr>
        <w:t>）に続き四番目</w:t>
      </w:r>
      <w:r w:rsidR="000453AC">
        <w:rPr>
          <w:rFonts w:hint="eastAsia"/>
        </w:rPr>
        <w:t>。ちなみに、五番目は、延暦（</w:t>
      </w:r>
      <w:r w:rsidR="00841EC0">
        <w:rPr>
          <w:rFonts w:hint="eastAsia"/>
        </w:rPr>
        <w:t>782-806</w:t>
      </w:r>
      <w:r w:rsidR="00841EC0">
        <w:rPr>
          <w:rFonts w:hint="eastAsia"/>
        </w:rPr>
        <w:t>年</w:t>
      </w:r>
      <w:r w:rsidR="000453AC">
        <w:rPr>
          <w:rFonts w:hint="eastAsia"/>
        </w:rPr>
        <w:t>）。</w:t>
      </w:r>
    </w:p>
    <w:p w:rsidR="007F6C58" w:rsidRPr="00A111C7" w:rsidRDefault="00697DAA" w:rsidP="00B4785A">
      <w:pPr>
        <w:pStyle w:val="a3"/>
        <w:numPr>
          <w:ilvl w:val="0"/>
          <w:numId w:val="4"/>
        </w:numPr>
        <w:ind w:leftChars="0"/>
      </w:pPr>
      <w:r w:rsidRPr="00A111C7">
        <w:rPr>
          <w:rFonts w:hint="eastAsia"/>
        </w:rPr>
        <w:t>皇太子</w:t>
      </w:r>
      <w:r w:rsidR="006E76BE" w:rsidRPr="00A111C7">
        <w:rPr>
          <w:rFonts w:hint="eastAsia"/>
        </w:rPr>
        <w:t>・</w:t>
      </w:r>
      <w:r w:rsidR="0007023E">
        <w:ruby>
          <w:rubyPr>
            <w:rubyAlign w:val="distributeSpace"/>
            <w:hps w:val="10"/>
            <w:hpsRaise w:val="18"/>
            <w:hpsBaseText w:val="20"/>
            <w:lid w:val="ja-JP"/>
          </w:rubyPr>
          <w:rt>
            <w:r w:rsidR="0007023E" w:rsidRPr="0007023E">
              <w:rPr>
                <w:rFonts w:ascii="AR P明朝体L" w:hAnsi="AR P明朝体L" w:hint="eastAsia"/>
                <w:sz w:val="10"/>
              </w:rPr>
              <w:t>なるひと</w:t>
            </w:r>
          </w:rt>
          <w:rubyBase>
            <w:r w:rsidR="0007023E">
              <w:rPr>
                <w:rFonts w:hint="eastAsia"/>
              </w:rPr>
              <w:t>徳人</w:t>
            </w:r>
          </w:rubyBase>
        </w:ruby>
      </w:r>
      <w:r w:rsidR="005450C1" w:rsidRPr="00A111C7">
        <w:rPr>
          <w:rFonts w:ascii="AR P明朝体L" w:hAnsi="AR P明朝体L" w:hint="eastAsia"/>
        </w:rPr>
        <w:t>は、</w:t>
      </w:r>
      <w:r w:rsidR="005450C1" w:rsidRPr="00A111C7">
        <w:rPr>
          <w:rFonts w:hint="eastAsia"/>
        </w:rPr>
        <w:t>令和元年</w:t>
      </w:r>
      <w:r w:rsidR="005450C1" w:rsidRPr="00A111C7">
        <w:rPr>
          <w:rFonts w:ascii="AR P明朝体L" w:hAnsi="AR P明朝体L" w:hint="eastAsia"/>
        </w:rPr>
        <w:t>5月1日に</w:t>
      </w:r>
      <w:r w:rsidR="007F6C58" w:rsidRPr="00A111C7">
        <w:rPr>
          <w:rFonts w:hint="eastAsia"/>
        </w:rPr>
        <w:t>即位</w:t>
      </w:r>
      <w:r w:rsidRPr="00A111C7">
        <w:rPr>
          <w:rFonts w:hint="eastAsia"/>
        </w:rPr>
        <w:t>し、</w:t>
      </w:r>
      <w:r w:rsidR="00B4785A" w:rsidRPr="00BF29A5">
        <w:rPr>
          <w:rFonts w:asciiTheme="minorHAnsi" w:hAnsiTheme="minorHAnsi"/>
        </w:rPr>
        <w:t>126</w:t>
      </w:r>
      <w:r w:rsidR="00B4785A" w:rsidRPr="00A111C7">
        <w:rPr>
          <w:rFonts w:ascii="AR P明朝体L" w:hAnsi="AR P明朝体L" w:hint="eastAsia"/>
        </w:rPr>
        <w:t>代</w:t>
      </w:r>
      <w:r w:rsidR="005450C1" w:rsidRPr="00A111C7">
        <w:rPr>
          <w:rFonts w:hint="eastAsia"/>
        </w:rPr>
        <w:t>天皇</w:t>
      </w:r>
      <w:r w:rsidRPr="00A111C7">
        <w:rPr>
          <w:rFonts w:ascii="AR P明朝体L" w:hAnsi="AR P明朝体L" w:hint="eastAsia"/>
        </w:rPr>
        <w:t>となった。</w:t>
      </w:r>
      <w:r w:rsidR="006E668D">
        <w:rPr>
          <w:rFonts w:ascii="AR P明朝体L" w:hAnsi="AR P明朝体L" w:hint="eastAsia"/>
        </w:rPr>
        <w:t>即位</w:t>
      </w:r>
      <w:r w:rsidR="00CF3D30" w:rsidRPr="00A111C7">
        <w:rPr>
          <w:rFonts w:ascii="AR P明朝体L" w:hAnsi="AR P明朝体L" w:hint="eastAsia"/>
        </w:rPr>
        <w:t>の</w:t>
      </w:r>
      <w:r w:rsidR="00BF29A5">
        <w:rPr>
          <w:rFonts w:ascii="AR P明朝体L" w:hAnsi="AR P明朝体L" w:hint="eastAsia"/>
        </w:rPr>
        <w:t>儀式</w:t>
      </w:r>
      <w:r w:rsidR="006E668D">
        <w:rPr>
          <w:rFonts w:ascii="AR P明朝体L" w:hAnsi="AR P明朝体L" w:hint="eastAsia"/>
        </w:rPr>
        <w:t>は</w:t>
      </w:r>
      <w:r w:rsidR="006E668D" w:rsidRPr="00A111C7">
        <w:rPr>
          <w:rFonts w:ascii="AR P明朝体L" w:hAnsi="AR P明朝体L" w:hint="eastAsia"/>
        </w:rPr>
        <w:t>以下</w:t>
      </w:r>
      <w:r w:rsidR="006E668D">
        <w:rPr>
          <w:rFonts w:ascii="AR P明朝体L" w:hAnsi="AR P明朝体L" w:hint="eastAsia"/>
        </w:rPr>
        <w:t>のとおり</w:t>
      </w:r>
      <w:r w:rsidR="00CF3D30" w:rsidRPr="00A111C7">
        <w:rPr>
          <w:rFonts w:ascii="AR P明朝体L" w:hAnsi="AR P明朝体L" w:hint="eastAsia"/>
        </w:rPr>
        <w:t>。</w:t>
      </w:r>
    </w:p>
    <w:p w:rsidR="00CB1359" w:rsidRPr="00A111C7" w:rsidRDefault="007D291A" w:rsidP="00B4785A">
      <w:pPr>
        <w:ind w:leftChars="213" w:left="426"/>
      </w:pPr>
      <w:r w:rsidRPr="00A111C7">
        <w:rPr>
          <w:rFonts w:hint="eastAsia"/>
        </w:rPr>
        <w:t xml:space="preserve">(1) </w:t>
      </w:r>
      <w:r w:rsidR="008678CE" w:rsidRPr="00A111C7">
        <w:rPr>
          <w:rFonts w:hint="eastAsia"/>
        </w:rPr>
        <w:t>剣璽等承継の儀</w:t>
      </w:r>
      <w:r w:rsidR="007B7E4E" w:rsidRPr="00A111C7">
        <w:rPr>
          <w:rFonts w:hint="eastAsia"/>
        </w:rPr>
        <w:t xml:space="preserve">　松の間</w:t>
      </w:r>
      <w:r w:rsidR="00D60CA3" w:rsidRPr="00A111C7">
        <w:rPr>
          <w:rFonts w:hint="eastAsia"/>
        </w:rPr>
        <w:t>において</w:t>
      </w:r>
      <w:r w:rsidR="00CD13F1">
        <w:rPr>
          <w:rFonts w:hint="eastAsia"/>
        </w:rPr>
        <w:t>（写真参照）</w:t>
      </w:r>
    </w:p>
    <w:p w:rsidR="00056018" w:rsidRPr="00A111C7" w:rsidRDefault="00BB6854" w:rsidP="00056018">
      <w:pPr>
        <w:ind w:leftChars="213" w:left="426"/>
        <w:rPr>
          <w:rFonts w:ascii="AR P明朝体L" w:hAnsi="AR P明朝体L"/>
        </w:rPr>
      </w:pPr>
      <w:r>
        <w:rPr>
          <w:rFonts w:hint="eastAsia"/>
        </w:rPr>
        <w:t>これは、</w:t>
      </w:r>
      <w:r w:rsidR="00056018" w:rsidRPr="00A111C7">
        <w:rPr>
          <w:rFonts w:hint="eastAsia"/>
        </w:rPr>
        <w:t>以下の三種の神器を承継する</w:t>
      </w:r>
      <w:r>
        <w:rPr>
          <w:rFonts w:hint="eastAsia"/>
        </w:rPr>
        <w:t>儀式</w:t>
      </w:r>
      <w:r w:rsidR="00056018" w:rsidRPr="00A111C7">
        <w:rPr>
          <w:rFonts w:hint="eastAsia"/>
        </w:rPr>
        <w:t>。</w:t>
      </w:r>
    </w:p>
    <w:p w:rsidR="00AE2577" w:rsidRPr="00A111C7" w:rsidRDefault="00A5075C" w:rsidP="00FA2830">
      <w:pPr>
        <w:pStyle w:val="a3"/>
        <w:ind w:leftChars="0" w:left="846"/>
      </w:pPr>
      <w:r w:rsidRPr="00A111C7">
        <w:ruby>
          <w:rubyPr>
            <w:rubyAlign w:val="distributeSpace"/>
            <w:hps w:val="10"/>
            <w:hpsRaise w:val="18"/>
            <w:hpsBaseText w:val="20"/>
            <w:lid w:val="ja-JP"/>
          </w:rubyPr>
          <w:rt>
            <w:r w:rsidR="00A5075C" w:rsidRPr="00A111C7">
              <w:rPr>
                <w:rFonts w:ascii="AR P明朝体L" w:hAnsi="AR P明朝体L" w:hint="eastAsia"/>
                <w:sz w:val="10"/>
              </w:rPr>
              <w:t>やたのかがみ</w:t>
            </w:r>
          </w:rt>
          <w:rubyBase>
            <w:r w:rsidR="00A5075C" w:rsidRPr="00A111C7">
              <w:rPr>
                <w:rFonts w:hint="eastAsia"/>
              </w:rPr>
              <w:t>八咫</w:t>
            </w:r>
          </w:rubyBase>
        </w:ruby>
      </w:r>
      <w:r w:rsidRPr="00A111C7">
        <w:rPr>
          <w:rFonts w:hint="eastAsia"/>
        </w:rPr>
        <w:t>鏡（伊勢神宮）</w:t>
      </w:r>
      <w:r w:rsidR="000273AF" w:rsidRPr="00A111C7">
        <w:rPr>
          <w:rFonts w:hint="eastAsia"/>
        </w:rPr>
        <w:t>・</w:t>
      </w:r>
      <w:r w:rsidR="00F658F4" w:rsidRPr="00A111C7">
        <w:ruby>
          <w:rubyPr>
            <w:rubyAlign w:val="distributeSpace"/>
            <w:hps w:val="10"/>
            <w:hpsRaise w:val="18"/>
            <w:hpsBaseText w:val="20"/>
            <w:lid w:val="ja-JP"/>
          </w:rubyPr>
          <w:rt>
            <w:r w:rsidR="00F658F4" w:rsidRPr="00A111C7">
              <w:rPr>
                <w:rFonts w:ascii="AR P明朝体L" w:hAnsi="AR P明朝体L" w:hint="eastAsia"/>
                <w:sz w:val="10"/>
              </w:rPr>
              <w:t>やさかにのまがたま</w:t>
            </w:r>
          </w:rt>
          <w:rubyBase>
            <w:r w:rsidR="00F658F4" w:rsidRPr="00A111C7">
              <w:rPr>
                <w:rFonts w:hint="eastAsia"/>
              </w:rPr>
              <w:t>八尺瓊</w:t>
            </w:r>
          </w:rubyBase>
        </w:ruby>
      </w:r>
      <w:r w:rsidR="00F658F4" w:rsidRPr="00A111C7">
        <w:rPr>
          <w:rFonts w:hint="eastAsia"/>
        </w:rPr>
        <w:t>勾玉</w:t>
      </w:r>
      <w:r w:rsidR="002B0BB3" w:rsidRPr="00A111C7">
        <w:rPr>
          <w:rFonts w:hint="eastAsia"/>
        </w:rPr>
        <w:t>（皇居・</w:t>
      </w:r>
      <w:r w:rsidRPr="00A111C7">
        <w:rPr>
          <w:rFonts w:hint="eastAsia"/>
        </w:rPr>
        <w:t>剣璽の間</w:t>
      </w:r>
      <w:r w:rsidR="002B0BB3" w:rsidRPr="00A111C7">
        <w:rPr>
          <w:rFonts w:hint="eastAsia"/>
        </w:rPr>
        <w:t>）</w:t>
      </w:r>
      <w:r w:rsidR="000273AF" w:rsidRPr="00A111C7">
        <w:rPr>
          <w:rFonts w:hint="eastAsia"/>
        </w:rPr>
        <w:t>・</w:t>
      </w:r>
      <w:r w:rsidR="00F658F4" w:rsidRPr="00A111C7">
        <w:ruby>
          <w:rubyPr>
            <w:rubyAlign w:val="distributeSpace"/>
            <w:hps w:val="10"/>
            <w:hpsRaise w:val="18"/>
            <w:hpsBaseText w:val="20"/>
            <w:lid w:val="ja-JP"/>
          </w:rubyPr>
          <w:rt>
            <w:r w:rsidR="00F658F4" w:rsidRPr="00A111C7">
              <w:rPr>
                <w:rFonts w:ascii="AR P明朝体L" w:hAnsi="AR P明朝体L" w:hint="eastAsia"/>
                <w:sz w:val="10"/>
              </w:rPr>
              <w:t>くさなぎのつるぎ</w:t>
            </w:r>
          </w:rt>
          <w:rubyBase>
            <w:r w:rsidR="00F658F4" w:rsidRPr="00A111C7">
              <w:rPr>
                <w:rFonts w:hint="eastAsia"/>
              </w:rPr>
              <w:t>草薙</w:t>
            </w:r>
          </w:rubyBase>
        </w:ruby>
      </w:r>
      <w:r w:rsidR="00F658F4" w:rsidRPr="00A111C7">
        <w:rPr>
          <w:rFonts w:hint="eastAsia"/>
        </w:rPr>
        <w:t>剣</w:t>
      </w:r>
      <w:r w:rsidR="000273AF" w:rsidRPr="00A111C7">
        <w:rPr>
          <w:rFonts w:hint="eastAsia"/>
        </w:rPr>
        <w:t>（熱田神宮）</w:t>
      </w:r>
    </w:p>
    <w:p w:rsidR="00AE2577" w:rsidRDefault="003500B2" w:rsidP="00B4785A">
      <w:pPr>
        <w:ind w:leftChars="213" w:left="426"/>
      </w:pPr>
      <w:r w:rsidRPr="00A111C7">
        <w:rPr>
          <w:rFonts w:asciiTheme="minorHAnsi" w:hAnsiTheme="minorHAnsi"/>
        </w:rPr>
        <w:t>(2</w:t>
      </w:r>
      <w:r w:rsidR="00AE2577" w:rsidRPr="00A111C7">
        <w:rPr>
          <w:rFonts w:asciiTheme="minorHAnsi" w:hAnsiTheme="minorHAnsi"/>
        </w:rPr>
        <w:t>)</w:t>
      </w:r>
      <w:r w:rsidR="00AE2577" w:rsidRPr="00A111C7">
        <w:rPr>
          <w:rFonts w:ascii="AR P明朝体L" w:hAnsi="AR P明朝体L" w:hint="eastAsia"/>
        </w:rPr>
        <w:t xml:space="preserve"> 即位礼正殿の儀</w:t>
      </w:r>
      <w:r w:rsidR="009F4BE6" w:rsidRPr="00A111C7">
        <w:rPr>
          <w:rFonts w:ascii="AR P明朝体L" w:hAnsi="AR P明朝体L" w:hint="eastAsia"/>
        </w:rPr>
        <w:t xml:space="preserve">　</w:t>
      </w:r>
      <w:r w:rsidR="006277D7" w:rsidRPr="00A111C7">
        <w:rPr>
          <w:rFonts w:hint="eastAsia"/>
        </w:rPr>
        <w:t>松の間</w:t>
      </w:r>
      <w:r w:rsidR="00B20025" w:rsidRPr="00A111C7">
        <w:rPr>
          <w:rFonts w:hint="eastAsia"/>
        </w:rPr>
        <w:t>において</w:t>
      </w:r>
      <w:r w:rsidR="001975FD" w:rsidRPr="00A111C7">
        <w:rPr>
          <w:rFonts w:hint="eastAsia"/>
        </w:rPr>
        <w:t>（令和元年</w:t>
      </w:r>
      <w:r w:rsidR="001975FD" w:rsidRPr="00A111C7">
        <w:rPr>
          <w:rFonts w:ascii="AR P明朝体L" w:hAnsi="AR P明朝体L" w:hint="eastAsia"/>
        </w:rPr>
        <w:t>10月22日</w:t>
      </w:r>
      <w:r w:rsidR="001975FD" w:rsidRPr="00A111C7">
        <w:rPr>
          <w:rFonts w:hint="eastAsia"/>
        </w:rPr>
        <w:t>）</w:t>
      </w:r>
      <w:r w:rsidR="00CD13F1">
        <w:rPr>
          <w:rFonts w:hint="eastAsia"/>
        </w:rPr>
        <w:t>（写真参照）</w:t>
      </w:r>
    </w:p>
    <w:p w:rsidR="007A7262" w:rsidRPr="00A111C7" w:rsidRDefault="007A7262" w:rsidP="007A7262">
      <w:pPr>
        <w:ind w:leftChars="213" w:left="426" w:firstLineChars="212" w:firstLine="424"/>
      </w:pPr>
      <w:r>
        <w:rPr>
          <w:rFonts w:hint="eastAsia"/>
        </w:rPr>
        <w:t>政財界国民の代表、各国代表を</w:t>
      </w:r>
      <w:r w:rsidR="00B6049C">
        <w:rPr>
          <w:rFonts w:hint="eastAsia"/>
        </w:rPr>
        <w:t>招き、即位を宣言する。</w:t>
      </w:r>
    </w:p>
    <w:p w:rsidR="00B20025" w:rsidRDefault="00B20025" w:rsidP="00B4785A">
      <w:pPr>
        <w:ind w:leftChars="213" w:left="426"/>
      </w:pPr>
      <w:r w:rsidRPr="00A111C7">
        <w:rPr>
          <w:rFonts w:hint="eastAsia"/>
        </w:rPr>
        <w:t xml:space="preserve">(3) </w:t>
      </w:r>
      <w:r w:rsidR="00EE4C7E" w:rsidRPr="00A111C7">
        <w:rPr>
          <w:rFonts w:hint="eastAsia"/>
        </w:rPr>
        <w:t>祝賀御列の儀　皇居</w:t>
      </w:r>
      <w:r w:rsidR="007A2AE5" w:rsidRPr="00A111C7">
        <w:rPr>
          <w:rFonts w:hint="eastAsia"/>
        </w:rPr>
        <w:t>→</w:t>
      </w:r>
      <w:r w:rsidR="00305AD1" w:rsidRPr="00A111C7">
        <w:rPr>
          <w:rFonts w:ascii="Segoe UI Symbol" w:hAnsi="Segoe UI Symbol" w:cs="Segoe UI Symbol" w:hint="eastAsia"/>
        </w:rPr>
        <w:t>パレード→</w:t>
      </w:r>
      <w:r w:rsidR="00EE4C7E" w:rsidRPr="00A111C7">
        <w:rPr>
          <w:rFonts w:hint="eastAsia"/>
        </w:rPr>
        <w:t>赤坂御所</w:t>
      </w:r>
      <w:r w:rsidR="00305AD1" w:rsidRPr="00A111C7">
        <w:rPr>
          <w:rFonts w:hint="eastAsia"/>
        </w:rPr>
        <w:t>（令和元年</w:t>
      </w:r>
      <w:r w:rsidR="00305AD1" w:rsidRPr="00A111C7">
        <w:rPr>
          <w:rFonts w:ascii="AR P明朝体L" w:hAnsi="AR P明朝体L" w:hint="eastAsia"/>
        </w:rPr>
        <w:t>11月10日</w:t>
      </w:r>
      <w:r w:rsidR="00305AD1" w:rsidRPr="00A111C7">
        <w:rPr>
          <w:rFonts w:hint="eastAsia"/>
        </w:rPr>
        <w:t>）</w:t>
      </w:r>
    </w:p>
    <w:p w:rsidR="00C442EE" w:rsidRDefault="00C442EE" w:rsidP="00B4785A">
      <w:pPr>
        <w:ind w:leftChars="213" w:left="426"/>
      </w:pPr>
      <w:r>
        <w:rPr>
          <w:rFonts w:hint="eastAsia"/>
        </w:rPr>
        <w:t xml:space="preserve">(4) </w:t>
      </w:r>
      <w:r>
        <w:rPr>
          <w:rFonts w:hint="eastAsia"/>
        </w:rPr>
        <w:t xml:space="preserve">大嘗祭　</w:t>
      </w:r>
      <w:r w:rsidR="004F4741">
        <w:rPr>
          <w:rFonts w:ascii="AR P明朝体L" w:hAnsi="AR P明朝体L" w:cs="AR P明朝体L" w:hint="eastAsia"/>
        </w:rPr>
        <w:t>悠紀</w:t>
      </w:r>
      <w:r w:rsidR="006E668D">
        <w:rPr>
          <w:rFonts w:ascii="AR P明朝体L" w:hAnsi="AR P明朝体L" w:cs="AR P明朝体L" w:hint="eastAsia"/>
        </w:rPr>
        <w:t>ﾕｷ</w:t>
      </w:r>
      <w:r w:rsidR="007435C4">
        <w:rPr>
          <w:rFonts w:hint="eastAsia"/>
        </w:rPr>
        <w:t>殿・主基</w:t>
      </w:r>
      <w:r w:rsidR="009F36BC">
        <w:rPr>
          <w:rFonts w:hint="eastAsia"/>
        </w:rPr>
        <w:t>ｽｷ</w:t>
      </w:r>
      <w:r w:rsidR="007435C4">
        <w:rPr>
          <w:rFonts w:hint="eastAsia"/>
        </w:rPr>
        <w:t>殿・</w:t>
      </w:r>
      <w:r w:rsidR="00603F9E">
        <w:rPr>
          <w:rFonts w:hint="eastAsia"/>
        </w:rPr>
        <w:t>廻立</w:t>
      </w:r>
      <w:r w:rsidR="009F36BC">
        <w:rPr>
          <w:rFonts w:hint="eastAsia"/>
        </w:rPr>
        <w:t>ｶｲﾘｭｳ</w:t>
      </w:r>
      <w:r w:rsidR="00603F9E">
        <w:rPr>
          <w:rFonts w:hint="eastAsia"/>
        </w:rPr>
        <w:t>殿にて</w:t>
      </w:r>
      <w:r w:rsidR="00057F6F">
        <w:rPr>
          <w:rFonts w:hint="eastAsia"/>
        </w:rPr>
        <w:t>五穀豊穣を</w:t>
      </w:r>
      <w:r w:rsidR="00B21092">
        <w:rPr>
          <w:rFonts w:hint="eastAsia"/>
        </w:rPr>
        <w:t>神々に</w:t>
      </w:r>
      <w:r w:rsidR="00057F6F">
        <w:rPr>
          <w:rFonts w:hint="eastAsia"/>
        </w:rPr>
        <w:t>祈る</w:t>
      </w:r>
      <w:r w:rsidRPr="00A111C7">
        <w:rPr>
          <w:rFonts w:hint="eastAsia"/>
        </w:rPr>
        <w:t>（令和元年</w:t>
      </w:r>
      <w:r w:rsidRPr="00A111C7">
        <w:rPr>
          <w:rFonts w:ascii="AR P明朝体L" w:hAnsi="AR P明朝体L" w:hint="eastAsia"/>
        </w:rPr>
        <w:t>11月</w:t>
      </w:r>
      <w:r w:rsidR="00736133">
        <w:rPr>
          <w:rFonts w:ascii="AR P明朝体L" w:hAnsi="AR P明朝体L" w:hint="eastAsia"/>
        </w:rPr>
        <w:t>14</w:t>
      </w:r>
      <w:r w:rsidRPr="00A111C7">
        <w:rPr>
          <w:rFonts w:ascii="AR P明朝体L" w:hAnsi="AR P明朝体L" w:hint="eastAsia"/>
        </w:rPr>
        <w:t>日</w:t>
      </w:r>
      <w:r w:rsidRPr="00A111C7">
        <w:rPr>
          <w:rFonts w:hint="eastAsia"/>
        </w:rPr>
        <w:t>）</w:t>
      </w:r>
    </w:p>
    <w:p w:rsidR="00B21092" w:rsidRDefault="00B21092" w:rsidP="00B21092">
      <w:pPr>
        <w:ind w:leftChars="425" w:left="850"/>
      </w:pPr>
      <w:r>
        <w:rPr>
          <w:rFonts w:hint="eastAsia"/>
        </w:rPr>
        <w:t>三殿は</w:t>
      </w:r>
      <w:r w:rsidR="009661A4">
        <w:rPr>
          <w:rFonts w:hint="eastAsia"/>
        </w:rPr>
        <w:t>一回使用で取り壊される。総費用</w:t>
      </w:r>
      <w:r w:rsidR="009661A4">
        <w:rPr>
          <w:rFonts w:hint="eastAsia"/>
        </w:rPr>
        <w:t>27</w:t>
      </w:r>
      <w:r w:rsidR="009661A4">
        <w:rPr>
          <w:rFonts w:hint="eastAsia"/>
        </w:rPr>
        <w:t>億円。</w:t>
      </w:r>
      <w:r w:rsidR="00F72369">
        <w:rPr>
          <w:rFonts w:hint="eastAsia"/>
        </w:rPr>
        <w:t>国費の支出につき</w:t>
      </w:r>
      <w:r w:rsidR="004A3191">
        <w:rPr>
          <w:rFonts w:hint="eastAsia"/>
        </w:rPr>
        <w:t>最高裁判決三件はすべて合憲と判断。</w:t>
      </w:r>
    </w:p>
    <w:p w:rsidR="007545D9" w:rsidRPr="00A111C7" w:rsidRDefault="00530FB8" w:rsidP="007545D9">
      <w:pPr>
        <w:pStyle w:val="a3"/>
        <w:numPr>
          <w:ilvl w:val="0"/>
          <w:numId w:val="4"/>
        </w:numPr>
        <w:ind w:leftChars="0"/>
      </w:pPr>
      <w:r>
        <w:rPr>
          <w:rFonts w:hint="eastAsia"/>
        </w:rPr>
        <w:t>なお、昭和天皇</w:t>
      </w:r>
      <w:r w:rsidR="004A1FE5">
        <w:rPr>
          <w:rFonts w:hint="eastAsia"/>
        </w:rPr>
        <w:t>の陵墓は</w:t>
      </w:r>
      <w:r w:rsidR="00A41CD8">
        <w:rPr>
          <w:rFonts w:hint="eastAsia"/>
        </w:rPr>
        <w:t>上円下方型</w:t>
      </w:r>
      <w:r w:rsidR="007255B6">
        <w:rPr>
          <w:rFonts w:hint="eastAsia"/>
        </w:rPr>
        <w:t>、</w:t>
      </w:r>
      <w:r w:rsidR="00EA3C5F">
        <w:rPr>
          <w:rFonts w:hint="eastAsia"/>
        </w:rPr>
        <w:t>高さ</w:t>
      </w:r>
      <w:r w:rsidR="00EA3C5F">
        <w:rPr>
          <w:rFonts w:hint="eastAsia"/>
        </w:rPr>
        <w:t>10.5m</w:t>
      </w:r>
      <w:r w:rsidR="00EA3C5F">
        <w:rPr>
          <w:rFonts w:hint="eastAsia"/>
        </w:rPr>
        <w:t>、</w:t>
      </w:r>
      <w:r w:rsidR="004A1FE5">
        <w:rPr>
          <w:rFonts w:hint="eastAsia"/>
        </w:rPr>
        <w:t>八王子市</w:t>
      </w:r>
      <w:r w:rsidR="00EA3C5F">
        <w:rPr>
          <w:rFonts w:hint="eastAsia"/>
        </w:rPr>
        <w:t>(</w:t>
      </w:r>
      <w:r w:rsidR="00DB0459">
        <w:rPr>
          <w:rFonts w:hint="eastAsia"/>
        </w:rPr>
        <w:t>JR</w:t>
      </w:r>
      <w:r w:rsidR="00CA2054">
        <w:rPr>
          <w:rFonts w:hint="eastAsia"/>
        </w:rPr>
        <w:t>高尾駅</w:t>
      </w:r>
      <w:r w:rsidR="001C104D">
        <w:rPr>
          <w:rFonts w:hint="eastAsia"/>
        </w:rPr>
        <w:t>徒歩</w:t>
      </w:r>
      <w:r w:rsidR="001C104D">
        <w:rPr>
          <w:rFonts w:hint="eastAsia"/>
        </w:rPr>
        <w:t>20</w:t>
      </w:r>
      <w:r w:rsidR="001C104D">
        <w:rPr>
          <w:rFonts w:hint="eastAsia"/>
        </w:rPr>
        <w:t>分</w:t>
      </w:r>
      <w:r w:rsidR="00EA3C5F">
        <w:rPr>
          <w:rFonts w:hint="eastAsia"/>
        </w:rPr>
        <w:t>)</w:t>
      </w:r>
      <w:r w:rsidR="00594E82">
        <w:rPr>
          <w:rFonts w:hint="eastAsia"/>
        </w:rPr>
        <w:t>に所在。</w:t>
      </w:r>
    </w:p>
    <w:p w:rsidR="00E13DFF" w:rsidRPr="003E012E" w:rsidRDefault="00C42FC4">
      <w:pPr>
        <w:rPr>
          <w:rFonts w:ascii="AR P明朝体L" w:hAnsi="AR P明朝体L"/>
        </w:rPr>
      </w:pPr>
      <w:r w:rsidRPr="00A111C7">
        <w:rPr>
          <w:noProof/>
        </w:rPr>
        <w:drawing>
          <wp:inline distT="0" distB="0" distL="0" distR="0" wp14:anchorId="6B32E6A6" wp14:editId="1AC75D93">
            <wp:extent cx="1968500" cy="1107985"/>
            <wp:effectExtent l="0" t="0" r="0" b="0"/>
            <wp:docPr id="1" name="図 1" descr="「宮中三殿」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宮中三殿」の画像検索結果"/>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3213" cy="1110638"/>
                    </a:xfrm>
                    <a:prstGeom prst="rect">
                      <a:avLst/>
                    </a:prstGeom>
                    <a:noFill/>
                    <a:ln>
                      <a:noFill/>
                    </a:ln>
                  </pic:spPr>
                </pic:pic>
              </a:graphicData>
            </a:graphic>
          </wp:inline>
        </w:drawing>
      </w:r>
      <w:r w:rsidR="004B3A6D" w:rsidRPr="00A111C7">
        <w:rPr>
          <w:rFonts w:ascii="AR P明朝体L" w:hAnsi="AR P明朝体L" w:hint="eastAsia"/>
        </w:rPr>
        <w:t xml:space="preserve"> </w:t>
      </w:r>
      <w:r w:rsidR="004B3A6D" w:rsidRPr="00A111C7">
        <w:rPr>
          <w:noProof/>
        </w:rPr>
        <w:drawing>
          <wp:inline distT="0" distB="0" distL="0" distR="0" wp14:anchorId="61A4739A" wp14:editId="7CF3C2DE">
            <wp:extent cx="1860550" cy="1046556"/>
            <wp:effectExtent l="0" t="0" r="6350" b="1270"/>
            <wp:docPr id="4" name="図 4" descr="「剣璽等承継の儀」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剣璽等承継の儀」の画像検索結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1235" cy="1046941"/>
                    </a:xfrm>
                    <a:prstGeom prst="rect">
                      <a:avLst/>
                    </a:prstGeom>
                    <a:noFill/>
                    <a:ln>
                      <a:noFill/>
                    </a:ln>
                  </pic:spPr>
                </pic:pic>
              </a:graphicData>
            </a:graphic>
          </wp:inline>
        </w:drawing>
      </w:r>
      <w:r w:rsidR="0097187C">
        <w:rPr>
          <w:rFonts w:ascii="AR P明朝体L" w:hAnsi="AR P明朝体L" w:hint="eastAsia"/>
        </w:rPr>
        <w:t xml:space="preserve"> </w:t>
      </w:r>
      <w:r w:rsidR="0097187C" w:rsidRPr="00A111C7">
        <w:rPr>
          <w:noProof/>
        </w:rPr>
        <w:drawing>
          <wp:inline distT="0" distB="0" distL="0" distR="0" wp14:anchorId="4E862E64" wp14:editId="0CAE978F">
            <wp:extent cx="1619250" cy="1079500"/>
            <wp:effectExtent l="0" t="0" r="0" b="6350"/>
            <wp:docPr id="3" name="図 3" descr="「即位礼正殿の儀」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即位礼正殿の儀」の画像検索結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0080" cy="1086720"/>
                    </a:xfrm>
                    <a:prstGeom prst="rect">
                      <a:avLst/>
                    </a:prstGeom>
                    <a:noFill/>
                    <a:ln>
                      <a:noFill/>
                    </a:ln>
                  </pic:spPr>
                </pic:pic>
              </a:graphicData>
            </a:graphic>
          </wp:inline>
        </w:drawing>
      </w:r>
    </w:p>
    <w:p w:rsidR="0098572F" w:rsidRDefault="00350DB7">
      <w:pPr>
        <w:rPr>
          <w:rFonts w:asciiTheme="minorHAnsi" w:hAnsiTheme="minorHAnsi"/>
          <w:b/>
          <w:szCs w:val="20"/>
          <w:u w:val="single"/>
          <w:shd w:val="clear" w:color="auto" w:fill="FFFFFF"/>
        </w:rPr>
      </w:pPr>
      <w:r>
        <w:rPr>
          <w:noProof/>
        </w:rPr>
        <w:lastRenderedPageBreak/>
        <w:drawing>
          <wp:inline distT="0" distB="0" distL="0" distR="0">
            <wp:extent cx="1733550" cy="1087826"/>
            <wp:effectExtent l="0" t="0" r="0" b="0"/>
            <wp:docPr id="11" name="図 11" descr="「大嘗祭」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嘗祭」の画像検索結果"/>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4021" cy="1088122"/>
                    </a:xfrm>
                    <a:prstGeom prst="rect">
                      <a:avLst/>
                    </a:prstGeom>
                    <a:noFill/>
                    <a:ln>
                      <a:noFill/>
                    </a:ln>
                  </pic:spPr>
                </pic:pic>
              </a:graphicData>
            </a:graphic>
          </wp:inline>
        </w:drawing>
      </w:r>
      <w:r w:rsidRPr="00350DB7">
        <w:rPr>
          <w:rFonts w:asciiTheme="minorHAnsi" w:hAnsiTheme="minorHAnsi" w:hint="eastAsia"/>
          <w:szCs w:val="20"/>
          <w:shd w:val="clear" w:color="auto" w:fill="FFFFFF"/>
        </w:rPr>
        <w:t xml:space="preserve">　</w:t>
      </w:r>
      <w:r>
        <w:rPr>
          <w:noProof/>
        </w:rPr>
        <w:drawing>
          <wp:inline distT="0" distB="0" distL="0" distR="0">
            <wp:extent cx="1454150" cy="1090613"/>
            <wp:effectExtent l="0" t="0" r="0" b="0"/>
            <wp:docPr id="12" name="図 12" descr="「昭和天皇の墓」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昭和天皇の墓」の画像検索結果"/>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6339" cy="1092255"/>
                    </a:xfrm>
                    <a:prstGeom prst="rect">
                      <a:avLst/>
                    </a:prstGeom>
                    <a:noFill/>
                    <a:ln>
                      <a:noFill/>
                    </a:ln>
                  </pic:spPr>
                </pic:pic>
              </a:graphicData>
            </a:graphic>
          </wp:inline>
        </w:drawing>
      </w:r>
      <w:r w:rsidR="003E012E">
        <w:rPr>
          <w:rFonts w:asciiTheme="minorHAnsi" w:hAnsiTheme="minorHAnsi" w:hint="eastAsia"/>
          <w:szCs w:val="20"/>
          <w:shd w:val="clear" w:color="auto" w:fill="FFFFFF"/>
        </w:rPr>
        <w:t xml:space="preserve">　</w:t>
      </w:r>
      <w:r w:rsidR="000468B1" w:rsidRPr="000468B1">
        <w:t xml:space="preserve"> </w:t>
      </w:r>
      <w:r w:rsidR="000468B1">
        <w:rPr>
          <w:noProof/>
        </w:rPr>
        <w:drawing>
          <wp:inline distT="0" distB="0" distL="0" distR="0">
            <wp:extent cx="1941688" cy="1092200"/>
            <wp:effectExtent l="0" t="0" r="1905" b="0"/>
            <wp:docPr id="13" name="図 13" descr="「明治天皇陵」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明治天皇陵」の画像検索結果"/>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4315" cy="1093678"/>
                    </a:xfrm>
                    <a:prstGeom prst="rect">
                      <a:avLst/>
                    </a:prstGeom>
                    <a:noFill/>
                    <a:ln>
                      <a:noFill/>
                    </a:ln>
                  </pic:spPr>
                </pic:pic>
              </a:graphicData>
            </a:graphic>
          </wp:inline>
        </w:drawing>
      </w:r>
    </w:p>
    <w:p w:rsidR="0098572F" w:rsidRDefault="00D33F13">
      <w:pPr>
        <w:rPr>
          <w:rFonts w:asciiTheme="minorHAnsi" w:hAnsiTheme="minorHAnsi"/>
          <w:b/>
          <w:szCs w:val="20"/>
          <w:u w:val="single"/>
          <w:shd w:val="clear" w:color="auto" w:fill="FFFFFF"/>
        </w:rPr>
      </w:pPr>
      <w:r>
        <w:rPr>
          <w:rFonts w:ascii="AR P明朝体L" w:hAnsi="AR P明朝体L" w:cs="AR P明朝体L" w:hint="eastAsia"/>
        </w:rPr>
        <w:t xml:space="preserve">　　</w:t>
      </w:r>
      <w:r w:rsidR="00AB055C">
        <w:rPr>
          <w:rFonts w:ascii="AR P明朝体L" w:hAnsi="AR P明朝体L" w:cs="AR P明朝体L" w:hint="eastAsia"/>
        </w:rPr>
        <w:t>悠紀</w:t>
      </w:r>
      <w:r w:rsidR="00AB055C">
        <w:rPr>
          <w:rFonts w:hint="eastAsia"/>
        </w:rPr>
        <w:t xml:space="preserve">殿・主基殿・廻立殿　　　　　</w:t>
      </w:r>
      <w:r>
        <w:rPr>
          <w:rFonts w:hint="eastAsia"/>
        </w:rPr>
        <w:t xml:space="preserve">　昭和天皇陵</w:t>
      </w:r>
      <w:r w:rsidR="000468B1">
        <w:rPr>
          <w:rFonts w:hint="eastAsia"/>
        </w:rPr>
        <w:t xml:space="preserve">　　　　　明治天皇稜</w:t>
      </w:r>
      <w:r w:rsidR="000468B1">
        <w:rPr>
          <w:rFonts w:hint="eastAsia"/>
        </w:rPr>
        <w:t>(</w:t>
      </w:r>
      <w:r w:rsidR="0091249D">
        <w:rPr>
          <w:rFonts w:hint="eastAsia"/>
        </w:rPr>
        <w:t>円部分の</w:t>
      </w:r>
      <w:r w:rsidR="000468B1">
        <w:rPr>
          <w:rFonts w:hint="eastAsia"/>
        </w:rPr>
        <w:t>高さ</w:t>
      </w:r>
      <w:r w:rsidR="0091249D">
        <w:rPr>
          <w:rFonts w:hint="eastAsia"/>
        </w:rPr>
        <w:t>6.3m</w:t>
      </w:r>
      <w:r w:rsidR="000468B1">
        <w:rPr>
          <w:rFonts w:hint="eastAsia"/>
        </w:rPr>
        <w:t>)</w:t>
      </w:r>
    </w:p>
    <w:p w:rsidR="00AB055C" w:rsidRDefault="00AB055C">
      <w:pPr>
        <w:rPr>
          <w:rFonts w:asciiTheme="minorHAnsi" w:hAnsiTheme="minorHAnsi"/>
          <w:b/>
          <w:szCs w:val="20"/>
          <w:u w:val="single"/>
          <w:shd w:val="clear" w:color="auto" w:fill="FFFFFF"/>
        </w:rPr>
      </w:pPr>
    </w:p>
    <w:p w:rsidR="00C034C4" w:rsidRPr="00A111C7" w:rsidRDefault="001975FD">
      <w:pPr>
        <w:rPr>
          <w:rFonts w:asciiTheme="minorHAnsi" w:hAnsiTheme="minorHAnsi"/>
          <w:b/>
          <w:szCs w:val="20"/>
          <w:u w:val="single"/>
          <w:shd w:val="clear" w:color="auto" w:fill="FFFFFF"/>
        </w:rPr>
      </w:pPr>
      <w:r w:rsidRPr="00A111C7">
        <w:rPr>
          <w:rFonts w:asciiTheme="minorHAnsi" w:hAnsiTheme="minorHAnsi" w:hint="eastAsia"/>
          <w:b/>
          <w:szCs w:val="20"/>
          <w:u w:val="single"/>
          <w:shd w:val="clear" w:color="auto" w:fill="FFFFFF"/>
        </w:rPr>
        <w:t>1</w:t>
      </w:r>
      <w:r w:rsidR="00C034C4" w:rsidRPr="00A111C7">
        <w:rPr>
          <w:rFonts w:asciiTheme="minorHAnsi" w:hAnsiTheme="minorHAnsi"/>
          <w:b/>
          <w:szCs w:val="20"/>
          <w:u w:val="single"/>
          <w:shd w:val="clear" w:color="auto" w:fill="FFFFFF"/>
        </w:rPr>
        <w:t xml:space="preserve">. </w:t>
      </w:r>
      <w:r w:rsidR="0062371C" w:rsidRPr="00A111C7">
        <w:rPr>
          <w:rFonts w:asciiTheme="minorHAnsi" w:hAnsiTheme="minorHAnsi"/>
          <w:b/>
          <w:szCs w:val="20"/>
          <w:u w:val="single"/>
          <w:shd w:val="clear" w:color="auto" w:fill="FFFFFF"/>
        </w:rPr>
        <w:t>小島毅「天皇と儒教思想　伝統はいかに創られたのか？」（</w:t>
      </w:r>
      <w:r w:rsidR="00684867" w:rsidRPr="00A111C7">
        <w:rPr>
          <w:rFonts w:asciiTheme="minorHAnsi" w:hAnsiTheme="minorHAnsi"/>
          <w:b/>
          <w:szCs w:val="20"/>
          <w:u w:val="single"/>
          <w:shd w:val="clear" w:color="auto" w:fill="FFFFFF"/>
        </w:rPr>
        <w:t>光文社新書、</w:t>
      </w:r>
      <w:r w:rsidR="00684867" w:rsidRPr="00A111C7">
        <w:rPr>
          <w:rFonts w:asciiTheme="minorHAnsi" w:hAnsiTheme="minorHAnsi"/>
          <w:b/>
          <w:szCs w:val="20"/>
          <w:u w:val="single"/>
          <w:shd w:val="clear" w:color="auto" w:fill="FFFFFF"/>
        </w:rPr>
        <w:t>2018</w:t>
      </w:r>
      <w:r w:rsidR="00684867" w:rsidRPr="00A111C7">
        <w:rPr>
          <w:rFonts w:asciiTheme="minorHAnsi" w:hAnsiTheme="minorHAnsi"/>
          <w:b/>
          <w:szCs w:val="20"/>
          <w:u w:val="single"/>
          <w:shd w:val="clear" w:color="auto" w:fill="FFFFFF"/>
        </w:rPr>
        <w:t>年</w:t>
      </w:r>
      <w:r w:rsidR="00684867" w:rsidRPr="00A111C7">
        <w:rPr>
          <w:rFonts w:asciiTheme="minorHAnsi" w:hAnsiTheme="minorHAnsi"/>
          <w:b/>
          <w:szCs w:val="20"/>
          <w:u w:val="single"/>
          <w:shd w:val="clear" w:color="auto" w:fill="FFFFFF"/>
        </w:rPr>
        <w:t>5</w:t>
      </w:r>
      <w:r w:rsidR="00684867" w:rsidRPr="00A111C7">
        <w:rPr>
          <w:rFonts w:asciiTheme="minorHAnsi" w:hAnsiTheme="minorHAnsi"/>
          <w:b/>
          <w:szCs w:val="20"/>
          <w:u w:val="single"/>
          <w:shd w:val="clear" w:color="auto" w:fill="FFFFFF"/>
        </w:rPr>
        <w:t>月）</w:t>
      </w:r>
    </w:p>
    <w:p w:rsidR="00C034C4" w:rsidRPr="00A111C7" w:rsidRDefault="00070E69" w:rsidP="00E31A6E">
      <w:pPr>
        <w:pStyle w:val="a3"/>
        <w:numPr>
          <w:ilvl w:val="0"/>
          <w:numId w:val="3"/>
        </w:numPr>
        <w:ind w:leftChars="0"/>
        <w:rPr>
          <w:rFonts w:ascii="AR P明朝体L" w:hAnsi="AR P明朝体L"/>
          <w:szCs w:val="20"/>
          <w:shd w:val="clear" w:color="auto" w:fill="FFFFFF"/>
        </w:rPr>
      </w:pPr>
      <w:r w:rsidRPr="00A111C7">
        <w:rPr>
          <w:rFonts w:asciiTheme="minorHAnsi" w:hAnsiTheme="minorHAnsi"/>
          <w:szCs w:val="20"/>
          <w:shd w:val="clear" w:color="auto" w:fill="FFFFFF"/>
        </w:rPr>
        <w:t>1962</w:t>
      </w:r>
      <w:r w:rsidRPr="00A111C7">
        <w:rPr>
          <w:rFonts w:ascii="AR P明朝体L" w:hAnsi="AR P明朝体L" w:hint="eastAsia"/>
          <w:szCs w:val="20"/>
          <w:shd w:val="clear" w:color="auto" w:fill="FFFFFF"/>
        </w:rPr>
        <w:t>年生まれ、東京大学教授、中国思想史。</w:t>
      </w:r>
    </w:p>
    <w:p w:rsidR="00684867" w:rsidRPr="00A111C7" w:rsidRDefault="00E37D49" w:rsidP="00070E69">
      <w:pPr>
        <w:pStyle w:val="a3"/>
        <w:numPr>
          <w:ilvl w:val="0"/>
          <w:numId w:val="3"/>
        </w:numPr>
        <w:ind w:leftChars="0"/>
        <w:rPr>
          <w:rFonts w:ascii="AR P明朝体L" w:hAnsi="AR P明朝体L"/>
          <w:szCs w:val="20"/>
          <w:shd w:val="clear" w:color="auto" w:fill="FFFFFF"/>
        </w:rPr>
      </w:pPr>
      <w:r w:rsidRPr="00A111C7">
        <w:rPr>
          <w:rFonts w:ascii="AR P明朝体L" w:hAnsi="AR P明朝体L" w:hint="eastAsia"/>
          <w:b/>
          <w:szCs w:val="20"/>
          <w:u w:val="single"/>
          <w:shd w:val="clear" w:color="auto" w:fill="FFFFFF"/>
        </w:rPr>
        <w:t>本書の</w:t>
      </w:r>
      <w:r w:rsidR="00BA486C" w:rsidRPr="00A111C7">
        <w:rPr>
          <w:rFonts w:ascii="AR P明朝体L" w:hAnsi="AR P明朝体L" w:hint="eastAsia"/>
          <w:b/>
          <w:szCs w:val="20"/>
          <w:u w:val="single"/>
          <w:shd w:val="clear" w:color="auto" w:fill="FFFFFF"/>
        </w:rPr>
        <w:t>スタンス</w:t>
      </w:r>
      <w:r w:rsidR="00BA486C" w:rsidRPr="00A111C7">
        <w:rPr>
          <w:rFonts w:ascii="AR P明朝体L" w:hAnsi="AR P明朝体L" w:hint="eastAsia"/>
          <w:szCs w:val="20"/>
          <w:shd w:val="clear" w:color="auto" w:fill="FFFFFF"/>
        </w:rPr>
        <w:t xml:space="preserve">:　</w:t>
      </w:r>
      <w:r w:rsidR="00E6769A" w:rsidRPr="00A111C7">
        <w:rPr>
          <w:rFonts w:ascii="AR P明朝体L" w:hAnsi="AR P明朝体L" w:hint="eastAsia"/>
          <w:szCs w:val="20"/>
          <w:shd w:val="clear" w:color="auto" w:fill="FFFFFF"/>
        </w:rPr>
        <w:t>神武天皇は実在したとか、</w:t>
      </w:r>
      <w:r w:rsidR="003439AC" w:rsidRPr="00A111C7">
        <w:rPr>
          <w:rFonts w:ascii="AR P明朝体L" w:hAnsi="AR P明朝体L" w:hint="eastAsia"/>
          <w:szCs w:val="20"/>
          <w:shd w:val="clear" w:color="auto" w:fill="FFFFFF"/>
        </w:rPr>
        <w:t>神武以来、万世一系</w:t>
      </w:r>
      <w:r w:rsidR="00D80CB8" w:rsidRPr="00A111C7">
        <w:rPr>
          <w:rFonts w:ascii="AR P明朝体L" w:hAnsi="AR P明朝体L" w:hint="eastAsia"/>
          <w:szCs w:val="20"/>
          <w:shd w:val="clear" w:color="auto" w:fill="FFFFFF"/>
        </w:rPr>
        <w:t>の天皇を君主に日本は続いてきたとか、</w:t>
      </w:r>
      <w:r w:rsidR="00F73019" w:rsidRPr="00A111C7">
        <w:rPr>
          <w:rFonts w:ascii="AR P明朝体L" w:hAnsi="AR P明朝体L" w:hint="eastAsia"/>
          <w:szCs w:val="20"/>
          <w:shd w:val="clear" w:color="auto" w:fill="FFFFFF"/>
        </w:rPr>
        <w:t>神道の教義が天皇制の</w:t>
      </w:r>
      <w:r w:rsidR="00D66838" w:rsidRPr="00A111C7">
        <w:rPr>
          <w:rFonts w:ascii="AR P明朝体L" w:hAnsi="AR P明朝体L" w:hint="eastAsia"/>
          <w:szCs w:val="20"/>
          <w:shd w:val="clear" w:color="auto" w:fill="FFFFFF"/>
        </w:rPr>
        <w:t>基礎として続いてきたとかを信じる</w:t>
      </w:r>
      <w:r w:rsidR="00E47ED9" w:rsidRPr="00A111C7">
        <w:rPr>
          <w:rFonts w:ascii="AR P明朝体L" w:hAnsi="AR P明朝体L" w:hint="eastAsia"/>
          <w:szCs w:val="20"/>
          <w:shd w:val="clear" w:color="auto" w:fill="FFFFFF"/>
        </w:rPr>
        <w:t>こと</w:t>
      </w:r>
      <w:r w:rsidR="00D66838" w:rsidRPr="00A111C7">
        <w:rPr>
          <w:rFonts w:ascii="AR P明朝体L" w:hAnsi="AR P明朝体L" w:hint="eastAsia"/>
          <w:szCs w:val="20"/>
          <w:shd w:val="clear" w:color="auto" w:fill="FFFFFF"/>
        </w:rPr>
        <w:t>は、信教の自由なので</w:t>
      </w:r>
      <w:r w:rsidR="00201706" w:rsidRPr="00A111C7">
        <w:rPr>
          <w:rFonts w:ascii="AR P明朝体L" w:hAnsi="AR P明朝体L" w:hint="eastAsia"/>
          <w:szCs w:val="20"/>
          <w:shd w:val="clear" w:color="auto" w:fill="FFFFFF"/>
        </w:rPr>
        <w:t>勝手だが、このようなことを</w:t>
      </w:r>
      <w:r w:rsidR="008E2BE4" w:rsidRPr="00A111C7">
        <w:rPr>
          <w:rFonts w:ascii="AR P明朝体L" w:hAnsi="AR P明朝体L" w:hint="eastAsia"/>
          <w:szCs w:val="20"/>
          <w:shd w:val="clear" w:color="auto" w:fill="FFFFFF"/>
        </w:rPr>
        <w:t>あたかも</w:t>
      </w:r>
      <w:r w:rsidR="00201706" w:rsidRPr="00A111C7">
        <w:rPr>
          <w:rFonts w:ascii="AR P明朝体L" w:hAnsi="AR P明朝体L" w:hint="eastAsia"/>
          <w:szCs w:val="20"/>
          <w:shd w:val="clear" w:color="auto" w:fill="FFFFFF"/>
        </w:rPr>
        <w:t>事実として喧伝し、</w:t>
      </w:r>
      <w:r w:rsidR="00312F4D" w:rsidRPr="00A111C7">
        <w:rPr>
          <w:rFonts w:ascii="AR P明朝体L" w:hAnsi="AR P明朝体L" w:hint="eastAsia"/>
          <w:szCs w:val="20"/>
          <w:shd w:val="clear" w:color="auto" w:fill="FFFFFF"/>
        </w:rPr>
        <w:t>今後の</w:t>
      </w:r>
      <w:r w:rsidR="00201706" w:rsidRPr="00A111C7">
        <w:rPr>
          <w:rFonts w:ascii="AR P明朝体L" w:hAnsi="AR P明朝体L" w:hint="eastAsia"/>
          <w:szCs w:val="20"/>
          <w:shd w:val="clear" w:color="auto" w:fill="FFFFFF"/>
        </w:rPr>
        <w:t>天皇制の</w:t>
      </w:r>
      <w:r w:rsidR="00312F4D" w:rsidRPr="00A111C7">
        <w:rPr>
          <w:rFonts w:ascii="AR P明朝体L" w:hAnsi="AR P明朝体L" w:hint="eastAsia"/>
          <w:szCs w:val="20"/>
          <w:shd w:val="clear" w:color="auto" w:fill="FFFFFF"/>
        </w:rPr>
        <w:t>あり方等</w:t>
      </w:r>
      <w:r w:rsidR="00427DC3" w:rsidRPr="00A111C7">
        <w:rPr>
          <w:rFonts w:ascii="AR P明朝体L" w:hAnsi="AR P明朝体L" w:hint="eastAsia"/>
          <w:szCs w:val="20"/>
          <w:shd w:val="clear" w:color="auto" w:fill="FFFFFF"/>
        </w:rPr>
        <w:t>政治的なこと</w:t>
      </w:r>
      <w:r w:rsidR="00312F4D" w:rsidRPr="00A111C7">
        <w:rPr>
          <w:rFonts w:ascii="AR P明朝体L" w:hAnsi="AR P明朝体L" w:hint="eastAsia"/>
          <w:szCs w:val="20"/>
          <w:shd w:val="clear" w:color="auto" w:fill="FFFFFF"/>
        </w:rPr>
        <w:t>を主張するのは、</w:t>
      </w:r>
      <w:r w:rsidR="00D57A83">
        <w:rPr>
          <w:rFonts w:ascii="AR P明朝体L" w:hAnsi="AR P明朝体L" w:hint="eastAsia"/>
          <w:szCs w:val="20"/>
          <w:shd w:val="clear" w:color="auto" w:fill="FFFFFF"/>
        </w:rPr>
        <w:t>宗教を政治に持ち込むことで</w:t>
      </w:r>
      <w:r w:rsidR="008E2BE4" w:rsidRPr="00A111C7">
        <w:rPr>
          <w:rFonts w:ascii="AR P明朝体L" w:hAnsi="AR P明朝体L" w:hint="eastAsia"/>
          <w:szCs w:val="20"/>
          <w:shd w:val="clear" w:color="auto" w:fill="FFFFFF"/>
        </w:rPr>
        <w:t>り、正しい</w:t>
      </w:r>
      <w:r w:rsidR="00B875A7" w:rsidRPr="00A111C7">
        <w:rPr>
          <w:rFonts w:ascii="AR P明朝体L" w:hAnsi="AR P明朝体L" w:hint="eastAsia"/>
          <w:szCs w:val="20"/>
          <w:shd w:val="clear" w:color="auto" w:fill="FFFFFF"/>
        </w:rPr>
        <w:t>議論の仕方ではない。</w:t>
      </w:r>
    </w:p>
    <w:p w:rsidR="005C4326" w:rsidRPr="00A111C7" w:rsidRDefault="00A6263B" w:rsidP="00A6263B">
      <w:pPr>
        <w:pStyle w:val="a3"/>
        <w:numPr>
          <w:ilvl w:val="0"/>
          <w:numId w:val="3"/>
        </w:numPr>
        <w:ind w:leftChars="0"/>
      </w:pPr>
      <w:r w:rsidRPr="00A111C7">
        <w:rPr>
          <w:rFonts w:ascii="AR P明朝体L" w:hAnsi="AR P明朝体L" w:hint="eastAsia"/>
          <w:b/>
          <w:szCs w:val="20"/>
          <w:u w:val="single"/>
          <w:shd w:val="clear" w:color="auto" w:fill="FFFFFF"/>
        </w:rPr>
        <w:t>まず、分かりやすい例として</w:t>
      </w:r>
      <w:r w:rsidRPr="00A111C7">
        <w:rPr>
          <w:rFonts w:ascii="AR P明朝体L" w:hAnsi="AR P明朝体L" w:hint="eastAsia"/>
          <w:szCs w:val="20"/>
          <w:shd w:val="clear" w:color="auto" w:fill="FFFFFF"/>
        </w:rPr>
        <w:t>、</w:t>
      </w:r>
      <w:r w:rsidR="005E5A1D" w:rsidRPr="00A111C7">
        <w:rPr>
          <w:rFonts w:ascii="AR P明朝体L" w:hAnsi="AR P明朝体L" w:hint="eastAsia"/>
          <w:szCs w:val="20"/>
          <w:shd w:val="clear" w:color="auto" w:fill="FFFFFF"/>
        </w:rPr>
        <w:t>三原</w:t>
      </w:r>
      <w:r w:rsidRPr="00A111C7">
        <w:rPr>
          <w:rFonts w:ascii="AR P明朝体L" w:hAnsi="AR P明朝体L" w:hint="eastAsia"/>
          <w:szCs w:val="20"/>
          <w:shd w:val="clear" w:color="auto" w:fill="FFFFFF"/>
        </w:rPr>
        <w:t>じゅん子</w:t>
      </w:r>
      <w:r w:rsidR="002B2F46" w:rsidRPr="00A111C7">
        <w:rPr>
          <w:rFonts w:ascii="AR P明朝体L" w:hAnsi="AR P明朝体L" w:hint="eastAsia"/>
          <w:szCs w:val="20"/>
          <w:shd w:val="clear" w:color="auto" w:fill="FFFFFF"/>
        </w:rPr>
        <w:t>議員は国会の質疑において</w:t>
      </w:r>
      <w:r w:rsidR="00AD6089" w:rsidRPr="00A111C7">
        <w:rPr>
          <w:rFonts w:ascii="AR P明朝体L" w:hAnsi="AR P明朝体L" w:hint="eastAsia"/>
          <w:szCs w:val="20"/>
          <w:shd w:val="clear" w:color="auto" w:fill="FFFFFF"/>
        </w:rPr>
        <w:t>国際的な課税回避の問題を採りあげて</w:t>
      </w:r>
      <w:r w:rsidR="002B2F46" w:rsidRPr="00A111C7">
        <w:rPr>
          <w:rFonts w:ascii="AR P明朝体L" w:hAnsi="AR P明朝体L" w:hint="eastAsia"/>
          <w:szCs w:val="20"/>
          <w:shd w:val="clear" w:color="auto" w:fill="FFFFFF"/>
        </w:rPr>
        <w:t>、</w:t>
      </w:r>
      <w:r w:rsidR="005E5A1D" w:rsidRPr="00A111C7">
        <w:rPr>
          <w:rFonts w:ascii="AR P明朝体L" w:hAnsi="AR P明朝体L" w:hint="eastAsia"/>
          <w:szCs w:val="20"/>
          <w:shd w:val="clear" w:color="auto" w:fill="FFFFFF"/>
        </w:rPr>
        <w:t>「</w:t>
      </w:r>
      <w:r w:rsidR="002B2F46" w:rsidRPr="00A111C7">
        <w:rPr>
          <w:rFonts w:ascii="AR P明朝体L" w:hAnsi="AR P明朝体L" w:hint="eastAsia"/>
          <w:b/>
          <w:szCs w:val="20"/>
          <w:u w:val="single"/>
          <w:shd w:val="clear" w:color="auto" w:fill="FFFFFF"/>
        </w:rPr>
        <w:t>八紘一宇</w:t>
      </w:r>
      <w:r w:rsidR="002B2F46" w:rsidRPr="00A111C7">
        <w:rPr>
          <w:rFonts w:ascii="AR P明朝体L" w:hAnsi="AR P明朝体L" w:hint="eastAsia"/>
          <w:szCs w:val="20"/>
          <w:shd w:val="clear" w:color="auto" w:fill="FFFFFF"/>
        </w:rPr>
        <w:t>は・・・</w:t>
      </w:r>
      <w:r w:rsidR="005E5A1D" w:rsidRPr="00A111C7">
        <w:rPr>
          <w:rFonts w:ascii="AR P明朝体L" w:hAnsi="AR P明朝体L" w:hint="eastAsia"/>
          <w:szCs w:val="20"/>
          <w:shd w:val="clear" w:color="auto" w:fill="FFFFFF"/>
        </w:rPr>
        <w:t>日本が建国以来、大切にしてきた価値観である」と述べ、この理念の下に「世界が一つの家族のようにむつみあい、助け合えるような経済、税の仕組みを運用していくことを確認する政治的合意文書のようなものを、安倍晋三首相がイニシアチブを取り、世界中に提案していくべきだ」と</w:t>
      </w:r>
      <w:r w:rsidR="00565F8A" w:rsidRPr="00A111C7">
        <w:rPr>
          <w:rFonts w:ascii="AR P明朝体L" w:hAnsi="AR P明朝体L" w:hint="eastAsia"/>
          <w:szCs w:val="20"/>
          <w:shd w:val="clear" w:color="auto" w:fill="FFFFFF"/>
        </w:rPr>
        <w:t>述べた</w:t>
      </w:r>
      <w:r w:rsidR="00BB78FE" w:rsidRPr="00A111C7">
        <w:rPr>
          <w:rFonts w:ascii="AR P明朝体L" w:hAnsi="AR P明朝体L" w:hint="eastAsia"/>
          <w:szCs w:val="20"/>
          <w:shd w:val="clear" w:color="auto" w:fill="FFFFFF"/>
        </w:rPr>
        <w:t>。</w:t>
      </w:r>
    </w:p>
    <w:p w:rsidR="005C4326" w:rsidRPr="00A111C7" w:rsidRDefault="006944DC" w:rsidP="005C4326">
      <w:pPr>
        <w:pStyle w:val="a3"/>
        <w:numPr>
          <w:ilvl w:val="0"/>
          <w:numId w:val="2"/>
        </w:numPr>
        <w:ind w:leftChars="0"/>
      </w:pPr>
      <w:r w:rsidRPr="00A111C7">
        <w:rPr>
          <w:rFonts w:ascii="AR P明朝体L" w:hAnsi="AR P明朝体L" w:hint="eastAsia"/>
          <w:szCs w:val="20"/>
          <w:shd w:val="clear" w:color="auto" w:fill="FFFFFF"/>
        </w:rPr>
        <w:t>三原議員の提案が、的外れ</w:t>
      </w:r>
      <w:r w:rsidR="00565F8A" w:rsidRPr="00A111C7">
        <w:rPr>
          <w:rFonts w:ascii="AR P明朝体L" w:hAnsi="AR P明朝体L" w:hint="eastAsia"/>
          <w:szCs w:val="20"/>
          <w:shd w:val="clear" w:color="auto" w:fill="FFFFFF"/>
        </w:rPr>
        <w:t>であることは</w:t>
      </w:r>
      <w:r w:rsidR="002A325B" w:rsidRPr="00A111C7">
        <w:rPr>
          <w:rFonts w:ascii="AR P明朝体L" w:hAnsi="AR P明朝体L" w:hint="eastAsia"/>
          <w:szCs w:val="20"/>
          <w:shd w:val="clear" w:color="auto" w:fill="FFFFFF"/>
        </w:rPr>
        <w:t>さておいて、</w:t>
      </w:r>
    </w:p>
    <w:p w:rsidR="005C4326" w:rsidRPr="00A111C7" w:rsidRDefault="002A325B" w:rsidP="005C4326">
      <w:pPr>
        <w:pStyle w:val="a3"/>
        <w:numPr>
          <w:ilvl w:val="0"/>
          <w:numId w:val="2"/>
        </w:numPr>
        <w:ind w:leftChars="0"/>
      </w:pPr>
      <w:r w:rsidRPr="00A111C7">
        <w:rPr>
          <w:rFonts w:ascii="AR P明朝体L" w:hAnsi="AR P明朝体L" w:hint="eastAsia"/>
          <w:szCs w:val="20"/>
          <w:shd w:val="clear" w:color="auto" w:fill="FFFFFF"/>
        </w:rPr>
        <w:t>八紘一宇は本当に日本が建国以来、大切にしてきた価値観</w:t>
      </w:r>
      <w:r w:rsidR="00BA0719" w:rsidRPr="00A111C7">
        <w:rPr>
          <w:rFonts w:ascii="AR P明朝体L" w:hAnsi="AR P明朝体L" w:hint="eastAsia"/>
          <w:szCs w:val="20"/>
          <w:shd w:val="clear" w:color="auto" w:fill="FFFFFF"/>
        </w:rPr>
        <w:t>な</w:t>
      </w:r>
      <w:r w:rsidR="005C4326" w:rsidRPr="00A111C7">
        <w:rPr>
          <w:rFonts w:ascii="AR P明朝体L" w:hAnsi="AR P明朝体L" w:hint="eastAsia"/>
          <w:szCs w:val="20"/>
          <w:shd w:val="clear" w:color="auto" w:fill="FFFFFF"/>
        </w:rPr>
        <w:t>のだろうか？</w:t>
      </w:r>
    </w:p>
    <w:p w:rsidR="003D3DE4" w:rsidRPr="00A111C7" w:rsidRDefault="003D3DE4" w:rsidP="005C4326">
      <w:pPr>
        <w:pStyle w:val="a3"/>
        <w:numPr>
          <w:ilvl w:val="0"/>
          <w:numId w:val="2"/>
        </w:numPr>
        <w:ind w:leftChars="0"/>
      </w:pPr>
      <w:r w:rsidRPr="00A111C7">
        <w:rPr>
          <w:rFonts w:ascii="AR P明朝体L" w:hAnsi="AR P明朝体L" w:hint="eastAsia"/>
          <w:szCs w:val="20"/>
          <w:shd w:val="clear" w:color="auto" w:fill="FFFFFF"/>
        </w:rPr>
        <w:t>まず、</w:t>
      </w:r>
      <w:r w:rsidR="00077AAF" w:rsidRPr="00A111C7">
        <w:rPr>
          <w:rFonts w:ascii="AR P明朝体L" w:hAnsi="AR P明朝体L" w:hint="eastAsia"/>
          <w:szCs w:val="20"/>
          <w:shd w:val="clear" w:color="auto" w:fill="FFFFFF"/>
        </w:rPr>
        <w:t>八紘一宇は</w:t>
      </w:r>
      <w:r w:rsidR="00A116EF" w:rsidRPr="00A111C7">
        <w:rPr>
          <w:rFonts w:ascii="AR P明朝体L" w:hAnsi="AR P明朝体L" w:hint="eastAsia"/>
          <w:szCs w:val="20"/>
          <w:shd w:val="clear" w:color="auto" w:fill="FFFFFF"/>
        </w:rPr>
        <w:t>中国の古典</w:t>
      </w:r>
      <w:r w:rsidR="005E6FC4" w:rsidRPr="00A111C7">
        <w:rPr>
          <w:rFonts w:ascii="AR P明朝体L" w:hAnsi="AR P明朝体L" w:hint="eastAsia"/>
          <w:szCs w:val="20"/>
          <w:shd w:val="clear" w:color="auto" w:fill="FFFFFF"/>
        </w:rPr>
        <w:t>・</w:t>
      </w:r>
      <w:r w:rsidR="003912FF">
        <w:rPr>
          <w:rFonts w:ascii="AR P明朝体L" w:hAnsi="AR P明朝体L" w:cs="ＭＳ 明朝"/>
          <w:szCs w:val="20"/>
          <w:shd w:val="clear" w:color="auto" w:fill="FFFFFF"/>
        </w:rPr>
        <w:ruby>
          <w:rubyPr>
            <w:rubyAlign w:val="distributeSpace"/>
            <w:hps w:val="10"/>
            <w:hpsRaise w:val="18"/>
            <w:hpsBaseText w:val="20"/>
            <w:lid w:val="ja-JP"/>
          </w:rubyPr>
          <w:rt>
            <w:r w:rsidR="003912FF" w:rsidRPr="003912FF">
              <w:rPr>
                <w:rFonts w:ascii="AR P明朝体L" w:hAnsi="AR P明朝体L" w:cs="ＭＳ 明朝"/>
                <w:sz w:val="10"/>
                <w:szCs w:val="20"/>
                <w:shd w:val="clear" w:color="auto" w:fill="FFFFFF"/>
              </w:rPr>
              <w:t>えなんじ</w:t>
            </w:r>
          </w:rt>
          <w:rubyBase>
            <w:r w:rsidR="003912FF">
              <w:rPr>
                <w:rFonts w:ascii="AR P明朝体L" w:hAnsi="AR P明朝体L" w:cs="ＭＳ 明朝"/>
                <w:szCs w:val="20"/>
                <w:shd w:val="clear" w:color="auto" w:fill="FFFFFF"/>
              </w:rPr>
              <w:t>淮南子</w:t>
            </w:r>
          </w:rubyBase>
        </w:ruby>
      </w:r>
      <w:r w:rsidR="00A116EF" w:rsidRPr="00A111C7">
        <w:rPr>
          <w:rFonts w:ascii="AR P明朝体L" w:hAnsi="AR P明朝体L" w:hint="eastAsia"/>
          <w:szCs w:val="20"/>
          <w:shd w:val="clear" w:color="auto" w:fill="FFFFFF"/>
        </w:rPr>
        <w:t>に見られる言葉</w:t>
      </w:r>
      <w:r w:rsidR="0034493A" w:rsidRPr="00A111C7">
        <w:rPr>
          <w:rFonts w:ascii="AR P明朝体L" w:hAnsi="AR P明朝体L" w:hint="eastAsia"/>
          <w:szCs w:val="20"/>
          <w:shd w:val="clear" w:color="auto" w:fill="FFFFFF"/>
        </w:rPr>
        <w:t>なので、</w:t>
      </w:r>
      <w:r w:rsidR="00695346" w:rsidRPr="00A111C7">
        <w:rPr>
          <w:rFonts w:ascii="AR P明朝体L" w:hAnsi="AR P明朝体L" w:hint="eastAsia"/>
          <w:szCs w:val="20"/>
          <w:shd w:val="clear" w:color="auto" w:fill="FFFFFF"/>
        </w:rPr>
        <w:t>神武天皇</w:t>
      </w:r>
      <w:r w:rsidR="004370C4" w:rsidRPr="00A111C7">
        <w:rPr>
          <w:rFonts w:ascii="AR P明朝体L" w:hAnsi="AR P明朝体L" w:hint="eastAsia"/>
          <w:szCs w:val="20"/>
          <w:shd w:val="clear" w:color="auto" w:fill="FFFFFF"/>
        </w:rPr>
        <w:t>以来日本人</w:t>
      </w:r>
      <w:r w:rsidR="00695346" w:rsidRPr="00A111C7">
        <w:rPr>
          <w:rFonts w:ascii="AR P明朝体L" w:hAnsi="AR P明朝体L" w:hint="eastAsia"/>
          <w:szCs w:val="20"/>
          <w:shd w:val="clear" w:color="auto" w:fill="FFFFFF"/>
        </w:rPr>
        <w:t>は中国の</w:t>
      </w:r>
      <w:r w:rsidR="0034493A" w:rsidRPr="00A111C7">
        <w:rPr>
          <w:rFonts w:ascii="AR P明朝体L" w:hAnsi="AR P明朝体L" w:hint="eastAsia"/>
          <w:szCs w:val="20"/>
          <w:shd w:val="clear" w:color="auto" w:fill="FFFFFF"/>
        </w:rPr>
        <w:t>思想を大切にしてきたということ</w:t>
      </w:r>
      <w:r w:rsidR="008C2431" w:rsidRPr="00A111C7">
        <w:rPr>
          <w:rFonts w:ascii="AR P明朝体L" w:hAnsi="AR P明朝体L" w:hint="eastAsia"/>
          <w:szCs w:val="20"/>
          <w:shd w:val="clear" w:color="auto" w:fill="FFFFFF"/>
        </w:rPr>
        <w:t>になってしまう</w:t>
      </w:r>
      <w:r w:rsidR="0034493A" w:rsidRPr="00A111C7">
        <w:rPr>
          <w:rFonts w:ascii="AR P明朝体L" w:hAnsi="AR P明朝体L" w:hint="eastAsia"/>
          <w:szCs w:val="20"/>
          <w:shd w:val="clear" w:color="auto" w:fill="FFFFFF"/>
        </w:rPr>
        <w:t>。</w:t>
      </w:r>
    </w:p>
    <w:p w:rsidR="005E5A1D" w:rsidRPr="00A111C7" w:rsidRDefault="00A111C7" w:rsidP="005C4326">
      <w:pPr>
        <w:pStyle w:val="a3"/>
        <w:numPr>
          <w:ilvl w:val="0"/>
          <w:numId w:val="2"/>
        </w:numPr>
        <w:ind w:leftChars="0"/>
      </w:pPr>
      <w:r w:rsidRPr="00A111C7">
        <w:rPr>
          <w:noProof/>
        </w:rPr>
        <mc:AlternateContent>
          <mc:Choice Requires="wps">
            <w:drawing>
              <wp:anchor distT="0" distB="0" distL="114300" distR="114300" simplePos="0" relativeHeight="251659264" behindDoc="0" locked="0" layoutInCell="1" allowOverlap="1" wp14:anchorId="2E57BC4A" wp14:editId="76DF4077">
                <wp:simplePos x="0" y="0"/>
                <wp:positionH relativeFrom="column">
                  <wp:posOffset>883920</wp:posOffset>
                </wp:positionH>
                <wp:positionV relativeFrom="paragraph">
                  <wp:posOffset>582930</wp:posOffset>
                </wp:positionV>
                <wp:extent cx="49403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1403985"/>
                        </a:xfrm>
                        <a:prstGeom prst="rect">
                          <a:avLst/>
                        </a:prstGeom>
                        <a:noFill/>
                        <a:ln w="9525">
                          <a:noFill/>
                          <a:miter lim="800000"/>
                          <a:headEnd/>
                          <a:tailEnd/>
                        </a:ln>
                      </wps:spPr>
                      <wps:txbx>
                        <w:txbxContent>
                          <w:p w:rsidR="00F00800" w:rsidRPr="00A94E42" w:rsidRDefault="00F00800" w:rsidP="00260F35">
                            <w:pPr>
                              <w:pStyle w:val="a3"/>
                              <w:numPr>
                                <w:ilvl w:val="0"/>
                                <w:numId w:val="2"/>
                              </w:numPr>
                              <w:ind w:leftChars="0"/>
                            </w:pPr>
                            <w:r w:rsidRPr="00A94E42">
                              <w:rPr>
                                <w:rFonts w:ascii="AR P明朝体L" w:hAnsi="AR P明朝体L" w:hint="eastAsia"/>
                                <w:szCs w:val="20"/>
                                <w:shd w:val="clear" w:color="auto" w:fill="FFFFFF"/>
                              </w:rPr>
                              <w:t>そもそも</w:t>
                            </w:r>
                            <w:r w:rsidR="003912FF" w:rsidRPr="00A94E42">
                              <w:rPr>
                                <w:rFonts w:ascii="AR P明朝体L" w:hAnsi="AR P明朝体L" w:hint="eastAsia"/>
                                <w:szCs w:val="20"/>
                                <w:shd w:val="clear" w:color="auto" w:fill="FFFFFF"/>
                              </w:rPr>
                              <w:t>、</w:t>
                            </w:r>
                            <w:r w:rsidR="003912FF">
                              <w:rPr>
                                <w:rFonts w:ascii="AR P明朝体L" w:hAnsi="AR P明朝体L" w:cs="ＭＳ 明朝"/>
                                <w:szCs w:val="20"/>
                                <w:shd w:val="clear" w:color="auto" w:fill="FFFFFF"/>
                              </w:rPr>
                              <w:t>淮南子</w:t>
                            </w:r>
                            <w:r w:rsidRPr="00A94E42">
                              <w:rPr>
                                <w:rFonts w:ascii="AR P明朝体L" w:hAnsi="AR P明朝体L" w:hint="eastAsia"/>
                                <w:szCs w:val="20"/>
                                <w:shd w:val="clear" w:color="auto" w:fill="FFFFFF"/>
                              </w:rPr>
                              <w:t>は</w:t>
                            </w:r>
                            <w:r w:rsidRPr="00301A97">
                              <w:rPr>
                                <w:rFonts w:asciiTheme="minorHAnsi" w:hAnsiTheme="minorHAnsi"/>
                                <w:szCs w:val="20"/>
                                <w:shd w:val="clear" w:color="auto" w:fill="FFFFFF"/>
                              </w:rPr>
                              <w:t>2680</w:t>
                            </w:r>
                            <w:r w:rsidRPr="00A94E42">
                              <w:rPr>
                                <w:rFonts w:ascii="AR P明朝体L" w:hAnsi="AR P明朝体L" w:hint="eastAsia"/>
                                <w:szCs w:val="20"/>
                                <w:shd w:val="clear" w:color="auto" w:fill="FFFFFF"/>
                              </w:rPr>
                              <w:t>年前には中国に存在していなかったので、八紘一宇という漢字熟語は、神武天皇が発明したことになってしまう。</w:t>
                            </w:r>
                          </w:p>
                          <w:p w:rsidR="00F00800" w:rsidRDefault="00F00800" w:rsidP="004A5BD0">
                            <w:pPr>
                              <w:pStyle w:val="a3"/>
                              <w:numPr>
                                <w:ilvl w:val="0"/>
                                <w:numId w:val="2"/>
                              </w:numPr>
                              <w:ind w:leftChars="0"/>
                            </w:pPr>
                            <w:r w:rsidRPr="00A94E42">
                              <w:rPr>
                                <w:rFonts w:ascii="AR P明朝体L" w:hAnsi="AR P明朝体L" w:hint="eastAsia"/>
                                <w:szCs w:val="20"/>
                                <w:shd w:val="clear" w:color="auto" w:fill="FFFFFF"/>
                              </w:rPr>
                              <w:t>さらに、そもそも、</w:t>
                            </w:r>
                            <w:r>
                              <w:rPr>
                                <w:rFonts w:ascii="AR P明朝体L" w:hAnsi="AR P明朝体L" w:hint="eastAsia"/>
                                <w:szCs w:val="20"/>
                                <w:shd w:val="clear" w:color="auto" w:fill="FFFFFF"/>
                              </w:rPr>
                              <w:t>縄文時代末期</w:t>
                            </w:r>
                            <w:r w:rsidRPr="00A94E42">
                              <w:rPr>
                                <w:rFonts w:ascii="AR P明朝体L" w:hAnsi="AR P明朝体L" w:hint="eastAsia"/>
                                <w:szCs w:val="20"/>
                                <w:shd w:val="clear" w:color="auto" w:fill="FFFFFF"/>
                              </w:rPr>
                              <w:t>に</w:t>
                            </w:r>
                            <w:r w:rsidRPr="00A94E42">
                              <w:rPr>
                                <w:rFonts w:ascii="Segoe UI Symbol" w:hAnsi="Segoe UI Symbol" w:cs="Segoe UI Symbol" w:hint="eastAsia"/>
                                <w:szCs w:val="20"/>
                                <w:shd w:val="clear" w:color="auto" w:fill="FFFFFF"/>
                              </w:rPr>
                              <w:t>ニッポン列島に住んでいた縄文人たちが一つの国を意識していたわけがない。</w:t>
                            </w:r>
                            <w:r>
                              <w:rPr>
                                <w:rFonts w:ascii="Segoe UI Symbol" w:hAnsi="Segoe UI Symbol" w:cs="Segoe UI Symbol" w:hint="eastAsia"/>
                                <w:color w:val="333333"/>
                                <w:szCs w:val="20"/>
                                <w:shd w:val="clear" w:color="auto" w:fill="FFFFFF"/>
                              </w:rPr>
                              <w:t>(</w:t>
                            </w:r>
                            <w:r>
                              <w:rPr>
                                <w:rFonts w:ascii="Segoe UI Symbol" w:hAnsi="Segoe UI Symbol" w:cs="Segoe UI Symbol" w:hint="eastAsia"/>
                                <w:color w:val="333333"/>
                                <w:szCs w:val="20"/>
                                <w:shd w:val="clear" w:color="auto" w:fill="FFFFFF"/>
                              </w:rPr>
                              <w:t>ちなみに、</w:t>
                            </w:r>
                            <w:r w:rsidRPr="00A94E42">
                              <w:rPr>
                                <w:rFonts w:ascii="AR P明朝体L" w:hAnsi="AR P明朝体L" w:hint="eastAsia"/>
                                <w:szCs w:val="20"/>
                                <w:shd w:val="clear" w:color="auto" w:fill="FFFFFF"/>
                              </w:rPr>
                              <w:t>邪馬台国の卑弥呼は</w:t>
                            </w:r>
                            <w:r>
                              <w:rPr>
                                <w:rFonts w:ascii="AR P明朝体L" w:hAnsi="AR P明朝体L" w:hint="eastAsia"/>
                                <w:szCs w:val="20"/>
                                <w:shd w:val="clear" w:color="auto" w:fill="FFFFFF"/>
                              </w:rPr>
                              <w:t>今から</w:t>
                            </w:r>
                            <w:r w:rsidRPr="00485C5A">
                              <w:rPr>
                                <w:rFonts w:asciiTheme="minorHAnsi" w:hAnsiTheme="minorHAnsi"/>
                                <w:szCs w:val="20"/>
                                <w:shd w:val="clear" w:color="auto" w:fill="FFFFFF"/>
                              </w:rPr>
                              <w:t>1800</w:t>
                            </w:r>
                            <w:r>
                              <w:rPr>
                                <w:rFonts w:ascii="AR P明朝体L" w:hAnsi="AR P明朝体L" w:hint="eastAsia"/>
                                <w:szCs w:val="20"/>
                                <w:shd w:val="clear" w:color="auto" w:fill="FFFFFF"/>
                              </w:rPr>
                              <w:t>年ほど前</w:t>
                            </w:r>
                            <w:r w:rsidRPr="00A94E42">
                              <w:rPr>
                                <w:rFonts w:ascii="AR P明朝体L" w:hAnsi="AR P明朝体L" w:hint="eastAsia"/>
                                <w:szCs w:val="20"/>
                                <w:shd w:val="clear" w:color="auto" w:fill="FFFFFF"/>
                              </w:rPr>
                              <w:t>の人物</w:t>
                            </w:r>
                            <w:r>
                              <w:rPr>
                                <w:rFonts w:ascii="AR P明朝体L" w:hAnsi="AR P明朝体L" w:hint="eastAsia"/>
                                <w:szCs w:val="20"/>
                                <w:shd w:val="clear" w:color="auto" w:fill="FFFFFF"/>
                              </w:rPr>
                              <w:t>。この頃、ようやく広域的な政権が生まれた。</w:t>
                            </w:r>
                            <w:r>
                              <w:rPr>
                                <w:rFonts w:ascii="Segoe UI Symbol" w:hAnsi="Segoe UI Symbol" w:cs="Segoe UI Symbol" w:hint="eastAsia"/>
                                <w:color w:val="333333"/>
                                <w:szCs w:val="20"/>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9.6pt;margin-top:45.9pt;width:38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ttLAIAAAY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" filled="f" stroked="f">
                <v:textbox style="mso-fit-shape-to-text:t">
                  <w:txbxContent>
                    <w:p w:rsidR="00F00800" w:rsidRPr="00A94E42" w:rsidRDefault="00F00800" w:rsidP="00260F35">
                      <w:pPr>
                        <w:pStyle w:val="a3"/>
                        <w:numPr>
                          <w:ilvl w:val="0"/>
                          <w:numId w:val="2"/>
                        </w:numPr>
                        <w:ind w:leftChars="0"/>
                      </w:pPr>
                      <w:r w:rsidRPr="00A94E42">
                        <w:rPr>
                          <w:rFonts w:ascii="AR P明朝体L" w:hAnsi="AR P明朝体L" w:hint="eastAsia"/>
                          <w:szCs w:val="20"/>
                          <w:shd w:val="clear" w:color="auto" w:fill="FFFFFF"/>
                        </w:rPr>
                        <w:t>そもそも</w:t>
                      </w:r>
                      <w:r w:rsidR="003912FF" w:rsidRPr="00A94E42">
                        <w:rPr>
                          <w:rFonts w:ascii="AR P明朝体L" w:hAnsi="AR P明朝体L" w:hint="eastAsia"/>
                          <w:szCs w:val="20"/>
                          <w:shd w:val="clear" w:color="auto" w:fill="FFFFFF"/>
                        </w:rPr>
                        <w:t>、</w:t>
                      </w:r>
                      <w:r w:rsidR="003912FF">
                        <w:rPr>
                          <w:rFonts w:ascii="AR P明朝体L" w:hAnsi="AR P明朝体L" w:cs="ＭＳ 明朝"/>
                          <w:szCs w:val="20"/>
                          <w:shd w:val="clear" w:color="auto" w:fill="FFFFFF"/>
                        </w:rPr>
                        <w:t>淮南子</w:t>
                      </w:r>
                      <w:r w:rsidRPr="00A94E42">
                        <w:rPr>
                          <w:rFonts w:ascii="AR P明朝体L" w:hAnsi="AR P明朝体L" w:hint="eastAsia"/>
                          <w:szCs w:val="20"/>
                          <w:shd w:val="clear" w:color="auto" w:fill="FFFFFF"/>
                        </w:rPr>
                        <w:t>は</w:t>
                      </w:r>
                      <w:r w:rsidRPr="00301A97">
                        <w:rPr>
                          <w:rFonts w:asciiTheme="minorHAnsi" w:hAnsiTheme="minorHAnsi"/>
                          <w:szCs w:val="20"/>
                          <w:shd w:val="clear" w:color="auto" w:fill="FFFFFF"/>
                        </w:rPr>
                        <w:t>2680</w:t>
                      </w:r>
                      <w:r w:rsidRPr="00A94E42">
                        <w:rPr>
                          <w:rFonts w:ascii="AR P明朝体L" w:hAnsi="AR P明朝体L" w:hint="eastAsia"/>
                          <w:szCs w:val="20"/>
                          <w:shd w:val="clear" w:color="auto" w:fill="FFFFFF"/>
                        </w:rPr>
                        <w:t>年前には中国に存在していなかったので、八紘一宇という漢字熟語は、神武天皇が発明したことになってしまう。</w:t>
                      </w:r>
                    </w:p>
                    <w:p w:rsidR="00F00800" w:rsidRDefault="00F00800" w:rsidP="004A5BD0">
                      <w:pPr>
                        <w:pStyle w:val="a3"/>
                        <w:numPr>
                          <w:ilvl w:val="0"/>
                          <w:numId w:val="2"/>
                        </w:numPr>
                        <w:ind w:leftChars="0"/>
                      </w:pPr>
                      <w:r w:rsidRPr="00A94E42">
                        <w:rPr>
                          <w:rFonts w:ascii="AR P明朝体L" w:hAnsi="AR P明朝体L" w:hint="eastAsia"/>
                          <w:szCs w:val="20"/>
                          <w:shd w:val="clear" w:color="auto" w:fill="FFFFFF"/>
                        </w:rPr>
                        <w:t>さらに、そもそも、</w:t>
                      </w:r>
                      <w:r>
                        <w:rPr>
                          <w:rFonts w:ascii="AR P明朝体L" w:hAnsi="AR P明朝体L" w:hint="eastAsia"/>
                          <w:szCs w:val="20"/>
                          <w:shd w:val="clear" w:color="auto" w:fill="FFFFFF"/>
                        </w:rPr>
                        <w:t>縄文時代末期</w:t>
                      </w:r>
                      <w:r w:rsidRPr="00A94E42">
                        <w:rPr>
                          <w:rFonts w:ascii="AR P明朝体L" w:hAnsi="AR P明朝体L" w:hint="eastAsia"/>
                          <w:szCs w:val="20"/>
                          <w:shd w:val="clear" w:color="auto" w:fill="FFFFFF"/>
                        </w:rPr>
                        <w:t>に</w:t>
                      </w:r>
                      <w:r w:rsidRPr="00A94E42">
                        <w:rPr>
                          <w:rFonts w:ascii="Segoe UI Symbol" w:hAnsi="Segoe UI Symbol" w:cs="Segoe UI Symbol" w:hint="eastAsia"/>
                          <w:szCs w:val="20"/>
                          <w:shd w:val="clear" w:color="auto" w:fill="FFFFFF"/>
                        </w:rPr>
                        <w:t>ニッポン列島に住んでいた縄文人たちが一つの国を意識していたわけがない。</w:t>
                      </w:r>
                      <w:r>
                        <w:rPr>
                          <w:rFonts w:ascii="Segoe UI Symbol" w:hAnsi="Segoe UI Symbol" w:cs="Segoe UI Symbol" w:hint="eastAsia"/>
                          <w:color w:val="333333"/>
                          <w:szCs w:val="20"/>
                          <w:shd w:val="clear" w:color="auto" w:fill="FFFFFF"/>
                        </w:rPr>
                        <w:t>(</w:t>
                      </w:r>
                      <w:r>
                        <w:rPr>
                          <w:rFonts w:ascii="Segoe UI Symbol" w:hAnsi="Segoe UI Symbol" w:cs="Segoe UI Symbol" w:hint="eastAsia"/>
                          <w:color w:val="333333"/>
                          <w:szCs w:val="20"/>
                          <w:shd w:val="clear" w:color="auto" w:fill="FFFFFF"/>
                        </w:rPr>
                        <w:t>ちなみに、</w:t>
                      </w:r>
                      <w:r w:rsidRPr="00A94E42">
                        <w:rPr>
                          <w:rFonts w:ascii="AR P明朝体L" w:hAnsi="AR P明朝体L" w:hint="eastAsia"/>
                          <w:szCs w:val="20"/>
                          <w:shd w:val="clear" w:color="auto" w:fill="FFFFFF"/>
                        </w:rPr>
                        <w:t>邪馬台国の卑弥呼は</w:t>
                      </w:r>
                      <w:r>
                        <w:rPr>
                          <w:rFonts w:ascii="AR P明朝体L" w:hAnsi="AR P明朝体L" w:hint="eastAsia"/>
                          <w:szCs w:val="20"/>
                          <w:shd w:val="clear" w:color="auto" w:fill="FFFFFF"/>
                        </w:rPr>
                        <w:t>今から</w:t>
                      </w:r>
                      <w:r w:rsidRPr="00485C5A">
                        <w:rPr>
                          <w:rFonts w:asciiTheme="minorHAnsi" w:hAnsiTheme="minorHAnsi"/>
                          <w:szCs w:val="20"/>
                          <w:shd w:val="clear" w:color="auto" w:fill="FFFFFF"/>
                        </w:rPr>
                        <w:t>1800</w:t>
                      </w:r>
                      <w:r>
                        <w:rPr>
                          <w:rFonts w:ascii="AR P明朝体L" w:hAnsi="AR P明朝体L" w:hint="eastAsia"/>
                          <w:szCs w:val="20"/>
                          <w:shd w:val="clear" w:color="auto" w:fill="FFFFFF"/>
                        </w:rPr>
                        <w:t>年ほど前</w:t>
                      </w:r>
                      <w:r w:rsidRPr="00A94E42">
                        <w:rPr>
                          <w:rFonts w:ascii="AR P明朝体L" w:hAnsi="AR P明朝体L" w:hint="eastAsia"/>
                          <w:szCs w:val="20"/>
                          <w:shd w:val="clear" w:color="auto" w:fill="FFFFFF"/>
                        </w:rPr>
                        <w:t>の人物</w:t>
                      </w:r>
                      <w:r>
                        <w:rPr>
                          <w:rFonts w:ascii="AR P明朝体L" w:hAnsi="AR P明朝体L" w:hint="eastAsia"/>
                          <w:szCs w:val="20"/>
                          <w:shd w:val="clear" w:color="auto" w:fill="FFFFFF"/>
                        </w:rPr>
                        <w:t>。この頃、ようやく広域的な政権が生まれた。</w:t>
                      </w:r>
                      <w:r>
                        <w:rPr>
                          <w:rFonts w:ascii="Segoe UI Symbol" w:hAnsi="Segoe UI Symbol" w:cs="Segoe UI Symbol" w:hint="eastAsia"/>
                          <w:color w:val="333333"/>
                          <w:szCs w:val="20"/>
                          <w:shd w:val="clear" w:color="auto" w:fill="FFFFFF"/>
                        </w:rPr>
                        <w:t>)</w:t>
                      </w:r>
                    </w:p>
                  </w:txbxContent>
                </v:textbox>
              </v:shape>
            </w:pict>
          </mc:Fallback>
        </mc:AlternateContent>
      </w:r>
      <w:r w:rsidR="00B6607B" w:rsidRPr="00A111C7">
        <w:rPr>
          <w:rFonts w:ascii="AR P明朝体L" w:hAnsi="AR P明朝体L" w:hint="eastAsia"/>
          <w:szCs w:val="20"/>
          <w:shd w:val="clear" w:color="auto" w:fill="FFFFFF"/>
        </w:rPr>
        <w:t>日本建国が約</w:t>
      </w:r>
      <w:r w:rsidR="00301A97" w:rsidRPr="00301A97">
        <w:rPr>
          <w:rFonts w:asciiTheme="minorHAnsi" w:hAnsiTheme="minorHAnsi"/>
          <w:szCs w:val="20"/>
          <w:shd w:val="clear" w:color="auto" w:fill="FFFFFF"/>
        </w:rPr>
        <w:t>2680</w:t>
      </w:r>
      <w:r w:rsidR="00B6607B" w:rsidRPr="00A111C7">
        <w:rPr>
          <w:rFonts w:ascii="AR P明朝体L" w:hAnsi="AR P明朝体L" w:hint="eastAsia"/>
          <w:szCs w:val="20"/>
          <w:shd w:val="clear" w:color="auto" w:fill="FFFFFF"/>
        </w:rPr>
        <w:t>年前のこととすると</w:t>
      </w:r>
      <w:r w:rsidR="006E1C5C">
        <w:rPr>
          <w:rFonts w:ascii="AR P明朝体L" w:hAnsi="AR P明朝体L" w:hint="eastAsia"/>
          <w:szCs w:val="20"/>
          <w:shd w:val="clear" w:color="auto" w:fill="FFFFFF"/>
        </w:rPr>
        <w:t>(そんなわけはないが)</w:t>
      </w:r>
      <w:r w:rsidR="00B6607B" w:rsidRPr="00A111C7">
        <w:rPr>
          <w:rFonts w:ascii="AR P明朝体L" w:hAnsi="AR P明朝体L" w:hint="eastAsia"/>
          <w:szCs w:val="20"/>
          <w:shd w:val="clear" w:color="auto" w:fill="FFFFFF"/>
        </w:rPr>
        <w:t>、その当時</w:t>
      </w:r>
      <w:r w:rsidR="006E1C5C">
        <w:rPr>
          <w:rFonts w:ascii="AR P明朝体L" w:hAnsi="AR P明朝体L" w:hint="eastAsia"/>
          <w:szCs w:val="20"/>
          <w:shd w:val="clear" w:color="auto" w:fill="FFFFFF"/>
        </w:rPr>
        <w:t>－</w:t>
      </w:r>
      <w:r w:rsidR="00E63C1E">
        <w:rPr>
          <w:rFonts w:ascii="AR P明朝体L" w:hAnsi="AR P明朝体L" w:hint="eastAsia"/>
          <w:szCs w:val="20"/>
          <w:shd w:val="clear" w:color="auto" w:fill="FFFFFF"/>
        </w:rPr>
        <w:t>縄文時代末期</w:t>
      </w:r>
      <w:r w:rsidR="006E1C5C">
        <w:rPr>
          <w:rFonts w:ascii="AR P明朝体L" w:hAnsi="AR P明朝体L" w:hint="eastAsia"/>
          <w:szCs w:val="20"/>
          <w:shd w:val="clear" w:color="auto" w:fill="FFFFFF"/>
        </w:rPr>
        <w:t>－</w:t>
      </w:r>
      <w:r w:rsidR="003D3DE4" w:rsidRPr="00A111C7">
        <w:rPr>
          <w:rFonts w:ascii="AR P明朝体L" w:hAnsi="AR P明朝体L" w:hint="eastAsia"/>
          <w:szCs w:val="20"/>
          <w:shd w:val="clear" w:color="auto" w:fill="FFFFFF"/>
        </w:rPr>
        <w:t>に</w:t>
      </w:r>
      <w:r w:rsidR="00B6607B" w:rsidRPr="00A111C7">
        <w:rPr>
          <w:rFonts w:ascii="AR P明朝体L" w:hAnsi="AR P明朝体L" w:hint="eastAsia"/>
          <w:szCs w:val="20"/>
          <w:shd w:val="clear" w:color="auto" w:fill="FFFFFF"/>
        </w:rPr>
        <w:t>は</w:t>
      </w:r>
      <w:r w:rsidR="003D3DE4" w:rsidRPr="00A111C7">
        <w:rPr>
          <w:rFonts w:ascii="AR P明朝体L" w:hAnsi="AR P明朝体L" w:hint="eastAsia"/>
          <w:szCs w:val="20"/>
          <w:shd w:val="clear" w:color="auto" w:fill="FFFFFF"/>
        </w:rPr>
        <w:t>、</w:t>
      </w:r>
      <w:r w:rsidR="00B6607B" w:rsidRPr="00A111C7">
        <w:rPr>
          <w:rFonts w:ascii="AR P明朝体L" w:hAnsi="AR P明朝体L" w:hint="eastAsia"/>
          <w:szCs w:val="20"/>
          <w:shd w:val="clear" w:color="auto" w:fill="FFFFFF"/>
        </w:rPr>
        <w:t>まだ漢字は日本に伝わってきていないので、神武天皇</w:t>
      </w:r>
      <w:r w:rsidR="009D6B74" w:rsidRPr="00A111C7">
        <w:rPr>
          <w:rFonts w:ascii="AR P明朝体L" w:hAnsi="AR P明朝体L" w:hint="eastAsia"/>
          <w:szCs w:val="20"/>
          <w:shd w:val="clear" w:color="auto" w:fill="FFFFFF"/>
        </w:rPr>
        <w:t>その他日本人</w:t>
      </w:r>
      <w:r w:rsidR="006A06E5" w:rsidRPr="00A111C7">
        <w:rPr>
          <w:rFonts w:ascii="AR P明朝体L" w:hAnsi="AR P明朝体L" w:hint="eastAsia"/>
          <w:szCs w:val="20"/>
          <w:shd w:val="clear" w:color="auto" w:fill="FFFFFF"/>
        </w:rPr>
        <w:t>は「</w:t>
      </w:r>
      <w:r w:rsidR="00695346" w:rsidRPr="00A111C7">
        <w:rPr>
          <w:rFonts w:ascii="AR P明朝体L" w:hAnsi="AR P明朝体L" w:hint="eastAsia"/>
          <w:szCs w:val="20"/>
          <w:shd w:val="clear" w:color="auto" w:fill="FFFFFF"/>
        </w:rPr>
        <w:t>八紘一宇</w:t>
      </w:r>
      <w:r w:rsidR="006A06E5" w:rsidRPr="00A111C7">
        <w:rPr>
          <w:rFonts w:ascii="AR P明朝体L" w:hAnsi="AR P明朝体L" w:hint="eastAsia"/>
          <w:szCs w:val="20"/>
          <w:shd w:val="clear" w:color="auto" w:fill="FFFFFF"/>
        </w:rPr>
        <w:t>」</w:t>
      </w:r>
      <w:r w:rsidR="00695346" w:rsidRPr="00A111C7">
        <w:rPr>
          <w:rFonts w:ascii="AR P明朝体L" w:hAnsi="AR P明朝体L" w:hint="eastAsia"/>
          <w:szCs w:val="20"/>
          <w:shd w:val="clear" w:color="auto" w:fill="FFFFFF"/>
        </w:rPr>
        <w:t>という漢字四文字の言葉を認識してい</w:t>
      </w:r>
      <w:r w:rsidR="009D6B74" w:rsidRPr="00A111C7">
        <w:rPr>
          <w:rFonts w:ascii="AR P明朝体L" w:hAnsi="AR P明朝体L" w:hint="eastAsia"/>
          <w:szCs w:val="20"/>
          <w:shd w:val="clear" w:color="auto" w:fill="FFFFFF"/>
        </w:rPr>
        <w:t>た</w:t>
      </w:r>
      <w:r w:rsidR="00695346" w:rsidRPr="00A111C7">
        <w:rPr>
          <w:rFonts w:ascii="AR P明朝体L" w:hAnsi="AR P明朝体L" w:hint="eastAsia"/>
          <w:szCs w:val="20"/>
          <w:shd w:val="clear" w:color="auto" w:fill="FFFFFF"/>
        </w:rPr>
        <w:t>わけがない。</w:t>
      </w:r>
    </w:p>
    <w:p w:rsidR="00A97DA6" w:rsidRPr="00A111C7" w:rsidRDefault="00260F35" w:rsidP="00A97DA6">
      <w:pPr>
        <w:ind w:left="426"/>
        <w:rPr>
          <w:rFonts w:ascii="AR P明朝体L" w:hAnsi="AR P明朝体L"/>
          <w:sz w:val="18"/>
          <w:szCs w:val="18"/>
        </w:rPr>
      </w:pPr>
      <w:r w:rsidRPr="00A111C7">
        <w:rPr>
          <w:noProof/>
        </w:rPr>
        <w:drawing>
          <wp:inline distT="0" distB="0" distL="0" distR="0" wp14:anchorId="66A9AEA2" wp14:editId="169D5D83">
            <wp:extent cx="768350" cy="1203749"/>
            <wp:effectExtent l="0" t="0" r="0" b="0"/>
            <wp:docPr id="6" name="図 6" descr="関連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連画像"/>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2199" cy="1209779"/>
                    </a:xfrm>
                    <a:prstGeom prst="rect">
                      <a:avLst/>
                    </a:prstGeom>
                    <a:noFill/>
                    <a:ln>
                      <a:noFill/>
                    </a:ln>
                  </pic:spPr>
                </pic:pic>
              </a:graphicData>
            </a:graphic>
          </wp:inline>
        </w:drawing>
      </w:r>
      <w:r w:rsidR="005A17F3" w:rsidRPr="00A111C7">
        <w:rPr>
          <w:rFonts w:ascii="ＭＳ 明朝" w:eastAsia="ＭＳ 明朝" w:hAnsi="ＭＳ 明朝" w:cs="ＭＳ 明朝" w:hint="eastAsia"/>
          <w:sz w:val="18"/>
          <w:szCs w:val="18"/>
        </w:rPr>
        <w:t>◀「</w:t>
      </w:r>
      <w:r w:rsidR="00CE4796" w:rsidRPr="00A111C7">
        <w:rPr>
          <w:rFonts w:ascii="AR P明朝体L" w:hAnsi="AR P明朝体L" w:hint="eastAsia"/>
          <w:sz w:val="18"/>
          <w:szCs w:val="18"/>
          <w:shd w:val="clear" w:color="auto" w:fill="FFFFFF"/>
        </w:rPr>
        <w:t>野党のみなさん・・・</w:t>
      </w:r>
      <w:r w:rsidR="005A17F3" w:rsidRPr="00A111C7">
        <w:rPr>
          <w:rFonts w:ascii="AR P明朝体L" w:hAnsi="AR P明朝体L" w:hint="eastAsia"/>
          <w:sz w:val="18"/>
          <w:szCs w:val="18"/>
          <w:shd w:val="clear" w:color="auto" w:fill="FFFFFF"/>
        </w:rPr>
        <w:t>恥を知りなさい！」</w:t>
      </w:r>
      <w:r w:rsidR="00CE4796" w:rsidRPr="00A111C7">
        <w:rPr>
          <w:rFonts w:ascii="AR P明朝体L" w:hAnsi="AR P明朝体L" w:hint="eastAsia"/>
          <w:sz w:val="18"/>
          <w:szCs w:val="18"/>
          <w:shd w:val="clear" w:color="auto" w:fill="FFFFFF"/>
        </w:rPr>
        <w:t>(</w:t>
      </w:r>
      <w:r w:rsidR="00CE4796" w:rsidRPr="00A111C7">
        <w:rPr>
          <w:rFonts w:asciiTheme="minorHAnsi" w:hAnsiTheme="minorHAnsi"/>
          <w:sz w:val="18"/>
          <w:szCs w:val="18"/>
          <w:shd w:val="clear" w:color="auto" w:fill="FFFFFF"/>
        </w:rPr>
        <w:t>2019.6.24</w:t>
      </w:r>
      <w:r w:rsidR="00582549" w:rsidRPr="00A111C7">
        <w:rPr>
          <w:rFonts w:ascii="AR P明朝体L" w:hAnsi="AR P明朝体L" w:hint="eastAsia"/>
          <w:sz w:val="18"/>
          <w:szCs w:val="18"/>
          <w:shd w:val="clear" w:color="auto" w:fill="FFFFFF"/>
        </w:rPr>
        <w:t>首相問責決議案に対して</w:t>
      </w:r>
      <w:r w:rsidR="00CE4796" w:rsidRPr="00A111C7">
        <w:rPr>
          <w:rFonts w:ascii="AR P明朝体L" w:hAnsi="AR P明朝体L" w:hint="eastAsia"/>
          <w:sz w:val="18"/>
          <w:szCs w:val="18"/>
          <w:shd w:val="clear" w:color="auto" w:fill="FFFFFF"/>
        </w:rPr>
        <w:t>)</w:t>
      </w:r>
    </w:p>
    <w:p w:rsidR="00CB1095" w:rsidRDefault="00B56BE7" w:rsidP="00B56BE7">
      <w:pPr>
        <w:pStyle w:val="a3"/>
        <w:numPr>
          <w:ilvl w:val="0"/>
          <w:numId w:val="3"/>
        </w:numPr>
        <w:ind w:leftChars="0"/>
      </w:pPr>
      <w:r w:rsidRPr="00A111C7">
        <w:rPr>
          <w:rFonts w:hint="eastAsia"/>
          <w:b/>
          <w:u w:val="single"/>
        </w:rPr>
        <w:t>皇霊殿と</w:t>
      </w:r>
      <w:r w:rsidR="00B425EE" w:rsidRPr="00A111C7">
        <w:rPr>
          <w:rFonts w:hint="eastAsia"/>
          <w:b/>
          <w:u w:val="single"/>
        </w:rPr>
        <w:t>京都・泉涌寺</w:t>
      </w:r>
      <w:r w:rsidR="00B425EE" w:rsidRPr="00A111C7">
        <w:rPr>
          <w:rFonts w:hint="eastAsia"/>
        </w:rPr>
        <w:t>。皇霊殿</w:t>
      </w:r>
      <w:r w:rsidRPr="00A111C7">
        <w:rPr>
          <w:rFonts w:hint="eastAsia"/>
        </w:rPr>
        <w:t>は、神武天皇以来の歴代天皇を祭る施設。</w:t>
      </w:r>
      <w:r w:rsidR="005619B6" w:rsidRPr="00A111C7">
        <w:rPr>
          <w:rFonts w:hint="eastAsia"/>
        </w:rPr>
        <w:t>どう見ても、仏教的な施設ではない。</w:t>
      </w:r>
      <w:r w:rsidRPr="00A111C7">
        <w:rPr>
          <w:rFonts w:hint="eastAsia"/>
        </w:rPr>
        <w:t>その一方で、</w:t>
      </w:r>
      <w:r w:rsidR="003B2FC0" w:rsidRPr="00A111C7">
        <w:rPr>
          <w:rFonts w:hint="eastAsia"/>
        </w:rPr>
        <w:t>天皇家の菩提寺は京都・東山区</w:t>
      </w:r>
      <w:r w:rsidR="007519FD" w:rsidRPr="00A111C7">
        <w:rPr>
          <w:rFonts w:hint="eastAsia"/>
        </w:rPr>
        <w:t>にある</w:t>
      </w:r>
      <w:r w:rsidR="003B2FC0" w:rsidRPr="00A111C7">
        <w:rPr>
          <w:rFonts w:hint="eastAsia"/>
        </w:rPr>
        <w:t>泉涌寺</w:t>
      </w:r>
      <w:r w:rsidR="004172F6" w:rsidRPr="00A111C7">
        <w:rPr>
          <w:rFonts w:hint="eastAsia"/>
        </w:rPr>
        <w:t>。</w:t>
      </w:r>
      <w:r w:rsidR="00B73278" w:rsidRPr="00A111C7">
        <w:rPr>
          <w:rFonts w:hint="eastAsia"/>
        </w:rPr>
        <w:t>鎌倉時代の後堀川天皇</w:t>
      </w:r>
      <w:r w:rsidR="00B73278" w:rsidRPr="00A111C7">
        <w:rPr>
          <w:rFonts w:hint="eastAsia"/>
        </w:rPr>
        <w:t>(1234</w:t>
      </w:r>
      <w:r w:rsidR="00B73278" w:rsidRPr="00A111C7">
        <w:rPr>
          <w:rFonts w:hint="eastAsia"/>
        </w:rPr>
        <w:t>年没</w:t>
      </w:r>
      <w:r w:rsidR="00B73278" w:rsidRPr="00A111C7">
        <w:rPr>
          <w:rFonts w:hint="eastAsia"/>
        </w:rPr>
        <w:t>)</w:t>
      </w:r>
      <w:r w:rsidR="00B73278" w:rsidRPr="00A111C7">
        <w:rPr>
          <w:rFonts w:hint="eastAsia"/>
        </w:rPr>
        <w:t>その他、および</w:t>
      </w:r>
      <w:r w:rsidR="004172F6" w:rsidRPr="00A111C7">
        <w:rPr>
          <w:rFonts w:hint="eastAsia"/>
        </w:rPr>
        <w:t>室町時代前期の後光厳天皇</w:t>
      </w:r>
      <w:r w:rsidR="00B03D9C" w:rsidRPr="00A111C7">
        <w:rPr>
          <w:rFonts w:hint="eastAsia"/>
        </w:rPr>
        <w:t>(1374</w:t>
      </w:r>
      <w:r w:rsidR="00B03D9C" w:rsidRPr="00A111C7">
        <w:rPr>
          <w:rFonts w:hint="eastAsia"/>
        </w:rPr>
        <w:t>年没</w:t>
      </w:r>
      <w:r w:rsidR="00B03D9C" w:rsidRPr="00A111C7">
        <w:rPr>
          <w:rFonts w:hint="eastAsia"/>
        </w:rPr>
        <w:t>)</w:t>
      </w:r>
      <w:r w:rsidR="004172F6" w:rsidRPr="00A111C7">
        <w:rPr>
          <w:rFonts w:hint="eastAsia"/>
        </w:rPr>
        <w:t>から幕末の孝明天皇</w:t>
      </w:r>
      <w:r w:rsidR="00502D9E" w:rsidRPr="00A111C7">
        <w:rPr>
          <w:rFonts w:hint="eastAsia"/>
        </w:rPr>
        <w:t>(1867</w:t>
      </w:r>
      <w:r w:rsidR="00502D9E" w:rsidRPr="00A111C7">
        <w:rPr>
          <w:rFonts w:hint="eastAsia"/>
        </w:rPr>
        <w:t>年没</w:t>
      </w:r>
      <w:r w:rsidR="00502D9E" w:rsidRPr="00A111C7">
        <w:rPr>
          <w:rFonts w:hint="eastAsia"/>
        </w:rPr>
        <w:t>)</w:t>
      </w:r>
      <w:r w:rsidR="004172F6" w:rsidRPr="00A111C7">
        <w:rPr>
          <w:rFonts w:hint="eastAsia"/>
        </w:rPr>
        <w:t>に</w:t>
      </w:r>
      <w:r w:rsidR="00B03D9C" w:rsidRPr="00A111C7">
        <w:rPr>
          <w:rFonts w:hint="eastAsia"/>
        </w:rPr>
        <w:t>至</w:t>
      </w:r>
      <w:r w:rsidR="004172F6" w:rsidRPr="00A111C7">
        <w:rPr>
          <w:rFonts w:hint="eastAsia"/>
        </w:rPr>
        <w:t>るまで</w:t>
      </w:r>
      <w:r w:rsidR="00502D9E" w:rsidRPr="00A111C7">
        <w:rPr>
          <w:rFonts w:hint="eastAsia"/>
        </w:rPr>
        <w:t>歴代天皇</w:t>
      </w:r>
      <w:r w:rsidR="00040941" w:rsidRPr="00A111C7">
        <w:rPr>
          <w:rFonts w:hint="eastAsia"/>
        </w:rPr>
        <w:t>(</w:t>
      </w:r>
      <w:r w:rsidR="00040941" w:rsidRPr="00A111C7">
        <w:rPr>
          <w:rFonts w:hint="eastAsia"/>
        </w:rPr>
        <w:t>その他皇族</w:t>
      </w:r>
      <w:r w:rsidR="00040941" w:rsidRPr="00A111C7">
        <w:rPr>
          <w:rFonts w:hint="eastAsia"/>
        </w:rPr>
        <w:t>)</w:t>
      </w:r>
      <w:r w:rsidR="00502D9E" w:rsidRPr="00A111C7">
        <w:rPr>
          <w:rFonts w:hint="eastAsia"/>
        </w:rPr>
        <w:t>は</w:t>
      </w:r>
      <w:r w:rsidR="00E94FD0" w:rsidRPr="00A111C7">
        <w:rPr>
          <w:rFonts w:hint="eastAsia"/>
        </w:rPr>
        <w:t>、</w:t>
      </w:r>
      <w:r w:rsidR="00502D9E" w:rsidRPr="00A111C7">
        <w:rPr>
          <w:rFonts w:hint="eastAsia"/>
        </w:rPr>
        <w:t>このお寺で葬儀が営まれ、葬られている</w:t>
      </w:r>
      <w:r w:rsidR="00DF6259">
        <w:rPr>
          <w:rFonts w:hint="eastAsia"/>
        </w:rPr>
        <w:t>。</w:t>
      </w:r>
      <w:r w:rsidR="00925D57" w:rsidRPr="00A111C7">
        <w:rPr>
          <w:rFonts w:hint="eastAsia"/>
        </w:rPr>
        <w:t>原則、</w:t>
      </w:r>
      <w:r w:rsidR="00E94FD0" w:rsidRPr="00A111C7">
        <w:rPr>
          <w:rFonts w:hint="eastAsia"/>
        </w:rPr>
        <w:t>火葬。</w:t>
      </w:r>
    </w:p>
    <w:p w:rsidR="00B56BE7" w:rsidRDefault="00A9181E" w:rsidP="00B56BE7">
      <w:pPr>
        <w:pStyle w:val="a3"/>
        <w:numPr>
          <w:ilvl w:val="0"/>
          <w:numId w:val="3"/>
        </w:numPr>
        <w:ind w:leftChars="0"/>
      </w:pPr>
      <w:r w:rsidRPr="00A111C7">
        <w:rPr>
          <w:rFonts w:hint="eastAsia"/>
        </w:rPr>
        <w:t>室町時代以降</w:t>
      </w:r>
      <w:r w:rsidR="008C2043" w:rsidRPr="00A111C7">
        <w:rPr>
          <w:rFonts w:hint="eastAsia"/>
        </w:rPr>
        <w:t>で</w:t>
      </w:r>
      <w:r w:rsidRPr="00A111C7">
        <w:rPr>
          <w:rFonts w:hint="eastAsia"/>
        </w:rPr>
        <w:t>、</w:t>
      </w:r>
      <w:r w:rsidR="003B5117">
        <w:rPr>
          <w:rFonts w:hint="eastAsia"/>
        </w:rPr>
        <w:t>神道式の葬儀</w:t>
      </w:r>
      <w:r w:rsidR="00325A0D" w:rsidRPr="00A111C7">
        <w:rPr>
          <w:rFonts w:hint="eastAsia"/>
        </w:rPr>
        <w:t>がおこなわれたの</w:t>
      </w:r>
      <w:r w:rsidR="00925D57" w:rsidRPr="00A111C7">
        <w:rPr>
          <w:rFonts w:hint="eastAsia"/>
        </w:rPr>
        <w:t>は、明治</w:t>
      </w:r>
      <w:r w:rsidR="00325A0D" w:rsidRPr="00A111C7">
        <w:rPr>
          <w:rFonts w:hint="eastAsia"/>
        </w:rPr>
        <w:t>・大正・昭和の三代の天皇</w:t>
      </w:r>
      <w:r w:rsidRPr="00A111C7">
        <w:rPr>
          <w:rFonts w:hint="eastAsia"/>
        </w:rPr>
        <w:t>のみ。</w:t>
      </w:r>
      <w:r w:rsidR="00BB2EB3" w:rsidRPr="00A111C7">
        <w:rPr>
          <w:rFonts w:hint="eastAsia"/>
        </w:rPr>
        <w:t>明治政府の国家神道の国教化により、天皇家</w:t>
      </w:r>
      <w:r w:rsidR="004D2CB7" w:rsidRPr="00A111C7">
        <w:rPr>
          <w:rFonts w:hint="eastAsia"/>
        </w:rPr>
        <w:t>の宗教は</w:t>
      </w:r>
      <w:r w:rsidR="003B0650" w:rsidRPr="00A111C7">
        <w:rPr>
          <w:rFonts w:hint="eastAsia"/>
        </w:rPr>
        <w:t>神道に改宗された。</w:t>
      </w:r>
      <w:r w:rsidR="003B5117">
        <w:rPr>
          <w:rFonts w:hint="eastAsia"/>
        </w:rPr>
        <w:t>三</w:t>
      </w:r>
      <w:r w:rsidR="00EF1AA8">
        <w:rPr>
          <w:rFonts w:hint="eastAsia"/>
        </w:rPr>
        <w:t>天皇の</w:t>
      </w:r>
      <w:r w:rsidR="00CB1095">
        <w:rPr>
          <w:rFonts w:hint="eastAsia"/>
        </w:rPr>
        <w:t>御遺体は</w:t>
      </w:r>
      <w:r w:rsidR="00CB2837">
        <w:rPr>
          <w:rFonts w:hint="eastAsia"/>
        </w:rPr>
        <w:t>そのまま埋葬。火葬しないのは、先祖を大切にする儒教の</w:t>
      </w:r>
      <w:r w:rsidR="003B5117">
        <w:rPr>
          <w:rFonts w:hint="eastAsia"/>
        </w:rPr>
        <w:t>考えから来ている。</w:t>
      </w:r>
      <w:r w:rsidR="00DF6259">
        <w:rPr>
          <w:rFonts w:hint="eastAsia"/>
        </w:rPr>
        <w:t>もともと</w:t>
      </w:r>
      <w:r w:rsidR="00EF1AA8">
        <w:rPr>
          <w:rFonts w:hint="eastAsia"/>
        </w:rPr>
        <w:t>神道は死のケガレを嫌い</w:t>
      </w:r>
      <w:r w:rsidR="00DF6259">
        <w:rPr>
          <w:rFonts w:hint="eastAsia"/>
        </w:rPr>
        <w:t>葬式をしない。</w:t>
      </w:r>
    </w:p>
    <w:p w:rsidR="00CB1095" w:rsidRPr="00A111C7" w:rsidRDefault="00CB1095" w:rsidP="00B56BE7">
      <w:pPr>
        <w:pStyle w:val="a3"/>
        <w:numPr>
          <w:ilvl w:val="0"/>
          <w:numId w:val="3"/>
        </w:numPr>
        <w:ind w:leftChars="0"/>
      </w:pPr>
      <w:r>
        <w:rPr>
          <w:rFonts w:hint="eastAsia"/>
        </w:rPr>
        <w:t>なお、</w:t>
      </w:r>
      <w:r w:rsidRPr="00A111C7">
        <w:rPr>
          <w:rFonts w:hint="eastAsia"/>
        </w:rPr>
        <w:t>2019</w:t>
      </w:r>
      <w:r w:rsidRPr="00A111C7">
        <w:rPr>
          <w:rFonts w:hint="eastAsia"/>
        </w:rPr>
        <w:t>年</w:t>
      </w:r>
      <w:r w:rsidRPr="00A111C7">
        <w:rPr>
          <w:rFonts w:hint="eastAsia"/>
        </w:rPr>
        <w:t>6</w:t>
      </w:r>
      <w:r w:rsidRPr="00A111C7">
        <w:rPr>
          <w:rFonts w:hint="eastAsia"/>
        </w:rPr>
        <w:t>月</w:t>
      </w:r>
      <w:r w:rsidRPr="00A111C7">
        <w:rPr>
          <w:rFonts w:hint="eastAsia"/>
        </w:rPr>
        <w:t>12</w:t>
      </w:r>
      <w:r w:rsidRPr="00A111C7">
        <w:rPr>
          <w:rFonts w:hint="eastAsia"/>
        </w:rPr>
        <w:t>日、平成天皇・皇后は泉涌寺を訪れ、歴代天皇に退位を報告したとのこと。</w:t>
      </w:r>
    </w:p>
    <w:p w:rsidR="004D6F6F" w:rsidRPr="00A111C7" w:rsidRDefault="006E2AA1" w:rsidP="00A6263B">
      <w:pPr>
        <w:pStyle w:val="a3"/>
        <w:numPr>
          <w:ilvl w:val="0"/>
          <w:numId w:val="3"/>
        </w:numPr>
        <w:ind w:leftChars="0"/>
      </w:pPr>
      <w:r w:rsidRPr="00A111C7">
        <w:rPr>
          <w:rFonts w:hint="eastAsia"/>
          <w:b/>
          <w:u w:val="single"/>
        </w:rPr>
        <w:t>お田植えとご養蚕</w:t>
      </w:r>
      <w:r w:rsidRPr="00A111C7">
        <w:rPr>
          <w:rFonts w:hint="eastAsia"/>
        </w:rPr>
        <w:t>は</w:t>
      </w:r>
      <w:r w:rsidR="00236A0F" w:rsidRPr="00A111C7">
        <w:rPr>
          <w:rFonts w:hint="eastAsia"/>
        </w:rPr>
        <w:t>、</w:t>
      </w:r>
      <w:r w:rsidR="00CA0755" w:rsidRPr="00A111C7">
        <w:rPr>
          <w:rFonts w:hint="eastAsia"/>
        </w:rPr>
        <w:t>これこそまさに創られた伝統</w:t>
      </w:r>
      <w:r w:rsidR="00D01463" w:rsidRPr="00A111C7">
        <w:rPr>
          <w:rFonts w:hint="eastAsia"/>
        </w:rPr>
        <w:t>。</w:t>
      </w:r>
      <w:r w:rsidR="00544B96">
        <w:rPr>
          <w:rFonts w:hint="eastAsia"/>
        </w:rPr>
        <w:t>ご養蚕は明治天皇の</w:t>
      </w:r>
      <w:r w:rsidR="00544B96" w:rsidRPr="00A111C7">
        <w:rPr>
          <w:rFonts w:hint="eastAsia"/>
        </w:rPr>
        <w:t>皇后が</w:t>
      </w:r>
      <w:r w:rsidR="00544B96">
        <w:rPr>
          <w:rFonts w:hint="eastAsia"/>
        </w:rPr>
        <w:t>始めた</w:t>
      </w:r>
      <w:r w:rsidR="00544B96" w:rsidRPr="00A111C7">
        <w:rPr>
          <w:rFonts w:hint="eastAsia"/>
        </w:rPr>
        <w:t>が、</w:t>
      </w:r>
      <w:r w:rsidR="004D5247" w:rsidRPr="00A111C7">
        <w:rPr>
          <w:rFonts w:hint="eastAsia"/>
        </w:rPr>
        <w:t>お田植えは</w:t>
      </w:r>
      <w:r w:rsidR="004D5247" w:rsidRPr="00A111C7">
        <w:rPr>
          <w:rFonts w:hint="eastAsia"/>
        </w:rPr>
        <w:lastRenderedPageBreak/>
        <w:t>昭和</w:t>
      </w:r>
      <w:r w:rsidR="00150582">
        <w:rPr>
          <w:rFonts w:hint="eastAsia"/>
        </w:rPr>
        <w:t>天皇が始めた</w:t>
      </w:r>
      <w:r w:rsidR="00CA0755" w:rsidRPr="00A111C7">
        <w:rPr>
          <w:rFonts w:hint="eastAsia"/>
        </w:rPr>
        <w:t>。</w:t>
      </w:r>
      <w:r w:rsidR="00150582">
        <w:rPr>
          <w:rFonts w:hint="eastAsia"/>
        </w:rPr>
        <w:t>そもそも貴族は泥</w:t>
      </w:r>
      <w:r w:rsidR="00CA0755" w:rsidRPr="00A111C7">
        <w:rPr>
          <w:rFonts w:hint="eastAsia"/>
        </w:rPr>
        <w:t>という汚いものに触る</w:t>
      </w:r>
      <w:r w:rsidR="008248FF" w:rsidRPr="00A111C7">
        <w:rPr>
          <w:rFonts w:hint="eastAsia"/>
        </w:rPr>
        <w:t>ことすら避け、ガの幼虫に触る</w:t>
      </w:r>
      <w:r w:rsidR="004D5247" w:rsidRPr="00A111C7">
        <w:rPr>
          <w:rFonts w:hint="eastAsia"/>
        </w:rPr>
        <w:t>ことなどなかった。</w:t>
      </w:r>
      <w:r w:rsidR="009647A6" w:rsidRPr="00A111C7">
        <w:rPr>
          <w:rFonts w:hint="eastAsia"/>
        </w:rPr>
        <w:t>昭和天皇がお田植えを始めたのは、植物学研究</w:t>
      </w:r>
      <w:r w:rsidR="00FA12DA" w:rsidRPr="00A111C7">
        <w:rPr>
          <w:rFonts w:hint="eastAsia"/>
        </w:rPr>
        <w:t>が趣味だったから。ご養蚕が皇室に</w:t>
      </w:r>
      <w:r w:rsidR="00A6543B" w:rsidRPr="00A111C7">
        <w:rPr>
          <w:rFonts w:hint="eastAsia"/>
        </w:rPr>
        <w:t>取り入れられたのは、絹糸製造の振興のためであり、これには渋沢栄一が関与している。</w:t>
      </w:r>
      <w:r w:rsidR="00245533">
        <w:rPr>
          <w:rFonts w:hint="eastAsia"/>
        </w:rPr>
        <w:t>また、中国の古典において、養蚕が</w:t>
      </w:r>
      <w:r w:rsidR="000105C7" w:rsidRPr="00A111C7">
        <w:rPr>
          <w:rFonts w:hint="eastAsia"/>
        </w:rPr>
        <w:t>皇后により分掌</w:t>
      </w:r>
      <w:r w:rsidR="00245533">
        <w:rPr>
          <w:rFonts w:hint="eastAsia"/>
        </w:rPr>
        <w:t>担当</w:t>
      </w:r>
      <w:r w:rsidR="000105C7" w:rsidRPr="00A111C7">
        <w:rPr>
          <w:rFonts w:hint="eastAsia"/>
        </w:rPr>
        <w:t>されていたことが</w:t>
      </w:r>
      <w:r w:rsidR="007735C2" w:rsidRPr="00A111C7">
        <w:rPr>
          <w:rFonts w:hint="eastAsia"/>
        </w:rPr>
        <w:t>見られる。この</w:t>
      </w:r>
      <w:r w:rsidR="006A681C" w:rsidRPr="00A111C7">
        <w:rPr>
          <w:rFonts w:hint="eastAsia"/>
        </w:rPr>
        <w:t>影響もあるのだろう。</w:t>
      </w:r>
    </w:p>
    <w:p w:rsidR="00C93752" w:rsidRPr="00A111C7" w:rsidRDefault="00561ABB" w:rsidP="00C93752">
      <w:pPr>
        <w:pStyle w:val="a3"/>
        <w:numPr>
          <w:ilvl w:val="0"/>
          <w:numId w:val="3"/>
        </w:numPr>
        <w:ind w:leftChars="0"/>
      </w:pPr>
      <w:r w:rsidRPr="00A111C7">
        <w:rPr>
          <w:rFonts w:hint="eastAsia"/>
          <w:b/>
          <w:u w:val="single"/>
        </w:rPr>
        <w:t>新嘗祭</w:t>
      </w:r>
      <w:r w:rsidRPr="00A111C7">
        <w:rPr>
          <w:rFonts w:hint="eastAsia"/>
        </w:rPr>
        <w:t>は</w:t>
      </w:r>
      <w:r w:rsidR="00D02C07" w:rsidRPr="00A111C7">
        <w:rPr>
          <w:rFonts w:hint="eastAsia"/>
        </w:rPr>
        <w:t>豊作を神に祝う</w:t>
      </w:r>
      <w:r w:rsidR="00AD5A51" w:rsidRPr="00A111C7">
        <w:rPr>
          <w:rFonts w:hint="eastAsia"/>
        </w:rPr>
        <w:t>祭祀であり、</w:t>
      </w:r>
      <w:r w:rsidR="00B65009" w:rsidRPr="00A111C7">
        <w:rPr>
          <w:rFonts w:hint="eastAsia"/>
        </w:rPr>
        <w:t>天皇が行う</w:t>
      </w:r>
      <w:r w:rsidR="00AD5A51" w:rsidRPr="00A111C7">
        <w:rPr>
          <w:rFonts w:hint="eastAsia"/>
        </w:rPr>
        <w:t>祭祀として</w:t>
      </w:r>
      <w:r w:rsidR="00D02C07" w:rsidRPr="00A111C7">
        <w:rPr>
          <w:rFonts w:hint="eastAsia"/>
        </w:rPr>
        <w:t>重要なもの。</w:t>
      </w:r>
      <w:r w:rsidR="00C927BF" w:rsidRPr="00A111C7">
        <w:rPr>
          <w:rFonts w:hint="eastAsia"/>
        </w:rPr>
        <w:t>11</w:t>
      </w:r>
      <w:r w:rsidR="00C927BF" w:rsidRPr="00A111C7">
        <w:rPr>
          <w:rFonts w:hint="eastAsia"/>
        </w:rPr>
        <w:t>月の最後の卯の日に行</w:t>
      </w:r>
      <w:r w:rsidR="00AD5A51" w:rsidRPr="00A111C7">
        <w:rPr>
          <w:rFonts w:hint="eastAsia"/>
        </w:rPr>
        <w:t>な</w:t>
      </w:r>
      <w:r w:rsidR="00C927BF" w:rsidRPr="00A111C7">
        <w:rPr>
          <w:rFonts w:hint="eastAsia"/>
        </w:rPr>
        <w:t>う収穫祭。卯の日は毎年</w:t>
      </w:r>
      <w:r w:rsidR="00F13473" w:rsidRPr="00A111C7">
        <w:rPr>
          <w:rFonts w:hint="eastAsia"/>
        </w:rPr>
        <w:t>一定ではなく暦により移動する。</w:t>
      </w:r>
      <w:r w:rsidR="002D5B35" w:rsidRPr="00A111C7">
        <w:rPr>
          <w:rFonts w:hint="eastAsia"/>
        </w:rPr>
        <w:t>これが</w:t>
      </w:r>
      <w:r w:rsidR="002D5B35" w:rsidRPr="00A111C7">
        <w:rPr>
          <w:rFonts w:hint="eastAsia"/>
        </w:rPr>
        <w:t>1200</w:t>
      </w:r>
      <w:r w:rsidR="008B6A1F" w:rsidRPr="00A111C7">
        <w:rPr>
          <w:rFonts w:hint="eastAsia"/>
        </w:rPr>
        <w:t>年間続く伝統。</w:t>
      </w:r>
      <w:r w:rsidR="001A481E" w:rsidRPr="00A111C7">
        <w:rPr>
          <w:rFonts w:hint="eastAsia"/>
        </w:rPr>
        <w:t>しかし、</w:t>
      </w:r>
      <w:r w:rsidR="00D02C07" w:rsidRPr="00A111C7">
        <w:rPr>
          <w:rFonts w:hint="eastAsia"/>
        </w:rPr>
        <w:t>明治政府は、</w:t>
      </w:r>
      <w:r w:rsidR="00F13473" w:rsidRPr="00A111C7">
        <w:rPr>
          <w:rFonts w:hint="eastAsia"/>
        </w:rPr>
        <w:t>1873</w:t>
      </w:r>
      <w:r w:rsidR="00F13473" w:rsidRPr="00A111C7">
        <w:rPr>
          <w:rFonts w:hint="eastAsia"/>
        </w:rPr>
        <w:t>年の</w:t>
      </w:r>
      <w:r w:rsidR="006464D4" w:rsidRPr="00A111C7">
        <w:rPr>
          <w:rFonts w:hint="eastAsia"/>
        </w:rPr>
        <w:t>11</w:t>
      </w:r>
      <w:r w:rsidR="006464D4" w:rsidRPr="00A111C7">
        <w:rPr>
          <w:rFonts w:hint="eastAsia"/>
        </w:rPr>
        <w:t>月の最後の卯の日がたまたま</w:t>
      </w:r>
      <w:r w:rsidR="006464D4" w:rsidRPr="00A111C7">
        <w:rPr>
          <w:rFonts w:hint="eastAsia"/>
        </w:rPr>
        <w:t>11</w:t>
      </w:r>
      <w:r w:rsidR="006464D4" w:rsidRPr="00A111C7">
        <w:rPr>
          <w:rFonts w:hint="eastAsia"/>
        </w:rPr>
        <w:t>月</w:t>
      </w:r>
      <w:r w:rsidR="006464D4" w:rsidRPr="00A111C7">
        <w:rPr>
          <w:rFonts w:hint="eastAsia"/>
        </w:rPr>
        <w:t>23</w:t>
      </w:r>
      <w:r w:rsidR="006464D4" w:rsidRPr="00A111C7">
        <w:rPr>
          <w:rFonts w:hint="eastAsia"/>
        </w:rPr>
        <w:t>日だったので、その日を新嘗祭・</w:t>
      </w:r>
      <w:r w:rsidR="001A481E" w:rsidRPr="00A111C7">
        <w:rPr>
          <w:rFonts w:hint="eastAsia"/>
        </w:rPr>
        <w:t>祝日として日付を固定し</w:t>
      </w:r>
      <w:r w:rsidR="00FF38EA">
        <w:rPr>
          <w:rFonts w:hint="eastAsia"/>
        </w:rPr>
        <w:t>てしまっ</w:t>
      </w:r>
      <w:r w:rsidR="001A481E" w:rsidRPr="00A111C7">
        <w:rPr>
          <w:rFonts w:hint="eastAsia"/>
        </w:rPr>
        <w:t>た</w:t>
      </w:r>
      <w:r w:rsidR="006464D4" w:rsidRPr="00A111C7">
        <w:rPr>
          <w:rFonts w:hint="eastAsia"/>
        </w:rPr>
        <w:t>。</w:t>
      </w:r>
      <w:r w:rsidR="00DE01D2" w:rsidRPr="00A111C7">
        <w:rPr>
          <w:rFonts w:hint="eastAsia"/>
        </w:rPr>
        <w:t>これも</w:t>
      </w:r>
      <w:r w:rsidR="00FF38EA">
        <w:rPr>
          <w:rFonts w:hint="eastAsia"/>
        </w:rPr>
        <w:t>、</w:t>
      </w:r>
      <w:r w:rsidR="00DE01D2" w:rsidRPr="00A111C7">
        <w:rPr>
          <w:rFonts w:hint="eastAsia"/>
        </w:rPr>
        <w:t>天皇制にまつわる</w:t>
      </w:r>
      <w:r w:rsidR="00FF38EA">
        <w:rPr>
          <w:rFonts w:hint="eastAsia"/>
        </w:rPr>
        <w:t>伝統が</w:t>
      </w:r>
      <w:r w:rsidR="00517D97" w:rsidRPr="00A111C7">
        <w:rPr>
          <w:rFonts w:hint="eastAsia"/>
        </w:rPr>
        <w:t>連綿と</w:t>
      </w:r>
      <w:r w:rsidR="00E41792" w:rsidRPr="00A111C7">
        <w:rPr>
          <w:rFonts w:hint="eastAsia"/>
        </w:rPr>
        <w:t>続いている</w:t>
      </w:r>
      <w:r w:rsidR="00517D97" w:rsidRPr="00A111C7">
        <w:rPr>
          <w:rFonts w:hint="eastAsia"/>
        </w:rPr>
        <w:t>ものではない事例の一つ</w:t>
      </w:r>
      <w:r w:rsidR="001A481E" w:rsidRPr="00A111C7">
        <w:rPr>
          <w:rFonts w:hint="eastAsia"/>
        </w:rPr>
        <w:t>。なお、</w:t>
      </w:r>
      <w:r w:rsidR="006464D4" w:rsidRPr="00A111C7">
        <w:rPr>
          <w:rFonts w:hint="eastAsia"/>
        </w:rPr>
        <w:t>戦後は、</w:t>
      </w:r>
      <w:r w:rsidR="00652CBE" w:rsidRPr="00A111C7">
        <w:rPr>
          <w:rFonts w:hint="eastAsia"/>
        </w:rPr>
        <w:t>勤労感謝の日になった。</w:t>
      </w:r>
      <w:r w:rsidR="00FF38EA">
        <w:rPr>
          <w:rFonts w:hint="eastAsia"/>
        </w:rPr>
        <w:t>(</w:t>
      </w:r>
      <w:r w:rsidR="00FF38EA">
        <w:rPr>
          <w:rFonts w:hint="eastAsia"/>
        </w:rPr>
        <w:t>ちなみに、</w:t>
      </w:r>
      <w:r w:rsidR="00CC5895">
        <w:rPr>
          <w:rFonts w:hint="eastAsia"/>
        </w:rPr>
        <w:t>11</w:t>
      </w:r>
      <w:r w:rsidR="00CC5895">
        <w:rPr>
          <w:rFonts w:hint="eastAsia"/>
        </w:rPr>
        <w:t>月</w:t>
      </w:r>
      <w:r w:rsidR="00CC5895">
        <w:rPr>
          <w:rFonts w:hint="eastAsia"/>
        </w:rPr>
        <w:t>3</w:t>
      </w:r>
      <w:r w:rsidR="00CC5895">
        <w:rPr>
          <w:rFonts w:hint="eastAsia"/>
        </w:rPr>
        <w:t>日文化の日は、もともと明治天皇の誕生日・天長節</w:t>
      </w:r>
      <w:r w:rsidR="00FF38EA">
        <w:rPr>
          <w:rFonts w:hint="eastAsia"/>
        </w:rPr>
        <w:t>)</w:t>
      </w:r>
    </w:p>
    <w:p w:rsidR="00E41792" w:rsidRPr="00A111C7" w:rsidRDefault="00126038" w:rsidP="00C93752">
      <w:pPr>
        <w:pStyle w:val="a3"/>
        <w:numPr>
          <w:ilvl w:val="0"/>
          <w:numId w:val="3"/>
        </w:numPr>
        <w:ind w:leftChars="0"/>
      </w:pPr>
      <w:r w:rsidRPr="00A111C7">
        <w:rPr>
          <w:rFonts w:hint="eastAsia"/>
          <w:b/>
          <w:u w:val="single"/>
        </w:rPr>
        <w:t>暦について。</w:t>
      </w:r>
      <w:r w:rsidR="00E41792" w:rsidRPr="00A111C7">
        <w:rPr>
          <w:rFonts w:hint="eastAsia"/>
        </w:rPr>
        <w:t>明治政府は</w:t>
      </w:r>
      <w:r w:rsidR="00A36416" w:rsidRPr="00A111C7">
        <w:rPr>
          <w:rFonts w:hint="eastAsia"/>
        </w:rPr>
        <w:t>天皇が支配していた</w:t>
      </w:r>
      <w:r w:rsidR="005E5A35" w:rsidRPr="00A111C7">
        <w:rPr>
          <w:rFonts w:hint="eastAsia"/>
        </w:rPr>
        <w:t>太陰太陽暦</w:t>
      </w:r>
      <w:r w:rsidR="00E62ACB" w:rsidRPr="00A111C7">
        <w:rPr>
          <w:rFonts w:hint="eastAsia"/>
        </w:rPr>
        <w:t>(</w:t>
      </w:r>
      <w:r w:rsidR="00E62ACB" w:rsidRPr="00A111C7">
        <w:rPr>
          <w:rFonts w:hint="eastAsia"/>
        </w:rPr>
        <w:t>旧暦</w:t>
      </w:r>
      <w:r w:rsidR="00E62ACB" w:rsidRPr="00A111C7">
        <w:rPr>
          <w:rFonts w:hint="eastAsia"/>
        </w:rPr>
        <w:t>)</w:t>
      </w:r>
      <w:r w:rsidR="00E62ACB" w:rsidRPr="00A111C7">
        <w:rPr>
          <w:rFonts w:hint="eastAsia"/>
        </w:rPr>
        <w:t>をグレゴリオ暦</w:t>
      </w:r>
      <w:r w:rsidR="00E62ACB" w:rsidRPr="00A111C7">
        <w:rPr>
          <w:rFonts w:hint="eastAsia"/>
        </w:rPr>
        <w:t>(</w:t>
      </w:r>
      <w:r w:rsidR="00E62ACB" w:rsidRPr="00A111C7">
        <w:rPr>
          <w:rFonts w:hint="eastAsia"/>
        </w:rPr>
        <w:t>西暦</w:t>
      </w:r>
      <w:r w:rsidR="00E62ACB" w:rsidRPr="00A111C7">
        <w:rPr>
          <w:rFonts w:hint="eastAsia"/>
        </w:rPr>
        <w:t>)</w:t>
      </w:r>
      <w:r w:rsidR="00E62ACB" w:rsidRPr="00A111C7">
        <w:rPr>
          <w:rFonts w:hint="eastAsia"/>
        </w:rPr>
        <w:t>に変更してしまった。</w:t>
      </w:r>
      <w:r w:rsidR="007907B2" w:rsidRPr="00A111C7">
        <w:rPr>
          <w:rFonts w:hint="eastAsia"/>
        </w:rPr>
        <w:t>(</w:t>
      </w:r>
      <w:r w:rsidR="007907B2" w:rsidRPr="00A111C7">
        <w:rPr>
          <w:rFonts w:hint="eastAsia"/>
        </w:rPr>
        <w:t>太陰太陽暦は、一か月を月の満ち欠け</w:t>
      </w:r>
      <w:r w:rsidR="00772932" w:rsidRPr="00A111C7">
        <w:rPr>
          <w:rFonts w:hint="eastAsia"/>
        </w:rPr>
        <w:t>の周期とし</w:t>
      </w:r>
      <w:r w:rsidR="00772932" w:rsidRPr="00A111C7">
        <w:rPr>
          <w:rFonts w:hint="eastAsia"/>
        </w:rPr>
        <w:t>(</w:t>
      </w:r>
      <w:r w:rsidR="00B26DF6" w:rsidRPr="00A111C7">
        <w:rPr>
          <w:rFonts w:hint="eastAsia"/>
        </w:rPr>
        <w:t>約</w:t>
      </w:r>
      <w:r w:rsidR="00772932" w:rsidRPr="00A111C7">
        <w:rPr>
          <w:rFonts w:hint="eastAsia"/>
        </w:rPr>
        <w:t>30</w:t>
      </w:r>
      <w:r w:rsidR="00772932" w:rsidRPr="00A111C7">
        <w:rPr>
          <w:rFonts w:hint="eastAsia"/>
        </w:rPr>
        <w:t>日</w:t>
      </w:r>
      <w:r w:rsidR="00772932" w:rsidRPr="00A111C7">
        <w:rPr>
          <w:rFonts w:hint="eastAsia"/>
        </w:rPr>
        <w:t>)</w:t>
      </w:r>
      <w:r w:rsidR="00772932" w:rsidRPr="00A111C7">
        <w:rPr>
          <w:rFonts w:hint="eastAsia"/>
        </w:rPr>
        <w:t>、一年を</w:t>
      </w:r>
      <w:r w:rsidR="00772932" w:rsidRPr="00A111C7">
        <w:rPr>
          <w:rFonts w:hint="eastAsia"/>
        </w:rPr>
        <w:t>30</w:t>
      </w:r>
      <w:r w:rsidR="00772932" w:rsidRPr="00A111C7">
        <w:rPr>
          <w:rFonts w:hint="eastAsia"/>
        </w:rPr>
        <w:t>×</w:t>
      </w:r>
      <w:r w:rsidR="00772932" w:rsidRPr="00A111C7">
        <w:rPr>
          <w:rFonts w:hint="eastAsia"/>
        </w:rPr>
        <w:t>12=360</w:t>
      </w:r>
      <w:r w:rsidR="00772932" w:rsidRPr="00A111C7">
        <w:rPr>
          <w:rFonts w:hint="eastAsia"/>
        </w:rPr>
        <w:t>日と</w:t>
      </w:r>
      <w:r w:rsidR="002046AF" w:rsidRPr="00A111C7">
        <w:rPr>
          <w:rFonts w:hint="eastAsia"/>
        </w:rPr>
        <w:t>し、</w:t>
      </w:r>
      <w:r w:rsidR="00A3167E" w:rsidRPr="00A111C7">
        <w:rPr>
          <w:rFonts w:hint="eastAsia"/>
        </w:rPr>
        <w:t>閏月・閏日</w:t>
      </w:r>
      <w:r w:rsidR="00565504" w:rsidRPr="00A111C7">
        <w:rPr>
          <w:rFonts w:hint="eastAsia"/>
        </w:rPr>
        <w:t>で太陽周期の</w:t>
      </w:r>
      <w:r w:rsidR="00565504" w:rsidRPr="00A111C7">
        <w:rPr>
          <w:rFonts w:hint="eastAsia"/>
        </w:rPr>
        <w:t>365</w:t>
      </w:r>
      <w:r w:rsidR="007744BA" w:rsidRPr="00A111C7">
        <w:rPr>
          <w:rFonts w:hint="eastAsia"/>
        </w:rPr>
        <w:t>.25</w:t>
      </w:r>
      <w:r w:rsidR="00382014" w:rsidRPr="00A111C7">
        <w:rPr>
          <w:rFonts w:hint="eastAsia"/>
        </w:rPr>
        <w:t>日に</w:t>
      </w:r>
      <w:r w:rsidR="00695CB0" w:rsidRPr="00A111C7">
        <w:rPr>
          <w:rFonts w:hint="eastAsia"/>
        </w:rPr>
        <w:t>合わせる。</w:t>
      </w:r>
      <w:r w:rsidR="007907B2" w:rsidRPr="00A111C7">
        <w:rPr>
          <w:rFonts w:hint="eastAsia"/>
        </w:rPr>
        <w:t>)</w:t>
      </w:r>
      <w:r w:rsidR="00B94F93" w:rsidRPr="00A111C7">
        <w:rPr>
          <w:rFonts w:hint="eastAsia"/>
        </w:rPr>
        <w:t xml:space="preserve">　暦は、</w:t>
      </w:r>
      <w:r w:rsidR="004D0704" w:rsidRPr="00A111C7">
        <w:rPr>
          <w:rFonts w:hint="eastAsia"/>
        </w:rPr>
        <w:t>元号とともに、</w:t>
      </w:r>
      <w:r w:rsidR="00B94F93" w:rsidRPr="00A111C7">
        <w:rPr>
          <w:rFonts w:hint="eastAsia"/>
        </w:rPr>
        <w:t>天皇</w:t>
      </w:r>
      <w:r w:rsidR="00B56B85" w:rsidRPr="00A111C7">
        <w:rPr>
          <w:rFonts w:hint="eastAsia"/>
        </w:rPr>
        <w:t>による</w:t>
      </w:r>
      <w:r w:rsidR="00B94F93" w:rsidRPr="00A111C7">
        <w:rPr>
          <w:rFonts w:hint="eastAsia"/>
        </w:rPr>
        <w:t>時間的空間</w:t>
      </w:r>
      <w:r w:rsidR="00B56B85" w:rsidRPr="00A111C7">
        <w:rPr>
          <w:rFonts w:hint="eastAsia"/>
        </w:rPr>
        <w:t>の</w:t>
      </w:r>
      <w:r w:rsidR="00B94F93" w:rsidRPr="00A111C7">
        <w:rPr>
          <w:rFonts w:hint="eastAsia"/>
        </w:rPr>
        <w:t>支配</w:t>
      </w:r>
      <w:r w:rsidR="00B56B85" w:rsidRPr="00A111C7">
        <w:rPr>
          <w:rFonts w:hint="eastAsia"/>
        </w:rPr>
        <w:t>を象徴するもの</w:t>
      </w:r>
      <w:r w:rsidR="00DE66D2" w:rsidRPr="00A111C7">
        <w:rPr>
          <w:rFonts w:hint="eastAsia"/>
        </w:rPr>
        <w:t>。天皇制について日本古来の伝統を守れと主張する人たち</w:t>
      </w:r>
      <w:r w:rsidR="006555E6" w:rsidRPr="00A111C7">
        <w:rPr>
          <w:rFonts w:hint="eastAsia"/>
        </w:rPr>
        <w:t>は</w:t>
      </w:r>
      <w:r w:rsidR="00551950" w:rsidRPr="00A111C7">
        <w:rPr>
          <w:rFonts w:hint="eastAsia"/>
        </w:rPr>
        <w:t>、</w:t>
      </w:r>
      <w:r w:rsidR="006555E6" w:rsidRPr="00A111C7">
        <w:rPr>
          <w:rFonts w:hint="eastAsia"/>
        </w:rPr>
        <w:t>なぜ</w:t>
      </w:r>
      <w:r w:rsidR="006C5373" w:rsidRPr="00A111C7">
        <w:rPr>
          <w:rFonts w:hint="eastAsia"/>
        </w:rPr>
        <w:t>新嘗祭</w:t>
      </w:r>
      <w:r w:rsidR="006C5373" w:rsidRPr="00A111C7">
        <w:rPr>
          <w:rFonts w:hint="eastAsia"/>
        </w:rPr>
        <w:t>(</w:t>
      </w:r>
      <w:r w:rsidR="006555E6" w:rsidRPr="00A111C7">
        <w:rPr>
          <w:rFonts w:hint="eastAsia"/>
        </w:rPr>
        <w:t>勤労感謝の日</w:t>
      </w:r>
      <w:r w:rsidR="006C5373" w:rsidRPr="00A111C7">
        <w:rPr>
          <w:rFonts w:hint="eastAsia"/>
        </w:rPr>
        <w:t>)</w:t>
      </w:r>
      <w:r w:rsidR="006555E6" w:rsidRPr="00A111C7">
        <w:rPr>
          <w:rFonts w:hint="eastAsia"/>
        </w:rPr>
        <w:t>を</w:t>
      </w:r>
      <w:r w:rsidR="006555E6" w:rsidRPr="00A111C7">
        <w:rPr>
          <w:rFonts w:hint="eastAsia"/>
        </w:rPr>
        <w:t>11</w:t>
      </w:r>
      <w:r w:rsidR="006555E6" w:rsidRPr="00A111C7">
        <w:rPr>
          <w:rFonts w:hint="eastAsia"/>
        </w:rPr>
        <w:t>月</w:t>
      </w:r>
      <w:r w:rsidR="006555E6" w:rsidRPr="00A111C7">
        <w:rPr>
          <w:rFonts w:hint="eastAsia"/>
        </w:rPr>
        <w:t>23</w:t>
      </w:r>
      <w:r w:rsidR="006555E6" w:rsidRPr="00A111C7">
        <w:rPr>
          <w:rFonts w:hint="eastAsia"/>
        </w:rPr>
        <w:t>日に固定したことに異を唱えないのか</w:t>
      </w:r>
      <w:r w:rsidR="003327A6">
        <w:rPr>
          <w:rFonts w:hint="eastAsia"/>
        </w:rPr>
        <w:t>不思議である</w:t>
      </w:r>
      <w:r w:rsidR="0064268F">
        <w:rPr>
          <w:rFonts w:hint="eastAsia"/>
        </w:rPr>
        <w:t>(</w:t>
      </w:r>
      <w:r w:rsidR="0064268F">
        <w:rPr>
          <w:rFonts w:hint="eastAsia"/>
        </w:rPr>
        <w:t>彼らは何も分かっていない！</w:t>
      </w:r>
      <w:r w:rsidR="0064268F">
        <w:rPr>
          <w:rFonts w:hint="eastAsia"/>
        </w:rPr>
        <w:t>)</w:t>
      </w:r>
      <w:r w:rsidR="006555E6" w:rsidRPr="00A111C7">
        <w:rPr>
          <w:rFonts w:hint="eastAsia"/>
        </w:rPr>
        <w:t>。</w:t>
      </w:r>
    </w:p>
    <w:p w:rsidR="00DD3411" w:rsidRPr="00A111C7" w:rsidRDefault="00DD3411" w:rsidP="00A6263B">
      <w:pPr>
        <w:pStyle w:val="a3"/>
        <w:numPr>
          <w:ilvl w:val="0"/>
          <w:numId w:val="3"/>
        </w:numPr>
        <w:ind w:leftChars="0"/>
      </w:pPr>
      <w:r w:rsidRPr="00A111C7">
        <w:rPr>
          <w:rFonts w:hint="eastAsia"/>
          <w:b/>
          <w:u w:val="single"/>
        </w:rPr>
        <w:t>神武天皇の墓</w:t>
      </w:r>
      <w:r w:rsidRPr="00A111C7">
        <w:rPr>
          <w:rFonts w:hint="eastAsia"/>
        </w:rPr>
        <w:t xml:space="preserve">はどこにあるのか？　</w:t>
      </w:r>
      <w:r w:rsidR="0091271E" w:rsidRPr="00A111C7">
        <w:rPr>
          <w:rFonts w:hint="eastAsia"/>
        </w:rPr>
        <w:t>(1)</w:t>
      </w:r>
      <w:r w:rsidR="000F452A" w:rsidRPr="00A111C7">
        <w:rPr>
          <w:rFonts w:hint="eastAsia"/>
        </w:rPr>
        <w:t>古事記</w:t>
      </w:r>
      <w:r w:rsidR="000F452A" w:rsidRPr="00A111C7">
        <w:rPr>
          <w:rFonts w:hint="eastAsia"/>
        </w:rPr>
        <w:t>(712</w:t>
      </w:r>
      <w:r w:rsidR="000F452A" w:rsidRPr="00A111C7">
        <w:rPr>
          <w:rFonts w:hint="eastAsia"/>
        </w:rPr>
        <w:t>年</w:t>
      </w:r>
      <w:r w:rsidR="000F452A" w:rsidRPr="00A111C7">
        <w:rPr>
          <w:rFonts w:hint="eastAsia"/>
        </w:rPr>
        <w:t>)</w:t>
      </w:r>
      <w:r w:rsidR="000F452A" w:rsidRPr="00A111C7">
        <w:rPr>
          <w:rFonts w:hint="eastAsia"/>
        </w:rPr>
        <w:t>・</w:t>
      </w:r>
      <w:r w:rsidR="00326865" w:rsidRPr="00A111C7">
        <w:rPr>
          <w:rFonts w:hint="eastAsia"/>
        </w:rPr>
        <w:t>日本書紀</w:t>
      </w:r>
      <w:r w:rsidR="00326865" w:rsidRPr="00A111C7">
        <w:rPr>
          <w:rFonts w:hint="eastAsia"/>
        </w:rPr>
        <w:t>(720</w:t>
      </w:r>
      <w:r w:rsidR="00326865" w:rsidRPr="00A111C7">
        <w:rPr>
          <w:rFonts w:hint="eastAsia"/>
        </w:rPr>
        <w:t>年</w:t>
      </w:r>
      <w:r w:rsidR="00326865" w:rsidRPr="00A111C7">
        <w:rPr>
          <w:rFonts w:hint="eastAsia"/>
        </w:rPr>
        <w:t>)</w:t>
      </w:r>
      <w:r w:rsidR="000F452A" w:rsidRPr="00A111C7">
        <w:rPr>
          <w:rFonts w:hint="eastAsia"/>
        </w:rPr>
        <w:t>には、神武</w:t>
      </w:r>
      <w:r w:rsidR="00B6108F" w:rsidRPr="00A111C7">
        <w:rPr>
          <w:rFonts w:hint="eastAsia"/>
        </w:rPr>
        <w:t>天皇</w:t>
      </w:r>
      <w:r w:rsidR="000F452A" w:rsidRPr="00A111C7">
        <w:rPr>
          <w:rFonts w:hint="eastAsia"/>
        </w:rPr>
        <w:t>陵</w:t>
      </w:r>
      <w:r w:rsidR="00B6108F" w:rsidRPr="00A111C7">
        <w:rPr>
          <w:rFonts w:hint="eastAsia"/>
        </w:rPr>
        <w:t>の場所は</w:t>
      </w:r>
      <w:r w:rsidR="00CA3862" w:rsidRPr="00A111C7">
        <w:ruby>
          <w:rubyPr>
            <w:rubyAlign w:val="distributeSpace"/>
            <w:hps w:val="10"/>
            <w:hpsRaise w:val="18"/>
            <w:hpsBaseText w:val="20"/>
            <w:lid w:val="ja-JP"/>
          </w:rubyPr>
          <w:rt>
            <w:r w:rsidR="00CA3862" w:rsidRPr="00A111C7">
              <w:rPr>
                <w:rFonts w:ascii="AR P明朝体L" w:hAnsi="AR P明朝体L" w:hint="eastAsia"/>
                <w:sz w:val="10"/>
              </w:rPr>
              <w:t>うねび</w:t>
            </w:r>
          </w:rt>
          <w:rubyBase>
            <w:r w:rsidR="00CA3862" w:rsidRPr="00A111C7">
              <w:rPr>
                <w:rFonts w:hint="eastAsia"/>
              </w:rPr>
              <w:t>畝傍</w:t>
            </w:r>
          </w:rubyBase>
        </w:ruby>
      </w:r>
      <w:r w:rsidR="00CA3862" w:rsidRPr="00A111C7">
        <w:rPr>
          <w:rFonts w:hint="eastAsia"/>
        </w:rPr>
        <w:t>山</w:t>
      </w:r>
      <w:r w:rsidR="00B6108F" w:rsidRPr="00A111C7">
        <w:rPr>
          <w:rFonts w:hint="eastAsia"/>
        </w:rPr>
        <w:t>の</w:t>
      </w:r>
      <w:r w:rsidR="00693D9E">
        <w:rPr>
          <w:rFonts w:hint="eastAsia"/>
        </w:rPr>
        <w:t>辺り</w:t>
      </w:r>
      <w:r w:rsidR="00B6108F" w:rsidRPr="00A111C7">
        <w:rPr>
          <w:rFonts w:hint="eastAsia"/>
        </w:rPr>
        <w:t>というだけで</w:t>
      </w:r>
      <w:r w:rsidR="00333FCD" w:rsidRPr="00A111C7">
        <w:rPr>
          <w:rFonts w:hint="eastAsia"/>
        </w:rPr>
        <w:t>具体的な場所は書かれていない。日本建国の初代天皇という</w:t>
      </w:r>
      <w:r w:rsidR="00834A7E" w:rsidRPr="00A111C7">
        <w:rPr>
          <w:rFonts w:hint="eastAsia"/>
        </w:rPr>
        <w:t>一番大切な天皇の陵墓が</w:t>
      </w:r>
      <w:r w:rsidR="00D10566" w:rsidRPr="00A111C7">
        <w:rPr>
          <w:rFonts w:hint="eastAsia"/>
        </w:rPr>
        <w:t>、当時すでに不明になっていた</w:t>
      </w:r>
      <w:r w:rsidR="00B070EE" w:rsidRPr="00A111C7">
        <w:rPr>
          <w:rFonts w:hint="eastAsia"/>
        </w:rPr>
        <w:t>・忘れ去られていた</w:t>
      </w:r>
      <w:r w:rsidR="00D10566" w:rsidRPr="00A111C7">
        <w:rPr>
          <w:rFonts w:hint="eastAsia"/>
        </w:rPr>
        <w:t>ということ。</w:t>
      </w:r>
      <w:r w:rsidR="001B7D4B" w:rsidRPr="00A111C7">
        <w:rPr>
          <w:rFonts w:hint="eastAsia"/>
        </w:rPr>
        <w:t>要は、いなかったということではないか。</w:t>
      </w:r>
      <w:r w:rsidR="00EC0E10" w:rsidRPr="00A111C7">
        <w:rPr>
          <w:rFonts w:hint="eastAsia"/>
        </w:rPr>
        <w:t>(2)</w:t>
      </w:r>
      <w:r w:rsidR="0091271E" w:rsidRPr="00A111C7">
        <w:rPr>
          <w:rFonts w:hint="eastAsia"/>
        </w:rPr>
        <w:t>大化の改新</w:t>
      </w:r>
      <w:r w:rsidR="0091271E" w:rsidRPr="00A111C7">
        <w:rPr>
          <w:rFonts w:hint="eastAsia"/>
        </w:rPr>
        <w:t>(</w:t>
      </w:r>
      <w:r w:rsidR="008955FF" w:rsidRPr="00A111C7">
        <w:rPr>
          <w:rFonts w:hint="eastAsia"/>
        </w:rPr>
        <w:t>645</w:t>
      </w:r>
      <w:r w:rsidR="008955FF" w:rsidRPr="00A111C7">
        <w:rPr>
          <w:rFonts w:hint="eastAsia"/>
        </w:rPr>
        <w:t>年</w:t>
      </w:r>
      <w:r w:rsidR="0091271E" w:rsidRPr="00A111C7">
        <w:rPr>
          <w:rFonts w:hint="eastAsia"/>
        </w:rPr>
        <w:t>)</w:t>
      </w:r>
      <w:r w:rsidR="008955FF" w:rsidRPr="00A111C7">
        <w:rPr>
          <w:rFonts w:hint="eastAsia"/>
        </w:rPr>
        <w:t>その他</w:t>
      </w:r>
      <w:r w:rsidR="00C4687E" w:rsidRPr="00A111C7">
        <w:rPr>
          <w:rFonts w:hint="eastAsia"/>
        </w:rPr>
        <w:t>古代</w:t>
      </w:r>
      <w:r w:rsidR="008955FF" w:rsidRPr="00A111C7">
        <w:rPr>
          <w:rFonts w:hint="eastAsia"/>
        </w:rPr>
        <w:t>の歴史的事件において、</w:t>
      </w:r>
      <w:r w:rsidR="004E7C85" w:rsidRPr="00A111C7">
        <w:rPr>
          <w:rFonts w:hint="eastAsia"/>
        </w:rPr>
        <w:t>神武天皇やその</w:t>
      </w:r>
      <w:r w:rsidR="00721CE5" w:rsidRPr="00A111C7">
        <w:rPr>
          <w:rFonts w:hint="eastAsia"/>
        </w:rPr>
        <w:t>宮跡所在地</w:t>
      </w:r>
      <w:r w:rsidR="004E7C85" w:rsidRPr="00A111C7">
        <w:rPr>
          <w:rFonts w:hint="eastAsia"/>
        </w:rPr>
        <w:t>について</w:t>
      </w:r>
      <w:r w:rsidR="0008393D" w:rsidRPr="00A111C7">
        <w:rPr>
          <w:rFonts w:hint="eastAsia"/>
        </w:rPr>
        <w:t>言及した資料がない。</w:t>
      </w:r>
      <w:r w:rsidR="00F926F1">
        <w:rPr>
          <w:rFonts w:hint="eastAsia"/>
        </w:rPr>
        <w:t>これも、</w:t>
      </w:r>
      <w:r w:rsidR="001B7D4B" w:rsidRPr="00A111C7">
        <w:rPr>
          <w:rFonts w:hint="eastAsia"/>
        </w:rPr>
        <w:t>神武天皇は</w:t>
      </w:r>
      <w:r w:rsidR="005F2DCA" w:rsidRPr="00A111C7">
        <w:rPr>
          <w:rFonts w:hint="eastAsia"/>
        </w:rPr>
        <w:t>創られた</w:t>
      </w:r>
      <w:r w:rsidR="00B070EE" w:rsidRPr="00A111C7">
        <w:rPr>
          <w:rFonts w:hint="eastAsia"/>
        </w:rPr>
        <w:t>存在</w:t>
      </w:r>
      <w:r w:rsidR="00F926F1">
        <w:rPr>
          <w:rFonts w:hint="eastAsia"/>
        </w:rPr>
        <w:t>という証拠</w:t>
      </w:r>
      <w:r w:rsidR="00B070EE" w:rsidRPr="00A111C7">
        <w:rPr>
          <w:rFonts w:hint="eastAsia"/>
        </w:rPr>
        <w:t>ではないか。</w:t>
      </w:r>
    </w:p>
    <w:p w:rsidR="00DF3127" w:rsidRPr="00A111C7" w:rsidRDefault="008D3CCD" w:rsidP="00DF3127">
      <w:pPr>
        <w:ind w:leftChars="213" w:left="426"/>
        <w:rPr>
          <w:rFonts w:ascii="AR P明朝体L" w:hAnsi="AR P明朝体L"/>
          <w:sz w:val="18"/>
          <w:szCs w:val="18"/>
        </w:rPr>
      </w:pPr>
      <w:r w:rsidRPr="00A111C7">
        <w:rPr>
          <w:noProof/>
        </w:rPr>
        <mc:AlternateContent>
          <mc:Choice Requires="wps">
            <w:drawing>
              <wp:anchor distT="0" distB="0" distL="114300" distR="114300" simplePos="0" relativeHeight="251661312" behindDoc="0" locked="0" layoutInCell="1" allowOverlap="1" wp14:anchorId="422EC7B4" wp14:editId="17B009ED">
                <wp:simplePos x="0" y="0"/>
                <wp:positionH relativeFrom="column">
                  <wp:posOffset>2091487</wp:posOffset>
                </wp:positionH>
                <wp:positionV relativeFrom="paragraph">
                  <wp:posOffset>36220</wp:posOffset>
                </wp:positionV>
                <wp:extent cx="3702050" cy="929031"/>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929031"/>
                        </a:xfrm>
                        <a:prstGeom prst="rect">
                          <a:avLst/>
                        </a:prstGeom>
                        <a:noFill/>
                        <a:ln w="9525">
                          <a:noFill/>
                          <a:miter lim="800000"/>
                          <a:headEnd/>
                          <a:tailEnd/>
                        </a:ln>
                      </wps:spPr>
                      <wps:txbx>
                        <w:txbxContent>
                          <w:p w:rsidR="00F00800" w:rsidRPr="00252F28" w:rsidRDefault="00F00800">
                            <w:pPr>
                              <w:rPr>
                                <w:rFonts w:ascii="AR P明朝体L" w:hAnsi="AR P明朝体L"/>
                                <w:szCs w:val="20"/>
                                <w:shd w:val="clear" w:color="auto" w:fill="FFFFFF"/>
                              </w:rPr>
                            </w:pPr>
                            <w:r w:rsidRPr="00A94E42">
                              <w:rPr>
                                <w:rFonts w:hint="eastAsia"/>
                              </w:rPr>
                              <w:t>参考までに、</w:t>
                            </w:r>
                            <w:r w:rsidR="00F926F1">
                              <w:rPr>
                                <w:rFonts w:ascii="AR P明朝体L" w:hAnsi="AR P明朝体L" w:hint="eastAsia"/>
                                <w:szCs w:val="20"/>
                                <w:shd w:val="clear" w:color="auto" w:fill="FFFFFF"/>
                              </w:rPr>
                              <w:t>神武天皇建国は</w:t>
                            </w:r>
                            <w:r>
                              <w:rPr>
                                <w:rFonts w:ascii="AR P明朝体L" w:hAnsi="AR P明朝体L" w:hint="eastAsia"/>
                                <w:szCs w:val="20"/>
                                <w:shd w:val="clear" w:color="auto" w:fill="FFFFFF"/>
                              </w:rPr>
                              <w:t>今から約</w:t>
                            </w:r>
                            <w:r>
                              <w:rPr>
                                <w:rFonts w:asciiTheme="minorHAnsi" w:hAnsiTheme="minorHAnsi"/>
                                <w:szCs w:val="20"/>
                                <w:shd w:val="clear" w:color="auto" w:fill="FFFFFF"/>
                              </w:rPr>
                              <w:t>26</w:t>
                            </w:r>
                            <w:r>
                              <w:rPr>
                                <w:rFonts w:asciiTheme="minorHAnsi" w:hAnsiTheme="minorHAnsi" w:hint="eastAsia"/>
                                <w:szCs w:val="20"/>
                                <w:shd w:val="clear" w:color="auto" w:fill="FFFFFF"/>
                              </w:rPr>
                              <w:t>8</w:t>
                            </w:r>
                            <w:r w:rsidRPr="00DC006F">
                              <w:rPr>
                                <w:rFonts w:asciiTheme="minorHAnsi" w:hAnsiTheme="minorHAnsi"/>
                                <w:szCs w:val="20"/>
                                <w:shd w:val="clear" w:color="auto" w:fill="FFFFFF"/>
                              </w:rPr>
                              <w:t>0</w:t>
                            </w:r>
                            <w:r w:rsidR="00F926F1">
                              <w:rPr>
                                <w:rFonts w:ascii="AR P明朝体L" w:hAnsi="AR P明朝体L" w:hint="eastAsia"/>
                                <w:szCs w:val="20"/>
                                <w:shd w:val="clear" w:color="auto" w:fill="FFFFFF"/>
                              </w:rPr>
                              <w:t>年前</w:t>
                            </w:r>
                            <w:r w:rsidR="00920730">
                              <w:rPr>
                                <w:rFonts w:ascii="AR P明朝体L" w:hAnsi="AR P明朝体L" w:hint="eastAsia"/>
                                <w:szCs w:val="20"/>
                                <w:shd w:val="clear" w:color="auto" w:fill="FFFFFF"/>
                              </w:rPr>
                              <w:t>だが</w:t>
                            </w:r>
                            <w:r w:rsidR="00920730">
                              <w:rPr>
                                <w:rFonts w:ascii="AR P明朝体L" w:hAnsi="AR P明朝体L" w:hint="eastAsia"/>
                                <w:szCs w:val="20"/>
                                <w:shd w:val="clear" w:color="auto" w:fill="FFFFFF"/>
                              </w:rPr>
                              <w:t>(</w:t>
                            </w:r>
                            <w:r w:rsidR="00920730">
                              <w:rPr>
                                <w:rFonts w:ascii="AR P明朝体L" w:hAnsi="AR P明朝体L" w:hint="eastAsia"/>
                                <w:szCs w:val="20"/>
                                <w:shd w:val="clear" w:color="auto" w:fill="FFFFFF"/>
                              </w:rPr>
                              <w:t>縄文末期</w:t>
                            </w:r>
                            <w:r w:rsidR="00920730">
                              <w:rPr>
                                <w:rFonts w:ascii="AR P明朝体L" w:hAnsi="AR P明朝体L" w:hint="eastAsia"/>
                                <w:szCs w:val="20"/>
                                <w:shd w:val="clear" w:color="auto" w:fill="FFFFFF"/>
                              </w:rPr>
                              <w:t>)</w:t>
                            </w:r>
                            <w:r>
                              <w:rPr>
                                <w:rFonts w:ascii="AR P明朝体L" w:hAnsi="AR P明朝体L" w:hint="eastAsia"/>
                                <w:szCs w:val="20"/>
                                <w:shd w:val="clear" w:color="auto" w:fill="FFFFFF"/>
                              </w:rPr>
                              <w:t>、</w:t>
                            </w:r>
                            <w:r w:rsidR="00920730">
                              <w:rPr>
                                <w:rFonts w:ascii="AR P明朝体L" w:hAnsi="AR P明朝体L" w:hint="eastAsia"/>
                                <w:szCs w:val="20"/>
                                <w:shd w:val="clear" w:color="auto" w:fill="FFFFFF"/>
                              </w:rPr>
                              <w:t>これは</w:t>
                            </w:r>
                            <w:r w:rsidRPr="00A94E42">
                              <w:rPr>
                                <w:rFonts w:ascii="AR P明朝体L" w:hAnsi="AR P明朝体L" w:hint="eastAsia"/>
                                <w:szCs w:val="20"/>
                                <w:shd w:val="clear" w:color="auto" w:fill="FFFFFF"/>
                              </w:rPr>
                              <w:t>佐賀・吉野ケ里遺跡</w:t>
                            </w:r>
                            <w:r>
                              <w:rPr>
                                <w:rFonts w:ascii="AR P明朝体L" w:hAnsi="AR P明朝体L" w:hint="eastAsia"/>
                                <w:szCs w:val="20"/>
                                <w:shd w:val="clear" w:color="auto" w:fill="FFFFFF"/>
                              </w:rPr>
                              <w:t>が形作られ始めた時点</w:t>
                            </w:r>
                            <w:r w:rsidR="0079480C">
                              <w:rPr>
                                <w:rFonts w:ascii="AR P明朝体L" w:hAnsi="AR P明朝体L" w:hint="eastAsia"/>
                                <w:szCs w:val="20"/>
                                <w:shd w:val="clear" w:color="auto" w:fill="FFFFFF"/>
                              </w:rPr>
                              <w:t>(弥生前期)</w:t>
                            </w:r>
                            <w:r w:rsidRPr="00A94E42">
                              <w:rPr>
                                <w:rFonts w:ascii="AR P明朝体L" w:hAnsi="AR P明朝体L" w:hint="eastAsia"/>
                                <w:szCs w:val="20"/>
                                <w:shd w:val="clear" w:color="auto" w:fill="FFFFFF"/>
                              </w:rPr>
                              <w:t>よりも</w:t>
                            </w:r>
                            <w:r w:rsidRPr="00A94E42">
                              <w:rPr>
                                <w:rFonts w:asciiTheme="minorHAnsi" w:hAnsiTheme="minorHAnsi"/>
                                <w:szCs w:val="20"/>
                                <w:shd w:val="clear" w:color="auto" w:fill="FFFFFF"/>
                              </w:rPr>
                              <w:t>200</w:t>
                            </w:r>
                            <w:r>
                              <w:rPr>
                                <w:rFonts w:ascii="AR P明朝体L" w:hAnsi="AR P明朝体L" w:hint="eastAsia"/>
                                <w:szCs w:val="20"/>
                                <w:shd w:val="clear" w:color="auto" w:fill="FFFFFF"/>
                              </w:rPr>
                              <w:t>年ほど古いことになる。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4.7pt;margin-top:2.85pt;width:291.5pt;height:7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" filled="f" stroked="f">
                <v:textbox>
                  <w:txbxContent>
                    <w:p w:rsidR="00F00800" w:rsidRPr="00252F28" w:rsidRDefault="00F00800">
                      <w:pPr>
                        <w:rPr>
                          <w:rFonts w:ascii="AR P明朝体L" w:hAnsi="AR P明朝体L"/>
                          <w:szCs w:val="20"/>
                          <w:shd w:val="clear" w:color="auto" w:fill="FFFFFF"/>
                        </w:rPr>
                      </w:pPr>
                      <w:r w:rsidRPr="00A94E42">
                        <w:rPr>
                          <w:rFonts w:hint="eastAsia"/>
                        </w:rPr>
                        <w:t>参考までに、</w:t>
                      </w:r>
                      <w:r w:rsidR="00F926F1">
                        <w:rPr>
                          <w:rFonts w:ascii="AR P明朝体L" w:hAnsi="AR P明朝体L" w:hint="eastAsia"/>
                          <w:szCs w:val="20"/>
                          <w:shd w:val="clear" w:color="auto" w:fill="FFFFFF"/>
                        </w:rPr>
                        <w:t>神武天皇建国は</w:t>
                      </w:r>
                      <w:r>
                        <w:rPr>
                          <w:rFonts w:ascii="AR P明朝体L" w:hAnsi="AR P明朝体L" w:hint="eastAsia"/>
                          <w:szCs w:val="20"/>
                          <w:shd w:val="clear" w:color="auto" w:fill="FFFFFF"/>
                        </w:rPr>
                        <w:t>今から約</w:t>
                      </w:r>
                      <w:r>
                        <w:rPr>
                          <w:rFonts w:asciiTheme="minorHAnsi" w:hAnsiTheme="minorHAnsi"/>
                          <w:szCs w:val="20"/>
                          <w:shd w:val="clear" w:color="auto" w:fill="FFFFFF"/>
                        </w:rPr>
                        <w:t>26</w:t>
                      </w:r>
                      <w:r>
                        <w:rPr>
                          <w:rFonts w:asciiTheme="minorHAnsi" w:hAnsiTheme="minorHAnsi" w:hint="eastAsia"/>
                          <w:szCs w:val="20"/>
                          <w:shd w:val="clear" w:color="auto" w:fill="FFFFFF"/>
                        </w:rPr>
                        <w:t>8</w:t>
                      </w:r>
                      <w:r w:rsidRPr="00DC006F">
                        <w:rPr>
                          <w:rFonts w:asciiTheme="minorHAnsi" w:hAnsiTheme="minorHAnsi"/>
                          <w:szCs w:val="20"/>
                          <w:shd w:val="clear" w:color="auto" w:fill="FFFFFF"/>
                        </w:rPr>
                        <w:t>0</w:t>
                      </w:r>
                      <w:r w:rsidR="00F926F1">
                        <w:rPr>
                          <w:rFonts w:ascii="AR P明朝体L" w:hAnsi="AR P明朝体L" w:hint="eastAsia"/>
                          <w:szCs w:val="20"/>
                          <w:shd w:val="clear" w:color="auto" w:fill="FFFFFF"/>
                        </w:rPr>
                        <w:t>年前</w:t>
                      </w:r>
                      <w:r w:rsidR="00920730">
                        <w:rPr>
                          <w:rFonts w:ascii="AR P明朝体L" w:hAnsi="AR P明朝体L" w:hint="eastAsia"/>
                          <w:szCs w:val="20"/>
                          <w:shd w:val="clear" w:color="auto" w:fill="FFFFFF"/>
                        </w:rPr>
                        <w:t>だが</w:t>
                      </w:r>
                      <w:r w:rsidR="00920730">
                        <w:rPr>
                          <w:rFonts w:ascii="AR P明朝体L" w:hAnsi="AR P明朝体L" w:hint="eastAsia"/>
                          <w:szCs w:val="20"/>
                          <w:shd w:val="clear" w:color="auto" w:fill="FFFFFF"/>
                        </w:rPr>
                        <w:t>(</w:t>
                      </w:r>
                      <w:r w:rsidR="00920730">
                        <w:rPr>
                          <w:rFonts w:ascii="AR P明朝体L" w:hAnsi="AR P明朝体L" w:hint="eastAsia"/>
                          <w:szCs w:val="20"/>
                          <w:shd w:val="clear" w:color="auto" w:fill="FFFFFF"/>
                        </w:rPr>
                        <w:t>縄文末期</w:t>
                      </w:r>
                      <w:r w:rsidR="00920730">
                        <w:rPr>
                          <w:rFonts w:ascii="AR P明朝体L" w:hAnsi="AR P明朝体L" w:hint="eastAsia"/>
                          <w:szCs w:val="20"/>
                          <w:shd w:val="clear" w:color="auto" w:fill="FFFFFF"/>
                        </w:rPr>
                        <w:t>)</w:t>
                      </w:r>
                      <w:r>
                        <w:rPr>
                          <w:rFonts w:ascii="AR P明朝体L" w:hAnsi="AR P明朝体L" w:hint="eastAsia"/>
                          <w:szCs w:val="20"/>
                          <w:shd w:val="clear" w:color="auto" w:fill="FFFFFF"/>
                        </w:rPr>
                        <w:t>、</w:t>
                      </w:r>
                      <w:r w:rsidR="00920730">
                        <w:rPr>
                          <w:rFonts w:ascii="AR P明朝体L" w:hAnsi="AR P明朝体L" w:hint="eastAsia"/>
                          <w:szCs w:val="20"/>
                          <w:shd w:val="clear" w:color="auto" w:fill="FFFFFF"/>
                        </w:rPr>
                        <w:t>これは</w:t>
                      </w:r>
                      <w:r w:rsidRPr="00A94E42">
                        <w:rPr>
                          <w:rFonts w:ascii="AR P明朝体L" w:hAnsi="AR P明朝体L" w:hint="eastAsia"/>
                          <w:szCs w:val="20"/>
                          <w:shd w:val="clear" w:color="auto" w:fill="FFFFFF"/>
                        </w:rPr>
                        <w:t>佐賀・吉野ケ里遺跡</w:t>
                      </w:r>
                      <w:r>
                        <w:rPr>
                          <w:rFonts w:ascii="AR P明朝体L" w:hAnsi="AR P明朝体L" w:hint="eastAsia"/>
                          <w:szCs w:val="20"/>
                          <w:shd w:val="clear" w:color="auto" w:fill="FFFFFF"/>
                        </w:rPr>
                        <w:t>が形作られ始めた時点</w:t>
                      </w:r>
                      <w:r w:rsidR="0079480C">
                        <w:rPr>
                          <w:rFonts w:ascii="AR P明朝体L" w:hAnsi="AR P明朝体L" w:hint="eastAsia"/>
                          <w:szCs w:val="20"/>
                          <w:shd w:val="clear" w:color="auto" w:fill="FFFFFF"/>
                        </w:rPr>
                        <w:t>(弥生前期)</w:t>
                      </w:r>
                      <w:r w:rsidRPr="00A94E42">
                        <w:rPr>
                          <w:rFonts w:ascii="AR P明朝体L" w:hAnsi="AR P明朝体L" w:hint="eastAsia"/>
                          <w:szCs w:val="20"/>
                          <w:shd w:val="clear" w:color="auto" w:fill="FFFFFF"/>
                        </w:rPr>
                        <w:t>よりも</w:t>
                      </w:r>
                      <w:r w:rsidRPr="00A94E42">
                        <w:rPr>
                          <w:rFonts w:asciiTheme="minorHAnsi" w:hAnsiTheme="minorHAnsi"/>
                          <w:szCs w:val="20"/>
                          <w:shd w:val="clear" w:color="auto" w:fill="FFFFFF"/>
                        </w:rPr>
                        <w:t>200</w:t>
                      </w:r>
                      <w:r>
                        <w:rPr>
                          <w:rFonts w:ascii="AR P明朝体L" w:hAnsi="AR P明朝体L" w:hint="eastAsia"/>
                          <w:szCs w:val="20"/>
                          <w:shd w:val="clear" w:color="auto" w:fill="FFFFFF"/>
                        </w:rPr>
                        <w:t>年ほど古いことになる。</w:t>
                      </w:r>
                    </w:p>
                  </w:txbxContent>
                </v:textbox>
              </v:shape>
            </w:pict>
          </mc:Fallback>
        </mc:AlternateContent>
      </w:r>
      <w:r w:rsidR="00F552ED" w:rsidRPr="00A111C7">
        <w:rPr>
          <w:noProof/>
        </w:rPr>
        <w:drawing>
          <wp:inline distT="0" distB="0" distL="0" distR="0" wp14:anchorId="02BF7879" wp14:editId="067D602D">
            <wp:extent cx="1784350" cy="1071456"/>
            <wp:effectExtent l="0" t="0" r="6350" b="0"/>
            <wp:docPr id="7" name="図 7" descr="「吉野ケ里遺跡」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吉野ケ里遺跡」の画像検索結果"/>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0" cy="1071456"/>
                    </a:xfrm>
                    <a:prstGeom prst="rect">
                      <a:avLst/>
                    </a:prstGeom>
                    <a:noFill/>
                    <a:ln>
                      <a:noFill/>
                    </a:ln>
                  </pic:spPr>
                </pic:pic>
              </a:graphicData>
            </a:graphic>
          </wp:inline>
        </w:drawing>
      </w:r>
      <w:r w:rsidR="00F552ED" w:rsidRPr="00A111C7">
        <w:rPr>
          <w:rFonts w:hint="eastAsia"/>
        </w:rPr>
        <w:t xml:space="preserve">　</w:t>
      </w:r>
      <w:r w:rsidR="007210FF" w:rsidRPr="00A111C7">
        <w:rPr>
          <w:rFonts w:ascii="ＭＳ 明朝" w:eastAsia="ＭＳ 明朝" w:hAnsi="ＭＳ 明朝" w:cs="ＭＳ 明朝" w:hint="eastAsia"/>
          <w:sz w:val="18"/>
          <w:szCs w:val="18"/>
        </w:rPr>
        <w:t>◀</w:t>
      </w:r>
      <w:r w:rsidR="00CE3F11" w:rsidRPr="00A111C7">
        <w:rPr>
          <w:rFonts w:ascii="AR P明朝体L" w:hAnsi="AR P明朝体L" w:cs="ＭＳ 明朝" w:hint="eastAsia"/>
          <w:sz w:val="18"/>
          <w:szCs w:val="18"/>
        </w:rPr>
        <w:t>佐賀県</w:t>
      </w:r>
      <w:r w:rsidR="00740584" w:rsidRPr="00A111C7">
        <w:rPr>
          <w:rFonts w:ascii="AR P明朝体L" w:hAnsi="AR P明朝体L" w:cs="ＭＳ 明朝" w:hint="eastAsia"/>
          <w:sz w:val="18"/>
          <w:szCs w:val="18"/>
        </w:rPr>
        <w:t>神崎郡吉野ケ里町の吉野ケ里遺跡は</w:t>
      </w:r>
      <w:r w:rsidR="009F29EA" w:rsidRPr="00A111C7">
        <w:rPr>
          <w:rFonts w:ascii="AR P明朝体L" w:hAnsi="AR P明朝体L" w:cs="ＭＳ 明朝" w:hint="eastAsia"/>
          <w:sz w:val="18"/>
          <w:szCs w:val="18"/>
        </w:rPr>
        <w:t>弥生時代の遺跡。</w:t>
      </w:r>
    </w:p>
    <w:p w:rsidR="00CF1A3F" w:rsidRPr="00A111C7" w:rsidRDefault="00CF1A3F" w:rsidP="00A6263B">
      <w:pPr>
        <w:pStyle w:val="a3"/>
        <w:numPr>
          <w:ilvl w:val="0"/>
          <w:numId w:val="3"/>
        </w:numPr>
        <w:ind w:leftChars="0"/>
      </w:pPr>
      <w:r w:rsidRPr="00A111C7">
        <w:rPr>
          <w:rFonts w:hint="eastAsia"/>
          <w:b/>
          <w:u w:val="single"/>
        </w:rPr>
        <w:t>神武天皇陵は、</w:t>
      </w:r>
      <w:r w:rsidR="0079480C">
        <w:ruby>
          <w:rubyPr>
            <w:rubyAlign w:val="distributeSpace"/>
            <w:hps w:val="10"/>
            <w:hpsRaise w:val="18"/>
            <w:hpsBaseText w:val="20"/>
            <w:lid w:val="ja-JP"/>
          </w:rubyPr>
          <w:rt>
            <w:r w:rsidR="0079480C" w:rsidRPr="0079480C">
              <w:rPr>
                <w:rFonts w:ascii="AR P明朝体L" w:hAnsi="AR P明朝体L" w:hint="eastAsia"/>
                <w:sz w:val="10"/>
              </w:rPr>
              <w:t>かしはら</w:t>
            </w:r>
          </w:rt>
          <w:rubyBase>
            <w:r w:rsidR="0079480C">
              <w:rPr>
                <w:rFonts w:hint="eastAsia"/>
              </w:rPr>
              <w:t>橿原</w:t>
            </w:r>
          </w:rubyBase>
        </w:ruby>
      </w:r>
      <w:r w:rsidRPr="00A111C7">
        <w:rPr>
          <w:rFonts w:hint="eastAsia"/>
        </w:rPr>
        <w:t>市</w:t>
      </w:r>
      <w:r w:rsidR="00CA3862" w:rsidRPr="00A111C7">
        <w:rPr>
          <w:rFonts w:hint="eastAsia"/>
        </w:rPr>
        <w:t>・畝傍山</w:t>
      </w:r>
      <w:r w:rsidR="008F297B" w:rsidRPr="00A111C7">
        <w:rPr>
          <w:rFonts w:hint="eastAsia"/>
        </w:rPr>
        <w:t>北東</w:t>
      </w:r>
      <w:r w:rsidR="00CA3862" w:rsidRPr="00A111C7">
        <w:rPr>
          <w:rFonts w:hint="eastAsia"/>
        </w:rPr>
        <w:t>の周囲</w:t>
      </w:r>
      <w:r w:rsidR="00CA3862" w:rsidRPr="00A111C7">
        <w:rPr>
          <w:rFonts w:hint="eastAsia"/>
        </w:rPr>
        <w:t>100m</w:t>
      </w:r>
      <w:r w:rsidR="00CA3862" w:rsidRPr="00A111C7">
        <w:rPr>
          <w:rFonts w:hint="eastAsia"/>
        </w:rPr>
        <w:t>・</w:t>
      </w:r>
      <w:r w:rsidR="008F297B" w:rsidRPr="00A111C7">
        <w:rPr>
          <w:rFonts w:hint="eastAsia"/>
        </w:rPr>
        <w:t>高さ</w:t>
      </w:r>
      <w:r w:rsidR="008F297B" w:rsidRPr="00A111C7">
        <w:rPr>
          <w:rFonts w:hint="eastAsia"/>
        </w:rPr>
        <w:t>5.5m</w:t>
      </w:r>
      <w:r w:rsidR="008F297B" w:rsidRPr="00A111C7">
        <w:rPr>
          <w:rFonts w:hint="eastAsia"/>
        </w:rPr>
        <w:t>の円丘と宮内庁は認定しているが、</w:t>
      </w:r>
      <w:r w:rsidR="001F3F6A" w:rsidRPr="00A111C7">
        <w:rPr>
          <w:rFonts w:hint="eastAsia"/>
        </w:rPr>
        <w:t>これは</w:t>
      </w:r>
      <w:r w:rsidR="0063681B" w:rsidRPr="00A111C7">
        <w:rPr>
          <w:rFonts w:hint="eastAsia"/>
        </w:rPr>
        <w:t>江戸時代の学者</w:t>
      </w:r>
      <w:r w:rsidR="0063681B" w:rsidRPr="00A111C7">
        <w:rPr>
          <w:rFonts w:hint="eastAsia"/>
        </w:rPr>
        <w:t>(</w:t>
      </w:r>
      <w:r w:rsidR="0063681B" w:rsidRPr="00A111C7">
        <w:rPr>
          <w:rFonts w:hint="eastAsia"/>
        </w:rPr>
        <w:t>蒲生君平</w:t>
      </w:r>
      <w:r w:rsidR="008C63FB" w:rsidRPr="00A111C7">
        <w:rPr>
          <w:rFonts w:hint="eastAsia"/>
        </w:rPr>
        <w:t>(1768-1813</w:t>
      </w:r>
      <w:r w:rsidR="008C63FB" w:rsidRPr="00A111C7">
        <w:rPr>
          <w:rFonts w:hint="eastAsia"/>
        </w:rPr>
        <w:t>年</w:t>
      </w:r>
      <w:r w:rsidR="008C63FB" w:rsidRPr="00A111C7">
        <w:rPr>
          <w:rFonts w:hint="eastAsia"/>
        </w:rPr>
        <w:t>)</w:t>
      </w:r>
      <w:r w:rsidR="00471AC4" w:rsidRPr="00A111C7">
        <w:rPr>
          <w:rFonts w:hint="eastAsia"/>
        </w:rPr>
        <w:t>・他</w:t>
      </w:r>
      <w:r w:rsidR="0063681B" w:rsidRPr="00A111C7">
        <w:rPr>
          <w:rFonts w:hint="eastAsia"/>
        </w:rPr>
        <w:t>)</w:t>
      </w:r>
      <w:r w:rsidR="00471AC4" w:rsidRPr="00A111C7">
        <w:rPr>
          <w:rFonts w:hint="eastAsia"/>
        </w:rPr>
        <w:t>の</w:t>
      </w:r>
      <w:r w:rsidR="00F75EFF" w:rsidRPr="00A111C7">
        <w:rPr>
          <w:rFonts w:hint="eastAsia"/>
        </w:rPr>
        <w:t>説を受けたもので</w:t>
      </w:r>
      <w:r w:rsidR="008E69FC" w:rsidRPr="00A111C7">
        <w:rPr>
          <w:rFonts w:hint="eastAsia"/>
        </w:rPr>
        <w:t>合理的な根拠なし。</w:t>
      </w:r>
      <w:r w:rsidR="0079109D" w:rsidRPr="00A111C7">
        <w:rPr>
          <w:rFonts w:hint="eastAsia"/>
        </w:rPr>
        <w:t>蒲生君平</w:t>
      </w:r>
      <w:r w:rsidR="008C63FB" w:rsidRPr="00A111C7">
        <w:rPr>
          <w:rFonts w:hint="eastAsia"/>
        </w:rPr>
        <w:t>等</w:t>
      </w:r>
      <w:r w:rsidR="0079109D" w:rsidRPr="00A111C7">
        <w:rPr>
          <w:rFonts w:hint="eastAsia"/>
        </w:rPr>
        <w:t>の江戸時代の学者が天皇陵に関心を持ったのは、</w:t>
      </w:r>
      <w:r w:rsidR="008C63FB" w:rsidRPr="00A111C7">
        <w:rPr>
          <w:rFonts w:hint="eastAsia"/>
        </w:rPr>
        <w:t>朱子学の尊王論</w:t>
      </w:r>
      <w:r w:rsidR="006B1A32" w:rsidRPr="00A111C7">
        <w:rPr>
          <w:rFonts w:hint="eastAsia"/>
        </w:rPr>
        <w:t>に刺激を受けたという背景あり。</w:t>
      </w:r>
      <w:r w:rsidR="005A4E50" w:rsidRPr="00A111C7">
        <w:rPr>
          <w:rFonts w:hint="eastAsia"/>
        </w:rPr>
        <w:t>現代において、</w:t>
      </w:r>
      <w:r w:rsidR="00BC7B1B" w:rsidRPr="00A111C7">
        <w:rPr>
          <w:rFonts w:hint="eastAsia"/>
        </w:rPr>
        <w:t>神武天皇はいたと信じるのは個人の勝手だが、それを行政・政治に持ち込むな</w:t>
      </w:r>
      <w:r w:rsidR="0079109D" w:rsidRPr="00A111C7">
        <w:rPr>
          <w:rFonts w:hint="eastAsia"/>
        </w:rPr>
        <w:t>。</w:t>
      </w:r>
      <w:r w:rsidR="00983DFF" w:rsidRPr="00A111C7">
        <w:rPr>
          <w:rFonts w:hint="eastAsia"/>
        </w:rPr>
        <w:t>根拠の</w:t>
      </w:r>
      <w:r w:rsidR="00356464">
        <w:rPr>
          <w:rFonts w:hint="eastAsia"/>
        </w:rPr>
        <w:t>不確かな神武天皇陵の維持管理に</w:t>
      </w:r>
      <w:r w:rsidR="00983DFF" w:rsidRPr="00A111C7">
        <w:rPr>
          <w:rFonts w:hint="eastAsia"/>
        </w:rPr>
        <w:t>税金が使われている。</w:t>
      </w:r>
    </w:p>
    <w:p w:rsidR="008E69FC" w:rsidRPr="00A111C7" w:rsidRDefault="007E381B" w:rsidP="00A6263B">
      <w:pPr>
        <w:pStyle w:val="a3"/>
        <w:numPr>
          <w:ilvl w:val="0"/>
          <w:numId w:val="3"/>
        </w:numPr>
        <w:ind w:leftChars="0"/>
      </w:pPr>
      <w:r w:rsidRPr="00A111C7">
        <w:rPr>
          <w:rFonts w:hint="eastAsia"/>
        </w:rPr>
        <w:t>なお、</w:t>
      </w:r>
      <w:r w:rsidR="006F21F1" w:rsidRPr="00A111C7">
        <w:rPr>
          <w:rFonts w:hint="eastAsia"/>
        </w:rPr>
        <w:t>平成天皇</w:t>
      </w:r>
      <w:r w:rsidRPr="00A111C7">
        <w:rPr>
          <w:rFonts w:hint="eastAsia"/>
        </w:rPr>
        <w:t>・皇后</w:t>
      </w:r>
      <w:r w:rsidR="006F21F1" w:rsidRPr="00A111C7">
        <w:rPr>
          <w:rFonts w:hint="eastAsia"/>
        </w:rPr>
        <w:t>は退位直前の三月に神武天皇陵を参拝し退位の報告をした</w:t>
      </w:r>
      <w:r w:rsidRPr="00A111C7">
        <w:rPr>
          <w:rFonts w:hint="eastAsia"/>
        </w:rPr>
        <w:t>とのこと。</w:t>
      </w:r>
    </w:p>
    <w:p w:rsidR="000F56FC" w:rsidRDefault="008B3052" w:rsidP="00A6263B">
      <w:pPr>
        <w:pStyle w:val="a3"/>
        <w:numPr>
          <w:ilvl w:val="0"/>
          <w:numId w:val="3"/>
        </w:numPr>
        <w:ind w:leftChars="0"/>
      </w:pPr>
      <w:r w:rsidRPr="00A111C7">
        <w:rPr>
          <w:rFonts w:hint="eastAsia"/>
          <w:b/>
          <w:u w:val="single"/>
        </w:rPr>
        <w:t>平安時代</w:t>
      </w:r>
      <w:r w:rsidRPr="00A111C7">
        <w:rPr>
          <w:rFonts w:hint="eastAsia"/>
          <w:b/>
          <w:u w:val="single"/>
        </w:rPr>
        <w:t>(794-1185</w:t>
      </w:r>
      <w:r w:rsidRPr="00A111C7">
        <w:rPr>
          <w:rFonts w:hint="eastAsia"/>
          <w:b/>
          <w:u w:val="single"/>
        </w:rPr>
        <w:t>年</w:t>
      </w:r>
      <w:r w:rsidRPr="00A111C7">
        <w:rPr>
          <w:rFonts w:hint="eastAsia"/>
          <w:b/>
          <w:u w:val="single"/>
        </w:rPr>
        <w:t>)</w:t>
      </w:r>
      <w:r w:rsidRPr="00A111C7">
        <w:rPr>
          <w:rFonts w:hint="eastAsia"/>
          <w:b/>
          <w:u w:val="single"/>
        </w:rPr>
        <w:t>には、</w:t>
      </w:r>
      <w:r w:rsidR="004B6511" w:rsidRPr="00A111C7">
        <w:rPr>
          <w:rFonts w:hint="eastAsia"/>
        </w:rPr>
        <w:t>671</w:t>
      </w:r>
      <w:r w:rsidR="004B6511" w:rsidRPr="00A111C7">
        <w:rPr>
          <w:rFonts w:hint="eastAsia"/>
        </w:rPr>
        <w:t>年没の</w:t>
      </w:r>
      <w:r w:rsidRPr="00A111C7">
        <w:rPr>
          <w:rFonts w:hint="eastAsia"/>
        </w:rPr>
        <w:t>天智天皇</w:t>
      </w:r>
      <w:r w:rsidR="004B6511" w:rsidRPr="00A111C7">
        <w:rPr>
          <w:rFonts w:hint="eastAsia"/>
        </w:rPr>
        <w:t>を</w:t>
      </w:r>
      <w:r w:rsidR="00864D50" w:rsidRPr="00A111C7">
        <w:rPr>
          <w:rFonts w:hint="eastAsia"/>
        </w:rPr>
        <w:t>太祖として</w:t>
      </w:r>
      <w:r w:rsidR="00E16EF1" w:rsidRPr="00A111C7">
        <w:rPr>
          <w:rFonts w:hint="eastAsia"/>
        </w:rPr>
        <w:t>祭祀の対象としていた。</w:t>
      </w:r>
      <w:r w:rsidR="00853F4B" w:rsidRPr="00A111C7">
        <w:rPr>
          <w:rFonts w:hint="eastAsia"/>
        </w:rPr>
        <w:t>(1)</w:t>
      </w:r>
      <w:r w:rsidR="00E16EF1" w:rsidRPr="00A111C7">
        <w:rPr>
          <w:rFonts w:hint="eastAsia"/>
        </w:rPr>
        <w:t>神武天皇など意識されていなかった</w:t>
      </w:r>
      <w:r w:rsidR="00755CE5">
        <w:rPr>
          <w:rFonts w:hint="eastAsia"/>
        </w:rPr>
        <w:t>ということ</w:t>
      </w:r>
      <w:r w:rsidR="00E16EF1" w:rsidRPr="00A111C7">
        <w:rPr>
          <w:rFonts w:hint="eastAsia"/>
        </w:rPr>
        <w:t>。</w:t>
      </w:r>
      <w:r w:rsidR="00A33CBD" w:rsidRPr="00A111C7">
        <w:rPr>
          <w:rFonts w:hint="eastAsia"/>
        </w:rPr>
        <w:t xml:space="preserve"> </w:t>
      </w:r>
      <w:r w:rsidR="00C54143" w:rsidRPr="00A111C7">
        <w:rPr>
          <w:rFonts w:hint="eastAsia"/>
        </w:rPr>
        <w:t>(2</w:t>
      </w:r>
      <w:r w:rsidR="006C5587" w:rsidRPr="00A111C7">
        <w:rPr>
          <w:rFonts w:hint="eastAsia"/>
        </w:rPr>
        <w:t>)</w:t>
      </w:r>
      <w:r w:rsidR="00C772CF" w:rsidRPr="00A111C7">
        <w:rPr>
          <w:rFonts w:hint="eastAsia"/>
        </w:rPr>
        <w:t xml:space="preserve"> </w:t>
      </w:r>
      <w:r w:rsidR="00A33CBD" w:rsidRPr="00A111C7">
        <w:rPr>
          <w:rFonts w:hint="eastAsia"/>
        </w:rPr>
        <w:t>天智天皇を太祖としたのは、</w:t>
      </w:r>
      <w:r w:rsidR="00C772CF" w:rsidRPr="00A111C7">
        <w:rPr>
          <w:rFonts w:hint="eastAsia"/>
        </w:rPr>
        <w:t>天智は</w:t>
      </w:r>
      <w:r w:rsidR="00663065" w:rsidRPr="00A111C7">
        <w:rPr>
          <w:rFonts w:hint="eastAsia"/>
        </w:rPr>
        <w:t>大化の改新で日本の基礎を作ったこと、</w:t>
      </w:r>
      <w:r w:rsidR="00C54143" w:rsidRPr="00A111C7">
        <w:rPr>
          <w:rFonts w:hint="eastAsia"/>
        </w:rPr>
        <w:t>(3</w:t>
      </w:r>
      <w:r w:rsidR="006C5587" w:rsidRPr="00A111C7">
        <w:rPr>
          <w:rFonts w:hint="eastAsia"/>
        </w:rPr>
        <w:t>)</w:t>
      </w:r>
      <w:r w:rsidR="006C5587" w:rsidRPr="00A111C7">
        <w:rPr>
          <w:rFonts w:hint="eastAsia"/>
        </w:rPr>
        <w:t>天智</w:t>
      </w:r>
      <w:r w:rsidR="00262062" w:rsidRPr="00A111C7">
        <w:rPr>
          <w:rFonts w:hint="eastAsia"/>
        </w:rPr>
        <w:t>天皇</w:t>
      </w:r>
      <w:r w:rsidR="00C54143" w:rsidRPr="00A111C7">
        <w:rPr>
          <w:rFonts w:hint="eastAsia"/>
        </w:rPr>
        <w:t>(38</w:t>
      </w:r>
      <w:r w:rsidR="00C54143" w:rsidRPr="00A111C7">
        <w:rPr>
          <w:rFonts w:hint="eastAsia"/>
        </w:rPr>
        <w:t>代</w:t>
      </w:r>
      <w:r w:rsidR="00C54143" w:rsidRPr="00A111C7">
        <w:rPr>
          <w:rFonts w:hint="eastAsia"/>
        </w:rPr>
        <w:t>)</w:t>
      </w:r>
      <w:r w:rsidR="00262062" w:rsidRPr="00A111C7">
        <w:rPr>
          <w:rFonts w:hint="eastAsia"/>
        </w:rPr>
        <w:t>の</w:t>
      </w:r>
      <w:r w:rsidR="000B23AB" w:rsidRPr="00A111C7">
        <w:rPr>
          <w:rFonts w:hint="eastAsia"/>
        </w:rPr>
        <w:t>子ども三人はそれぞれ</w:t>
      </w:r>
      <w:r w:rsidR="00262062" w:rsidRPr="00A111C7">
        <w:rPr>
          <w:rFonts w:hint="eastAsia"/>
        </w:rPr>
        <w:t>天皇</w:t>
      </w:r>
      <w:r w:rsidR="000B23AB" w:rsidRPr="00A111C7">
        <w:rPr>
          <w:rFonts w:hint="eastAsia"/>
        </w:rPr>
        <w:t>になったが、それ以降</w:t>
      </w:r>
      <w:r w:rsidR="00262062" w:rsidRPr="00A111C7">
        <w:rPr>
          <w:rFonts w:hint="eastAsia"/>
        </w:rPr>
        <w:t>は</w:t>
      </w:r>
      <w:r w:rsidR="00D76C8E" w:rsidRPr="00A111C7">
        <w:rPr>
          <w:rFonts w:hint="eastAsia"/>
        </w:rPr>
        <w:t>天武天皇</w:t>
      </w:r>
      <w:r w:rsidR="00512308" w:rsidRPr="00A111C7">
        <w:rPr>
          <w:rFonts w:hint="eastAsia"/>
        </w:rPr>
        <w:t>の</w:t>
      </w:r>
      <w:r w:rsidR="00D76C8E" w:rsidRPr="00A111C7">
        <w:rPr>
          <w:rFonts w:hint="eastAsia"/>
        </w:rPr>
        <w:t>子孫が</w:t>
      </w:r>
      <w:r w:rsidR="00512308" w:rsidRPr="00A111C7">
        <w:rPr>
          <w:rFonts w:hint="eastAsia"/>
        </w:rPr>
        <w:t>天皇</w:t>
      </w:r>
      <w:r w:rsidR="00D76C8E" w:rsidRPr="00A111C7">
        <w:rPr>
          <w:rFonts w:hint="eastAsia"/>
        </w:rPr>
        <w:t>を</w:t>
      </w:r>
      <w:r w:rsidR="00C105A6" w:rsidRPr="00A111C7">
        <w:rPr>
          <w:rFonts w:hint="eastAsia"/>
        </w:rPr>
        <w:t>継承し</w:t>
      </w:r>
      <w:r w:rsidR="00512308" w:rsidRPr="00A111C7">
        <w:rPr>
          <w:rFonts w:hint="eastAsia"/>
        </w:rPr>
        <w:t>、</w:t>
      </w:r>
      <w:r w:rsidR="00240017" w:rsidRPr="00A111C7">
        <w:rPr>
          <w:rFonts w:hint="eastAsia"/>
        </w:rPr>
        <w:t>48</w:t>
      </w:r>
      <w:r w:rsidR="00240017" w:rsidRPr="00A111C7">
        <w:rPr>
          <w:rFonts w:hint="eastAsia"/>
        </w:rPr>
        <w:t>代称徳天皇</w:t>
      </w:r>
      <w:r w:rsidR="00C105A6" w:rsidRPr="00A111C7">
        <w:rPr>
          <w:rFonts w:hint="eastAsia"/>
        </w:rPr>
        <w:t>になって</w:t>
      </w:r>
      <w:r w:rsidR="00240017" w:rsidRPr="00A111C7">
        <w:rPr>
          <w:rFonts w:hint="eastAsia"/>
        </w:rPr>
        <w:t>天武系天皇は途絶え、</w:t>
      </w:r>
      <w:r w:rsidR="003E71E8" w:rsidRPr="00A111C7">
        <w:rPr>
          <w:rFonts w:hint="eastAsia"/>
        </w:rPr>
        <w:t>天智系の</w:t>
      </w:r>
      <w:r w:rsidR="00240017" w:rsidRPr="00A111C7">
        <w:rPr>
          <w:rFonts w:hint="eastAsia"/>
        </w:rPr>
        <w:t>光仁天皇</w:t>
      </w:r>
      <w:r w:rsidR="003E71E8" w:rsidRPr="00A111C7">
        <w:rPr>
          <w:rFonts w:hint="eastAsia"/>
        </w:rPr>
        <w:t>(49</w:t>
      </w:r>
      <w:r w:rsidR="003E71E8" w:rsidRPr="00A111C7">
        <w:rPr>
          <w:rFonts w:hint="eastAsia"/>
        </w:rPr>
        <w:t>代</w:t>
      </w:r>
      <w:r w:rsidR="003E71E8" w:rsidRPr="00A111C7">
        <w:rPr>
          <w:rFonts w:hint="eastAsia"/>
        </w:rPr>
        <w:t>)</w:t>
      </w:r>
      <w:r w:rsidR="003E71E8" w:rsidRPr="00A111C7">
        <w:rPr>
          <w:rFonts w:hint="eastAsia"/>
        </w:rPr>
        <w:t>になってようやく</w:t>
      </w:r>
      <w:r w:rsidR="00497D0F" w:rsidRPr="00A111C7">
        <w:rPr>
          <w:rFonts w:hint="eastAsia"/>
        </w:rPr>
        <w:t>天智系天皇が続く</w:t>
      </w:r>
      <w:r w:rsidR="00853F4B" w:rsidRPr="00A111C7">
        <w:rPr>
          <w:rFonts w:hint="eastAsia"/>
        </w:rPr>
        <w:t>ことになった</w:t>
      </w:r>
      <w:r w:rsidR="00497D0F" w:rsidRPr="00A111C7">
        <w:rPr>
          <w:rFonts w:hint="eastAsia"/>
        </w:rPr>
        <w:t>。</w:t>
      </w:r>
    </w:p>
    <w:p w:rsidR="00002644" w:rsidRPr="00A111C7" w:rsidRDefault="00002644" w:rsidP="00A6263B">
      <w:pPr>
        <w:pStyle w:val="a3"/>
        <w:numPr>
          <w:ilvl w:val="0"/>
          <w:numId w:val="3"/>
        </w:numPr>
        <w:ind w:leftChars="0"/>
      </w:pPr>
      <w:r>
        <w:rPr>
          <w:rFonts w:hint="eastAsia"/>
        </w:rPr>
        <w:t>現在</w:t>
      </w:r>
      <w:r w:rsidR="00635CB4">
        <w:rPr>
          <w:rFonts w:hint="eastAsia"/>
        </w:rPr>
        <w:t>、先祖の霊を</w:t>
      </w:r>
      <w:r w:rsidR="00CF38F3">
        <w:rPr>
          <w:rFonts w:hint="eastAsia"/>
        </w:rPr>
        <w:t>祭る</w:t>
      </w:r>
      <w:r w:rsidR="008426B7">
        <w:rPr>
          <w:rFonts w:hint="eastAsia"/>
        </w:rPr>
        <w:t>祭祀の対象となっている天皇は、昭和・大正・</w:t>
      </w:r>
      <w:r w:rsidR="00C74AD3">
        <w:rPr>
          <w:rFonts w:hint="eastAsia"/>
        </w:rPr>
        <w:t>明治・孝明の四天皇と神武天皇の合計五天皇。</w:t>
      </w:r>
      <w:r w:rsidR="00E62E73">
        <w:rPr>
          <w:rFonts w:hint="eastAsia"/>
        </w:rPr>
        <w:t>遡ること四代と初代を祭祀の対象とするのは、中国の儒教の思想による。</w:t>
      </w:r>
      <w:r w:rsidR="00B3332C">
        <w:rPr>
          <w:rFonts w:hint="eastAsia"/>
        </w:rPr>
        <w:t>この四代と初代</w:t>
      </w:r>
      <w:r w:rsidR="00711DCF">
        <w:rPr>
          <w:rFonts w:hint="eastAsia"/>
        </w:rPr>
        <w:t>を対象としたのは、明治になってから。</w:t>
      </w:r>
      <w:r w:rsidR="002A4C45">
        <w:rPr>
          <w:rFonts w:hint="eastAsia"/>
        </w:rPr>
        <w:t>天皇は、</w:t>
      </w:r>
      <w:r w:rsidR="001A1EF8">
        <w:rPr>
          <w:rFonts w:hint="eastAsia"/>
        </w:rPr>
        <w:t>それぞれの命日に祭祀の儀式をしているとのこと。</w:t>
      </w:r>
      <w:r w:rsidR="006729E2">
        <w:rPr>
          <w:rFonts w:hint="eastAsia"/>
        </w:rPr>
        <w:t>(</w:t>
      </w:r>
      <w:r w:rsidR="006729E2">
        <w:rPr>
          <w:rFonts w:hint="eastAsia"/>
        </w:rPr>
        <w:t>江戸時代までは、全ての天皇の命日に</w:t>
      </w:r>
      <w:r w:rsidR="00CC4D08">
        <w:rPr>
          <w:rFonts w:hint="eastAsia"/>
        </w:rPr>
        <w:t>礼拝していたとのこと。</w:t>
      </w:r>
      <w:r w:rsidR="00CC4D08">
        <w:rPr>
          <w:rFonts w:hint="eastAsia"/>
        </w:rPr>
        <w:t>(</w:t>
      </w:r>
      <w:r w:rsidR="00CC4D08">
        <w:rPr>
          <w:rFonts w:hint="eastAsia"/>
        </w:rPr>
        <w:t>おそらく仏教</w:t>
      </w:r>
      <w:r w:rsidR="00795DC7">
        <w:rPr>
          <w:rFonts w:hint="eastAsia"/>
        </w:rPr>
        <w:t>式で</w:t>
      </w:r>
      <w:r w:rsidR="00CC4D08">
        <w:rPr>
          <w:rFonts w:hint="eastAsia"/>
        </w:rPr>
        <w:t>)</w:t>
      </w:r>
      <w:r w:rsidR="006729E2">
        <w:rPr>
          <w:rFonts w:hint="eastAsia"/>
        </w:rPr>
        <w:t>)</w:t>
      </w:r>
    </w:p>
    <w:p w:rsidR="00B9414B" w:rsidRPr="00A111C7" w:rsidRDefault="001A1172" w:rsidP="00A6263B">
      <w:pPr>
        <w:pStyle w:val="a3"/>
        <w:numPr>
          <w:ilvl w:val="0"/>
          <w:numId w:val="3"/>
        </w:numPr>
        <w:ind w:leftChars="0"/>
      </w:pPr>
      <w:r w:rsidRPr="00A111C7">
        <w:rPr>
          <w:rFonts w:hint="eastAsia"/>
          <w:b/>
          <w:u w:val="single"/>
        </w:rPr>
        <w:lastRenderedPageBreak/>
        <w:t>天皇の代数については</w:t>
      </w:r>
      <w:r w:rsidRPr="00A111C7">
        <w:rPr>
          <w:rFonts w:hint="eastAsia"/>
        </w:rPr>
        <w:t>、</w:t>
      </w:r>
      <w:r w:rsidR="00244CF7" w:rsidRPr="00A111C7">
        <w:rPr>
          <w:rFonts w:hint="eastAsia"/>
        </w:rPr>
        <w:t>平成天皇は</w:t>
      </w:r>
      <w:r w:rsidR="00244CF7" w:rsidRPr="00A111C7">
        <w:rPr>
          <w:rFonts w:hint="eastAsia"/>
        </w:rPr>
        <w:t>125</w:t>
      </w:r>
      <w:r w:rsidR="00244CF7" w:rsidRPr="00A111C7">
        <w:rPr>
          <w:rFonts w:hint="eastAsia"/>
        </w:rPr>
        <w:t>代、令和天皇は</w:t>
      </w:r>
      <w:r w:rsidR="00244CF7" w:rsidRPr="00A111C7">
        <w:rPr>
          <w:rFonts w:hint="eastAsia"/>
        </w:rPr>
        <w:t>126</w:t>
      </w:r>
      <w:r w:rsidR="00244CF7" w:rsidRPr="00A111C7">
        <w:rPr>
          <w:rFonts w:hint="eastAsia"/>
        </w:rPr>
        <w:t>代天皇であるが、</w:t>
      </w:r>
      <w:r w:rsidR="00E0533A" w:rsidRPr="00A111C7">
        <w:rPr>
          <w:rFonts w:hint="eastAsia"/>
        </w:rPr>
        <w:t>この代数は</w:t>
      </w:r>
      <w:r w:rsidR="009B5111" w:rsidRPr="00A111C7">
        <w:rPr>
          <w:rFonts w:hint="eastAsia"/>
        </w:rPr>
        <w:t>南北朝時代の南朝系天皇を正当な天皇として代数を数えている。</w:t>
      </w:r>
      <w:r w:rsidR="006B1F67" w:rsidRPr="00A111C7">
        <w:rPr>
          <w:rFonts w:hint="eastAsia"/>
        </w:rPr>
        <w:t>歴史的事実としては、</w:t>
      </w:r>
      <w:r w:rsidR="00B20BEB" w:rsidRPr="00A111C7">
        <w:rPr>
          <w:rFonts w:hint="eastAsia"/>
        </w:rPr>
        <w:t>南朝・後亀山天皇が北朝・後小松天皇に三種の神器を渡して</w:t>
      </w:r>
      <w:r w:rsidR="009A444F">
        <w:rPr>
          <w:rFonts w:hint="eastAsia"/>
        </w:rPr>
        <w:t>、以後、北朝系天皇が続いている</w:t>
      </w:r>
      <w:r w:rsidR="00480B8E" w:rsidRPr="00A111C7">
        <w:rPr>
          <w:rFonts w:hint="eastAsia"/>
        </w:rPr>
        <w:t>(</w:t>
      </w:r>
      <w:r w:rsidR="00480B8E" w:rsidRPr="00A111C7">
        <w:rPr>
          <w:rFonts w:hint="eastAsia"/>
        </w:rPr>
        <w:t>明治天皇を含め</w:t>
      </w:r>
      <w:r w:rsidR="001A7176" w:rsidRPr="00A111C7">
        <w:rPr>
          <w:rFonts w:hint="eastAsia"/>
        </w:rPr>
        <w:t>令和天皇も</w:t>
      </w:r>
      <w:r w:rsidR="00480B8E" w:rsidRPr="00A111C7">
        <w:rPr>
          <w:rFonts w:hint="eastAsia"/>
        </w:rPr>
        <w:t>)</w:t>
      </w:r>
      <w:r w:rsidR="001A7176" w:rsidRPr="00A111C7">
        <w:rPr>
          <w:rFonts w:hint="eastAsia"/>
        </w:rPr>
        <w:t>。天皇の代数に</w:t>
      </w:r>
      <w:r w:rsidR="007279DA" w:rsidRPr="00A111C7">
        <w:rPr>
          <w:rFonts w:hint="eastAsia"/>
        </w:rPr>
        <w:t>北朝系天皇が除外されたのは、明治政府の</w:t>
      </w:r>
      <w:r w:rsidR="001A55E2" w:rsidRPr="00A111C7">
        <w:rPr>
          <w:rFonts w:hint="eastAsia"/>
        </w:rPr>
        <w:t>尊王</w:t>
      </w:r>
      <w:r w:rsidR="002556D6">
        <w:rPr>
          <w:rFonts w:hint="eastAsia"/>
        </w:rPr>
        <w:t>思想</w:t>
      </w:r>
      <w:r w:rsidR="001A55E2" w:rsidRPr="00A111C7">
        <w:rPr>
          <w:rFonts w:hint="eastAsia"/>
        </w:rPr>
        <w:t>から来たもの。つまり、室町幕府</w:t>
      </w:r>
      <w:r w:rsidR="002556D6">
        <w:rPr>
          <w:rFonts w:hint="eastAsia"/>
        </w:rPr>
        <w:t>の傀儡天皇であった北朝系天皇は、正当な天皇ではないという思想</w:t>
      </w:r>
      <w:r w:rsidR="00E0533A" w:rsidRPr="00A111C7">
        <w:rPr>
          <w:rFonts w:hint="eastAsia"/>
        </w:rPr>
        <w:t>。</w:t>
      </w:r>
      <w:r w:rsidR="00180E46" w:rsidRPr="00A111C7">
        <w:rPr>
          <w:rFonts w:hint="eastAsia"/>
        </w:rPr>
        <w:t>幕府は天皇から政権を奪った悪玉という朱子学の歴史観</w:t>
      </w:r>
      <w:r w:rsidR="00B942A4">
        <w:rPr>
          <w:rFonts w:hint="eastAsia"/>
        </w:rPr>
        <w:t>から来ている</w:t>
      </w:r>
      <w:r w:rsidR="00180E46" w:rsidRPr="00A111C7">
        <w:rPr>
          <w:rFonts w:hint="eastAsia"/>
        </w:rPr>
        <w:t>。</w:t>
      </w:r>
    </w:p>
    <w:p w:rsidR="00E909B2" w:rsidRPr="00A111C7" w:rsidRDefault="009B586C" w:rsidP="00A764F7">
      <w:pPr>
        <w:pStyle w:val="a3"/>
        <w:numPr>
          <w:ilvl w:val="0"/>
          <w:numId w:val="3"/>
        </w:numPr>
        <w:ind w:leftChars="0"/>
      </w:pPr>
      <w:r w:rsidRPr="00A111C7">
        <w:rPr>
          <w:rFonts w:hint="eastAsia"/>
          <w:b/>
          <w:u w:val="single"/>
        </w:rPr>
        <w:t>第</w:t>
      </w:r>
      <w:r w:rsidRPr="00A111C7">
        <w:rPr>
          <w:rFonts w:hint="eastAsia"/>
          <w:b/>
          <w:u w:val="single"/>
        </w:rPr>
        <w:t>1</w:t>
      </w:r>
      <w:r w:rsidRPr="00A111C7">
        <w:rPr>
          <w:rFonts w:hint="eastAsia"/>
          <w:b/>
          <w:u w:val="single"/>
        </w:rPr>
        <w:t>代目の天皇は、神武天皇</w:t>
      </w:r>
      <w:r w:rsidRPr="00A111C7">
        <w:rPr>
          <w:rFonts w:hint="eastAsia"/>
        </w:rPr>
        <w:t>。</w:t>
      </w:r>
      <w:r w:rsidR="00400BD5" w:rsidRPr="00A111C7">
        <w:rPr>
          <w:rFonts w:hint="eastAsia"/>
        </w:rPr>
        <w:t>平成天皇の</w:t>
      </w:r>
      <w:r w:rsidR="00400BD5" w:rsidRPr="00A111C7">
        <w:rPr>
          <w:rFonts w:hint="eastAsia"/>
        </w:rPr>
        <w:t>125</w:t>
      </w:r>
      <w:r w:rsidR="00400BD5" w:rsidRPr="00A111C7">
        <w:rPr>
          <w:rFonts w:hint="eastAsia"/>
        </w:rPr>
        <w:t>代も令和天皇の</w:t>
      </w:r>
      <w:r w:rsidR="00400BD5" w:rsidRPr="00A111C7">
        <w:rPr>
          <w:rFonts w:hint="eastAsia"/>
        </w:rPr>
        <w:t>126</w:t>
      </w:r>
      <w:r w:rsidR="00400BD5" w:rsidRPr="00A111C7">
        <w:rPr>
          <w:rFonts w:hint="eastAsia"/>
        </w:rPr>
        <w:t>代も、神武天皇を第</w:t>
      </w:r>
      <w:r w:rsidR="00400BD5" w:rsidRPr="00A111C7">
        <w:rPr>
          <w:rFonts w:hint="eastAsia"/>
        </w:rPr>
        <w:t>1</w:t>
      </w:r>
      <w:r w:rsidR="00400BD5" w:rsidRPr="00A111C7">
        <w:rPr>
          <w:rFonts w:hint="eastAsia"/>
        </w:rPr>
        <w:t>代</w:t>
      </w:r>
      <w:r w:rsidR="00A249EB" w:rsidRPr="00A111C7">
        <w:rPr>
          <w:rFonts w:hint="eastAsia"/>
        </w:rPr>
        <w:t>目の天皇</w:t>
      </w:r>
      <w:r w:rsidR="00400BD5" w:rsidRPr="00A111C7">
        <w:rPr>
          <w:rFonts w:hint="eastAsia"/>
        </w:rPr>
        <w:t>として</w:t>
      </w:r>
      <w:r w:rsidR="00A249EB" w:rsidRPr="00A111C7">
        <w:rPr>
          <w:rFonts w:hint="eastAsia"/>
        </w:rPr>
        <w:t>起算して、この代数になっている</w:t>
      </w:r>
      <w:r w:rsidR="00B00113" w:rsidRPr="00A111C7">
        <w:rPr>
          <w:rFonts w:hint="eastAsia"/>
        </w:rPr>
        <w:t>(</w:t>
      </w:r>
      <w:r w:rsidR="003D2A71" w:rsidRPr="00A111C7">
        <w:rPr>
          <w:rFonts w:hint="eastAsia"/>
        </w:rPr>
        <w:t>→</w:t>
      </w:r>
      <w:r w:rsidR="00B00113" w:rsidRPr="00A111C7">
        <w:rPr>
          <w:rFonts w:hint="eastAsia"/>
        </w:rPr>
        <w:t>宮内庁</w:t>
      </w:r>
      <w:r w:rsidR="00B00113" w:rsidRPr="00A111C7">
        <w:rPr>
          <w:rFonts w:hint="eastAsia"/>
        </w:rPr>
        <w:t>HP</w:t>
      </w:r>
      <w:r w:rsidR="00B00113" w:rsidRPr="00A111C7">
        <w:rPr>
          <w:rFonts w:hint="eastAsia"/>
        </w:rPr>
        <w:t>を参照</w:t>
      </w:r>
      <w:r w:rsidR="00B00113" w:rsidRPr="00A111C7">
        <w:rPr>
          <w:rFonts w:hint="eastAsia"/>
        </w:rPr>
        <w:t>)</w:t>
      </w:r>
      <w:r w:rsidR="00B00113" w:rsidRPr="00A111C7">
        <w:rPr>
          <w:rFonts w:hint="eastAsia"/>
        </w:rPr>
        <w:t>。</w:t>
      </w:r>
      <w:r w:rsidR="0003133F" w:rsidRPr="00A111C7">
        <w:rPr>
          <w:rFonts w:hint="eastAsia"/>
        </w:rPr>
        <w:t>ほぼすべての歴史学者が</w:t>
      </w:r>
      <w:r w:rsidR="008D345C" w:rsidRPr="00A111C7">
        <w:rPr>
          <w:rFonts w:hint="eastAsia"/>
        </w:rPr>
        <w:t>実在を疑問視する神武天皇を、宮内庁は第</w:t>
      </w:r>
      <w:r w:rsidR="008D345C" w:rsidRPr="00A111C7">
        <w:rPr>
          <w:rFonts w:hint="eastAsia"/>
        </w:rPr>
        <w:t>1</w:t>
      </w:r>
      <w:r w:rsidR="008D345C" w:rsidRPr="00A111C7">
        <w:rPr>
          <w:rFonts w:hint="eastAsia"/>
        </w:rPr>
        <w:t>代目の天皇</w:t>
      </w:r>
      <w:r w:rsidR="008B7648" w:rsidRPr="00A111C7">
        <w:rPr>
          <w:rFonts w:hint="eastAsia"/>
        </w:rPr>
        <w:t>と認定している。</w:t>
      </w:r>
      <w:r w:rsidR="00E909B2">
        <w:rPr>
          <w:rFonts w:hint="eastAsia"/>
        </w:rPr>
        <w:t>なお、</w:t>
      </w:r>
      <w:r w:rsidR="00E909B2">
        <w:rPr>
          <w:rFonts w:hint="eastAsia"/>
        </w:rPr>
        <w:t>16</w:t>
      </w:r>
      <w:r w:rsidR="00E909B2">
        <w:rPr>
          <w:rFonts w:hint="eastAsia"/>
        </w:rPr>
        <w:t>代仁徳天皇までの</w:t>
      </w:r>
      <w:r w:rsidR="00E909B2">
        <w:rPr>
          <w:rFonts w:hint="eastAsia"/>
        </w:rPr>
        <w:t>16</w:t>
      </w:r>
      <w:r w:rsidR="00E909B2">
        <w:rPr>
          <w:rFonts w:hint="eastAsia"/>
        </w:rPr>
        <w:t>人の天皇のうち、</w:t>
      </w:r>
      <w:r w:rsidR="00005F20">
        <w:rPr>
          <w:rFonts w:hint="eastAsia"/>
        </w:rPr>
        <w:t>12</w:t>
      </w:r>
      <w:r w:rsidR="00005F20">
        <w:rPr>
          <w:rFonts w:hint="eastAsia"/>
        </w:rPr>
        <w:t>人は百歳を超える</w:t>
      </w:r>
      <w:r w:rsidR="00FB14CE">
        <w:rPr>
          <w:rFonts w:hint="eastAsia"/>
        </w:rPr>
        <w:t>長寿</w:t>
      </w:r>
      <w:r w:rsidR="00FE3C49">
        <w:rPr>
          <w:rFonts w:hint="eastAsia"/>
        </w:rPr>
        <w:t>。</w:t>
      </w:r>
      <w:r w:rsidR="00A764F7">
        <w:rPr>
          <w:rFonts w:hint="eastAsia"/>
        </w:rPr>
        <w:t>例えば。</w:t>
      </w:r>
      <w:r w:rsidR="00FE3C49">
        <w:rPr>
          <w:rFonts w:hint="eastAsia"/>
        </w:rPr>
        <w:t>神武</w:t>
      </w:r>
      <w:r w:rsidR="00FE3C49">
        <w:rPr>
          <w:rFonts w:hint="eastAsia"/>
        </w:rPr>
        <w:t>127</w:t>
      </w:r>
      <w:r w:rsidR="00FE3C49">
        <w:rPr>
          <w:rFonts w:hint="eastAsia"/>
        </w:rPr>
        <w:t>歳、仁徳</w:t>
      </w:r>
      <w:r w:rsidR="00FE3C49">
        <w:rPr>
          <w:rFonts w:hint="eastAsia"/>
        </w:rPr>
        <w:t>143</w:t>
      </w:r>
      <w:r w:rsidR="00FE3C49">
        <w:rPr>
          <w:rFonts w:hint="eastAsia"/>
        </w:rPr>
        <w:t>歳。</w:t>
      </w:r>
    </w:p>
    <w:p w:rsidR="008B7648" w:rsidRPr="00A111C7" w:rsidRDefault="005226B8" w:rsidP="00A249EB">
      <w:pPr>
        <w:pStyle w:val="a3"/>
        <w:numPr>
          <w:ilvl w:val="0"/>
          <w:numId w:val="3"/>
        </w:numPr>
        <w:ind w:leftChars="0"/>
      </w:pPr>
      <w:r w:rsidRPr="00A111C7">
        <w:rPr>
          <w:rFonts w:hint="eastAsia"/>
          <w:b/>
          <w:u w:val="single"/>
        </w:rPr>
        <w:t>元号は、</w:t>
      </w:r>
      <w:r w:rsidRPr="00A111C7">
        <w:rPr>
          <w:rFonts w:hint="eastAsia"/>
        </w:rPr>
        <w:t>中国から</w:t>
      </w:r>
      <w:r w:rsidR="0096689E" w:rsidRPr="00A111C7">
        <w:rPr>
          <w:rFonts w:hint="eastAsia"/>
        </w:rPr>
        <w:t>輸入されたものだが</w:t>
      </w:r>
      <w:r w:rsidR="005B5DC8" w:rsidRPr="00A111C7">
        <w:rPr>
          <w:rFonts w:hint="eastAsia"/>
        </w:rPr>
        <w:t>(</w:t>
      </w:r>
      <w:r w:rsidR="005B5DC8" w:rsidRPr="00A111C7">
        <w:rPr>
          <w:rFonts w:hint="eastAsia"/>
        </w:rPr>
        <w:t>最初の元号は</w:t>
      </w:r>
      <w:r w:rsidR="006F204B" w:rsidRPr="00A111C7">
        <w:rPr>
          <w:rFonts w:hint="eastAsia"/>
        </w:rPr>
        <w:t>西暦前</w:t>
      </w:r>
      <w:r w:rsidR="006F204B" w:rsidRPr="00A111C7">
        <w:rPr>
          <w:rFonts w:hint="eastAsia"/>
        </w:rPr>
        <w:t>140</w:t>
      </w:r>
      <w:r w:rsidR="006F204B" w:rsidRPr="00A111C7">
        <w:rPr>
          <w:rFonts w:hint="eastAsia"/>
        </w:rPr>
        <w:t>年の</w:t>
      </w:r>
      <w:r w:rsidR="005B5DC8" w:rsidRPr="00A111C7">
        <w:rPr>
          <w:rFonts w:hint="eastAsia"/>
        </w:rPr>
        <w:t>「建元」</w:t>
      </w:r>
      <w:r w:rsidR="006F204B" w:rsidRPr="00A111C7">
        <w:rPr>
          <w:rFonts w:hint="eastAsia"/>
        </w:rPr>
        <w:t>*</w:t>
      </w:r>
      <w:r w:rsidR="005B5DC8" w:rsidRPr="00A111C7">
        <w:rPr>
          <w:rFonts w:hint="eastAsia"/>
        </w:rPr>
        <w:t>)</w:t>
      </w:r>
      <w:r w:rsidR="0096689E" w:rsidRPr="00A111C7">
        <w:rPr>
          <w:rFonts w:hint="eastAsia"/>
        </w:rPr>
        <w:t>、</w:t>
      </w:r>
      <w:r w:rsidR="00055987" w:rsidRPr="00A111C7">
        <w:rPr>
          <w:rFonts w:hint="eastAsia"/>
        </w:rPr>
        <w:t>日本の最初の元号</w:t>
      </w:r>
      <w:r w:rsidR="00B3371E" w:rsidRPr="00A111C7">
        <w:rPr>
          <w:rFonts w:hint="eastAsia"/>
        </w:rPr>
        <w:t>は</w:t>
      </w:r>
      <w:r w:rsidR="00647930" w:rsidRPr="00A111C7">
        <w:rPr>
          <w:rFonts w:hint="eastAsia"/>
        </w:rPr>
        <w:t>645</w:t>
      </w:r>
      <w:r w:rsidR="00647930" w:rsidRPr="00A111C7">
        <w:rPr>
          <w:rFonts w:hint="eastAsia"/>
        </w:rPr>
        <w:t>年制定の</w:t>
      </w:r>
      <w:r w:rsidR="00B3371E" w:rsidRPr="00A111C7">
        <w:rPr>
          <w:rFonts w:hint="eastAsia"/>
        </w:rPr>
        <w:t>「大化」</w:t>
      </w:r>
      <w:r w:rsidR="00647930" w:rsidRPr="00A111C7">
        <w:rPr>
          <w:rFonts w:hint="eastAsia"/>
        </w:rPr>
        <w:t>。ところ</w:t>
      </w:r>
      <w:r w:rsidR="00055987" w:rsidRPr="00A111C7">
        <w:rPr>
          <w:rFonts w:hint="eastAsia"/>
        </w:rPr>
        <w:t>が</w:t>
      </w:r>
      <w:r w:rsidR="00647930" w:rsidRPr="00A111C7">
        <w:rPr>
          <w:rFonts w:hint="eastAsia"/>
        </w:rPr>
        <w:t>、</w:t>
      </w:r>
      <w:r w:rsidR="007B42A1" w:rsidRPr="00A111C7">
        <w:rPr>
          <w:rFonts w:hint="eastAsia"/>
        </w:rPr>
        <w:t>制定された経緯がまったく不明。</w:t>
      </w:r>
      <w:r w:rsidR="00695727" w:rsidRPr="00A111C7">
        <w:rPr>
          <w:rFonts w:hint="eastAsia"/>
        </w:rPr>
        <w:t>645</w:t>
      </w:r>
      <w:r w:rsidR="00695727" w:rsidRPr="00A111C7">
        <w:rPr>
          <w:rFonts w:hint="eastAsia"/>
        </w:rPr>
        <w:t>年の蘇我入鹿暗殺を記念して元号</w:t>
      </w:r>
      <w:r w:rsidR="004C65C8" w:rsidRPr="00A111C7">
        <w:rPr>
          <w:rFonts w:hint="eastAsia"/>
        </w:rPr>
        <w:t>を</w:t>
      </w:r>
      <w:r w:rsidR="00695727" w:rsidRPr="00A111C7">
        <w:rPr>
          <w:rFonts w:hint="eastAsia"/>
        </w:rPr>
        <w:t>制定したかのように、暗殺から</w:t>
      </w:r>
      <w:r w:rsidR="0021412A" w:rsidRPr="00A111C7">
        <w:rPr>
          <w:rFonts w:hint="eastAsia"/>
        </w:rPr>
        <w:t>7</w:t>
      </w:r>
      <w:r w:rsidR="0021412A" w:rsidRPr="00A111C7">
        <w:rPr>
          <w:rFonts w:hint="eastAsia"/>
        </w:rPr>
        <w:t>日目に大化が</w:t>
      </w:r>
      <w:r w:rsidR="004C6AD2" w:rsidRPr="00A111C7">
        <w:rPr>
          <w:rFonts w:hint="eastAsia"/>
        </w:rPr>
        <w:t>制定・即日実施されている。</w:t>
      </w:r>
      <w:r w:rsidR="005F02A0" w:rsidRPr="00A111C7">
        <w:rPr>
          <w:rFonts w:hint="eastAsia"/>
        </w:rPr>
        <w:t>大化は</w:t>
      </w:r>
      <w:r w:rsidR="005F02A0" w:rsidRPr="00A111C7">
        <w:rPr>
          <w:rFonts w:hint="eastAsia"/>
        </w:rPr>
        <w:t>6</w:t>
      </w:r>
      <w:r w:rsidR="005F02A0" w:rsidRPr="00A111C7">
        <w:rPr>
          <w:rFonts w:hint="eastAsia"/>
        </w:rPr>
        <w:t>年続き、「白雉」と改元されたが、白雉</w:t>
      </w:r>
      <w:r w:rsidR="005F02A0" w:rsidRPr="00A111C7">
        <w:rPr>
          <w:rFonts w:hint="eastAsia"/>
        </w:rPr>
        <w:t>5</w:t>
      </w:r>
      <w:r w:rsidR="005F02A0" w:rsidRPr="00A111C7">
        <w:rPr>
          <w:rFonts w:hint="eastAsia"/>
        </w:rPr>
        <w:t>年に孝徳天皇が</w:t>
      </w:r>
      <w:r w:rsidR="004E3221" w:rsidRPr="00A111C7">
        <w:rPr>
          <w:rFonts w:hint="eastAsia"/>
        </w:rPr>
        <w:t>崩御すると、白雉はそこで終わり、それ以降、</w:t>
      </w:r>
      <w:r w:rsidR="007076CF" w:rsidRPr="00A111C7">
        <w:rPr>
          <w:rFonts w:hint="eastAsia"/>
        </w:rPr>
        <w:t>斉明・天智・天武・持統の</w:t>
      </w:r>
      <w:r w:rsidR="007076CF" w:rsidRPr="00A111C7">
        <w:rPr>
          <w:rFonts w:hint="eastAsia"/>
        </w:rPr>
        <w:t>4</w:t>
      </w:r>
      <w:r w:rsidR="007076CF" w:rsidRPr="00A111C7">
        <w:rPr>
          <w:rFonts w:hint="eastAsia"/>
        </w:rPr>
        <w:t>代にわたり元号は制定されていない。</w:t>
      </w:r>
      <w:r w:rsidR="00201442">
        <w:rPr>
          <w:rFonts w:hint="eastAsia"/>
        </w:rPr>
        <w:t>理由不明。</w:t>
      </w:r>
      <w:r w:rsidR="006A7E2C" w:rsidRPr="00A111C7">
        <w:rPr>
          <w:rFonts w:hint="eastAsia"/>
        </w:rPr>
        <w:t>701</w:t>
      </w:r>
      <w:r w:rsidR="006A7E2C" w:rsidRPr="00A111C7">
        <w:rPr>
          <w:rFonts w:hint="eastAsia"/>
        </w:rPr>
        <w:t>年に元号が復活し、「大宝」となった。</w:t>
      </w:r>
      <w:r w:rsidR="00201442">
        <w:rPr>
          <w:rFonts w:hint="eastAsia"/>
        </w:rPr>
        <w:t>復活の理由も不明。</w:t>
      </w:r>
      <w:r w:rsidR="00ED29DF" w:rsidRPr="00A111C7">
        <w:rPr>
          <w:rFonts w:hint="eastAsia"/>
        </w:rPr>
        <w:t>これ以降、元号は途絶えていない。</w:t>
      </w:r>
      <w:r w:rsidR="006F204B" w:rsidRPr="00A111C7">
        <w:rPr>
          <w:rFonts w:hint="eastAsia"/>
        </w:rPr>
        <w:t>(</w:t>
      </w:r>
      <w:r w:rsidR="009C6AB7" w:rsidRPr="00A111C7">
        <w:rPr>
          <w:rFonts w:hint="eastAsia"/>
        </w:rPr>
        <w:t>*</w:t>
      </w:r>
      <w:r w:rsidR="009C6AB7" w:rsidRPr="00A111C7">
        <w:rPr>
          <w:rFonts w:hint="eastAsia"/>
        </w:rPr>
        <w:t>「元鼎」との説もあり。</w:t>
      </w:r>
      <w:r w:rsidR="006F204B" w:rsidRPr="00A111C7">
        <w:rPr>
          <w:rFonts w:hint="eastAsia"/>
        </w:rPr>
        <w:t>)</w:t>
      </w:r>
    </w:p>
    <w:p w:rsidR="000266E4" w:rsidRPr="00A111C7" w:rsidRDefault="000266E4" w:rsidP="00A249EB">
      <w:pPr>
        <w:pStyle w:val="a3"/>
        <w:numPr>
          <w:ilvl w:val="0"/>
          <w:numId w:val="3"/>
        </w:numPr>
        <w:ind w:leftChars="0"/>
      </w:pPr>
      <w:r w:rsidRPr="00A111C7">
        <w:rPr>
          <w:rFonts w:hint="eastAsia"/>
          <w:b/>
          <w:u w:val="single"/>
        </w:rPr>
        <w:t>日本という国のかたちは、</w:t>
      </w:r>
      <w:r w:rsidRPr="00A111C7">
        <w:rPr>
          <w:rFonts w:hint="eastAsia"/>
        </w:rPr>
        <w:t>(1)</w:t>
      </w:r>
      <w:r w:rsidRPr="00A111C7">
        <w:rPr>
          <w:rFonts w:hint="eastAsia"/>
        </w:rPr>
        <w:t>大宝律令</w:t>
      </w:r>
      <w:r w:rsidR="00B3397F" w:rsidRPr="00A111C7">
        <w:rPr>
          <w:rFonts w:hint="eastAsia"/>
        </w:rPr>
        <w:t>、</w:t>
      </w:r>
      <w:r w:rsidR="00B3397F" w:rsidRPr="00A111C7">
        <w:rPr>
          <w:rFonts w:hint="eastAsia"/>
        </w:rPr>
        <w:t xml:space="preserve"> </w:t>
      </w:r>
      <w:r w:rsidRPr="00A111C7">
        <w:rPr>
          <w:rFonts w:hint="eastAsia"/>
        </w:rPr>
        <w:t>(2)</w:t>
      </w:r>
      <w:r w:rsidR="00B3397F" w:rsidRPr="00A111C7">
        <w:rPr>
          <w:rFonts w:hint="eastAsia"/>
        </w:rPr>
        <w:t>天皇という称号、</w:t>
      </w:r>
      <w:r w:rsidRPr="00A111C7">
        <w:rPr>
          <w:rFonts w:hint="eastAsia"/>
        </w:rPr>
        <w:t>(3)</w:t>
      </w:r>
      <w:r w:rsidR="004D78A4" w:rsidRPr="00A111C7">
        <w:rPr>
          <w:rFonts w:hint="eastAsia"/>
        </w:rPr>
        <w:t>同時期に制定された日本という</w:t>
      </w:r>
      <w:r w:rsidR="00B426A0" w:rsidRPr="00A111C7">
        <w:rPr>
          <w:rFonts w:hint="eastAsia"/>
        </w:rPr>
        <w:t>国の名称、</w:t>
      </w:r>
      <w:r w:rsidRPr="00A111C7">
        <w:rPr>
          <w:rFonts w:hint="eastAsia"/>
        </w:rPr>
        <w:t>(4)</w:t>
      </w:r>
      <w:r w:rsidR="004D78A4" w:rsidRPr="00A111C7">
        <w:rPr>
          <w:rFonts w:hint="eastAsia"/>
        </w:rPr>
        <w:t>元号、</w:t>
      </w:r>
      <w:r w:rsidR="00B426A0" w:rsidRPr="00A111C7">
        <w:rPr>
          <w:rFonts w:hint="eastAsia"/>
        </w:rPr>
        <w:t>によって完成された</w:t>
      </w:r>
      <w:r w:rsidR="00F62025" w:rsidRPr="00A111C7">
        <w:rPr>
          <w:rFonts w:hint="eastAsia"/>
        </w:rPr>
        <w:t>。つまり、中国風の王朝国家体制。</w:t>
      </w:r>
    </w:p>
    <w:p w:rsidR="006453EA" w:rsidRPr="00A111C7" w:rsidRDefault="005F65C8" w:rsidP="00A615FD">
      <w:r w:rsidRPr="00A111C7">
        <w:rPr>
          <w:noProof/>
        </w:rPr>
        <mc:AlternateContent>
          <mc:Choice Requires="wps">
            <w:drawing>
              <wp:anchor distT="0" distB="0" distL="114300" distR="114300" simplePos="0" relativeHeight="251663360" behindDoc="0" locked="0" layoutInCell="1" allowOverlap="1" wp14:anchorId="0E119CBE" wp14:editId="54B6E83C">
                <wp:simplePos x="0" y="0"/>
                <wp:positionH relativeFrom="column">
                  <wp:posOffset>1118870</wp:posOffset>
                </wp:positionH>
                <wp:positionV relativeFrom="paragraph">
                  <wp:posOffset>7620</wp:posOffset>
                </wp:positionV>
                <wp:extent cx="47053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3985"/>
                        </a:xfrm>
                        <a:prstGeom prst="rect">
                          <a:avLst/>
                        </a:prstGeom>
                        <a:noFill/>
                        <a:ln w="9525">
                          <a:noFill/>
                          <a:miter lim="800000"/>
                          <a:headEnd/>
                          <a:tailEnd/>
                        </a:ln>
                      </wps:spPr>
                      <wps:txbx>
                        <w:txbxContent>
                          <w:p w:rsidR="00F00800" w:rsidRDefault="00F00800" w:rsidP="00216815">
                            <w:pPr>
                              <w:pStyle w:val="a3"/>
                              <w:numPr>
                                <w:ilvl w:val="0"/>
                                <w:numId w:val="3"/>
                              </w:numPr>
                              <w:ind w:leftChars="0"/>
                            </w:pPr>
                            <w:r>
                              <w:rPr>
                                <w:rFonts w:hint="eastAsia"/>
                              </w:rPr>
                              <w:t>なお、</w:t>
                            </w:r>
                            <w:r>
                              <w:rPr>
                                <w:rFonts w:hint="eastAsia"/>
                              </w:rPr>
                              <w:t>708</w:t>
                            </w:r>
                            <w:r>
                              <w:rPr>
                                <w:rFonts w:hint="eastAsia"/>
                              </w:rPr>
                              <w:t>年に武蔵国秩父で銅の塊が発見され朝廷に献上されたことにより、「和銅」と改元された。日本で最初の鋳造貨幣である和同開珎は、この年に作られた。</w:t>
                            </w:r>
                            <w:r>
                              <w:rPr>
                                <w:rFonts w:hint="eastAsia"/>
                              </w:rPr>
                              <w:t>(</w:t>
                            </w:r>
                            <w:r w:rsidR="00FA6BBF">
                              <w:rPr>
                                <w:rFonts w:hint="eastAsia"/>
                              </w:rPr>
                              <w:t>貨幣発行も国家体制整備の一環</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8.1pt;margin-top:.6pt;width:37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" filled="f" stroked="f">
                <v:textbox style="mso-fit-shape-to-text:t">
                  <w:txbxContent>
                    <w:p w:rsidR="00F00800" w:rsidRDefault="00F00800" w:rsidP="00216815">
                      <w:pPr>
                        <w:pStyle w:val="a3"/>
                        <w:numPr>
                          <w:ilvl w:val="0"/>
                          <w:numId w:val="3"/>
                        </w:numPr>
                        <w:ind w:leftChars="0"/>
                      </w:pPr>
                      <w:r>
                        <w:rPr>
                          <w:rFonts w:hint="eastAsia"/>
                        </w:rPr>
                        <w:t>なお、</w:t>
                      </w:r>
                      <w:r>
                        <w:rPr>
                          <w:rFonts w:hint="eastAsia"/>
                        </w:rPr>
                        <w:t>708</w:t>
                      </w:r>
                      <w:r>
                        <w:rPr>
                          <w:rFonts w:hint="eastAsia"/>
                        </w:rPr>
                        <w:t>年に武蔵国秩父で銅の塊が発見され朝廷に献上されたことにより、「和銅」と改元された。日本で最初の鋳造貨幣である和同開珎は、この年に作られた。</w:t>
                      </w:r>
                      <w:r>
                        <w:rPr>
                          <w:rFonts w:hint="eastAsia"/>
                        </w:rPr>
                        <w:t>(</w:t>
                      </w:r>
                      <w:r w:rsidR="00FA6BBF">
                        <w:rPr>
                          <w:rFonts w:hint="eastAsia"/>
                        </w:rPr>
                        <w:t>貨幣発行も国家体制整備の一環</w:t>
                      </w:r>
                      <w:r>
                        <w:rPr>
                          <w:rFonts w:hint="eastAsia"/>
                        </w:rPr>
                        <w:t>)</w:t>
                      </w:r>
                    </w:p>
                  </w:txbxContent>
                </v:textbox>
              </v:shape>
            </w:pict>
          </mc:Fallback>
        </mc:AlternateContent>
      </w:r>
      <w:r w:rsidRPr="00A111C7">
        <w:rPr>
          <w:noProof/>
        </w:rPr>
        <w:drawing>
          <wp:inline distT="0" distB="0" distL="0" distR="0" wp14:anchorId="547DE66A" wp14:editId="7CFD40AD">
            <wp:extent cx="1117600" cy="824044"/>
            <wp:effectExtent l="0" t="0" r="6350" b="0"/>
            <wp:docPr id="9" name="図 9" descr="「和同開珎」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和同開珎」の画像検索結果"/>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8630" cy="824803"/>
                    </a:xfrm>
                    <a:prstGeom prst="rect">
                      <a:avLst/>
                    </a:prstGeom>
                    <a:noFill/>
                    <a:ln>
                      <a:noFill/>
                    </a:ln>
                  </pic:spPr>
                </pic:pic>
              </a:graphicData>
            </a:graphic>
          </wp:inline>
        </w:drawing>
      </w:r>
    </w:p>
    <w:p w:rsidR="00621827" w:rsidRPr="00A111C7" w:rsidRDefault="00621827" w:rsidP="00A615FD"/>
    <w:p w:rsidR="00C92D7D" w:rsidRPr="00A111C7" w:rsidRDefault="00EE3CDA" w:rsidP="00A615FD">
      <w:pPr>
        <w:rPr>
          <w:b/>
          <w:u w:val="single"/>
        </w:rPr>
      </w:pPr>
      <w:r w:rsidRPr="00A111C7">
        <w:rPr>
          <w:rFonts w:hint="eastAsia"/>
          <w:b/>
          <w:u w:val="single"/>
        </w:rPr>
        <w:t xml:space="preserve">2. </w:t>
      </w:r>
      <w:r w:rsidR="00167FEC" w:rsidRPr="00A111C7">
        <w:rPr>
          <w:rFonts w:hint="eastAsia"/>
          <w:b/>
          <w:u w:val="single"/>
        </w:rPr>
        <w:t>島薗進</w:t>
      </w:r>
      <w:r w:rsidR="00C92D7D" w:rsidRPr="00A111C7">
        <w:rPr>
          <w:rFonts w:hint="eastAsia"/>
          <w:b/>
          <w:u w:val="single"/>
        </w:rPr>
        <w:t>「神聖天皇のゆくえ　近代日本社会の基軸」</w:t>
      </w:r>
      <w:r w:rsidR="00C92D7D" w:rsidRPr="00A111C7">
        <w:rPr>
          <w:rFonts w:hint="eastAsia"/>
          <w:b/>
          <w:u w:val="single"/>
        </w:rPr>
        <w:t>(</w:t>
      </w:r>
      <w:r w:rsidR="00167FEC" w:rsidRPr="00A111C7">
        <w:rPr>
          <w:rFonts w:hint="eastAsia"/>
          <w:b/>
          <w:u w:val="single"/>
        </w:rPr>
        <w:t>筑摩書房、</w:t>
      </w:r>
      <w:r w:rsidR="00167FEC" w:rsidRPr="00A111C7">
        <w:rPr>
          <w:rFonts w:hint="eastAsia"/>
          <w:b/>
          <w:u w:val="single"/>
        </w:rPr>
        <w:t>2019</w:t>
      </w:r>
      <w:r w:rsidR="00167FEC" w:rsidRPr="00A111C7">
        <w:rPr>
          <w:rFonts w:hint="eastAsia"/>
          <w:b/>
          <w:u w:val="single"/>
        </w:rPr>
        <w:t>年</w:t>
      </w:r>
      <w:r w:rsidR="00167FEC" w:rsidRPr="00A111C7">
        <w:rPr>
          <w:rFonts w:hint="eastAsia"/>
          <w:b/>
          <w:u w:val="single"/>
        </w:rPr>
        <w:t>4</w:t>
      </w:r>
      <w:r w:rsidR="00167FEC" w:rsidRPr="00A111C7">
        <w:rPr>
          <w:rFonts w:hint="eastAsia"/>
          <w:b/>
          <w:u w:val="single"/>
        </w:rPr>
        <w:t>月</w:t>
      </w:r>
      <w:r w:rsidR="00C92D7D" w:rsidRPr="00A111C7">
        <w:rPr>
          <w:rFonts w:hint="eastAsia"/>
          <w:b/>
          <w:u w:val="single"/>
        </w:rPr>
        <w:t>)</w:t>
      </w:r>
    </w:p>
    <w:p w:rsidR="00286C1A" w:rsidRDefault="00286C1A" w:rsidP="00286C1A">
      <w:pPr>
        <w:pStyle w:val="a3"/>
        <w:numPr>
          <w:ilvl w:val="0"/>
          <w:numId w:val="8"/>
        </w:numPr>
        <w:ind w:leftChars="0"/>
        <w:rPr>
          <w:rFonts w:hint="eastAsia"/>
        </w:rPr>
      </w:pPr>
      <w:r>
        <w:rPr>
          <w:rFonts w:hint="eastAsia"/>
        </w:rPr>
        <w:t>東大名誉教授、上智大学教授、宗教学。</w:t>
      </w:r>
    </w:p>
    <w:p w:rsidR="00743B2F" w:rsidRDefault="003E6D16" w:rsidP="003E6D16">
      <w:pPr>
        <w:pStyle w:val="a3"/>
        <w:numPr>
          <w:ilvl w:val="0"/>
          <w:numId w:val="8"/>
        </w:numPr>
        <w:ind w:leftChars="0"/>
      </w:pPr>
      <w:r>
        <w:rPr>
          <w:rFonts w:hint="eastAsia"/>
        </w:rPr>
        <w:t>本書は、「神聖な天皇」という存在が</w:t>
      </w:r>
      <w:r w:rsidR="0094372C">
        <w:rPr>
          <w:rFonts w:hint="eastAsia"/>
        </w:rPr>
        <w:t>近代</w:t>
      </w:r>
      <w:bookmarkStart w:id="0" w:name="_GoBack"/>
      <w:bookmarkEnd w:id="0"/>
      <w:r>
        <w:rPr>
          <w:rFonts w:hint="eastAsia"/>
        </w:rPr>
        <w:t>日本の歴史を</w:t>
      </w:r>
      <w:r w:rsidR="00B93337">
        <w:rPr>
          <w:rFonts w:hint="eastAsia"/>
        </w:rPr>
        <w:t>悪い方向に進ませたという</w:t>
      </w:r>
      <w:r w:rsidR="001C1944">
        <w:rPr>
          <w:rFonts w:hint="eastAsia"/>
        </w:rPr>
        <w:t>ことを言いたいようです。</w:t>
      </w:r>
      <w:r w:rsidR="00C66BBD">
        <w:rPr>
          <w:rFonts w:hint="eastAsia"/>
        </w:rPr>
        <w:t>第</w:t>
      </w:r>
      <w:r w:rsidR="00C66BBD">
        <w:rPr>
          <w:rFonts w:hint="eastAsia"/>
        </w:rPr>
        <w:t>3</w:t>
      </w:r>
      <w:r w:rsidR="00C66BBD">
        <w:rPr>
          <w:rFonts w:hint="eastAsia"/>
        </w:rPr>
        <w:t>章、</w:t>
      </w:r>
      <w:r w:rsidR="00C66BBD">
        <w:rPr>
          <w:rFonts w:hint="eastAsia"/>
        </w:rPr>
        <w:t>6</w:t>
      </w:r>
      <w:r w:rsidR="00C66BBD">
        <w:rPr>
          <w:rFonts w:hint="eastAsia"/>
        </w:rPr>
        <w:t>章、</w:t>
      </w:r>
      <w:r w:rsidR="00C66BBD">
        <w:rPr>
          <w:rFonts w:hint="eastAsia"/>
        </w:rPr>
        <w:t>7</w:t>
      </w:r>
      <w:r w:rsidR="00C66BBD">
        <w:rPr>
          <w:rFonts w:hint="eastAsia"/>
        </w:rPr>
        <w:t>章の</w:t>
      </w:r>
      <w:r w:rsidR="00743B2F">
        <w:rPr>
          <w:rFonts w:hint="eastAsia"/>
        </w:rPr>
        <w:t>要旨を以下に記します。</w:t>
      </w:r>
    </w:p>
    <w:p w:rsidR="00743B2F" w:rsidRPr="00F25D1A" w:rsidRDefault="007A0B10" w:rsidP="00A615FD">
      <w:pPr>
        <w:rPr>
          <w:b/>
          <w:u w:val="single"/>
        </w:rPr>
      </w:pPr>
      <w:r w:rsidRPr="00F25D1A">
        <w:rPr>
          <w:rFonts w:hint="eastAsia"/>
          <w:b/>
          <w:u w:val="single"/>
        </w:rPr>
        <w:t>第</w:t>
      </w:r>
      <w:r w:rsidRPr="00F25D1A">
        <w:rPr>
          <w:rFonts w:hint="eastAsia"/>
          <w:b/>
          <w:u w:val="single"/>
        </w:rPr>
        <w:t>3</w:t>
      </w:r>
      <w:r w:rsidRPr="00F25D1A">
        <w:rPr>
          <w:rFonts w:hint="eastAsia"/>
          <w:b/>
          <w:u w:val="single"/>
        </w:rPr>
        <w:t>章　天皇の軍隊</w:t>
      </w:r>
      <w:r w:rsidR="00F25D1A" w:rsidRPr="00F25D1A">
        <w:rPr>
          <w:rFonts w:hint="eastAsia"/>
          <w:b/>
          <w:u w:val="single"/>
        </w:rPr>
        <w:t>－国軍と靖国神社の創建</w:t>
      </w:r>
    </w:p>
    <w:p w:rsidR="00F25D1A" w:rsidRDefault="00F16FFA" w:rsidP="00F25D1A">
      <w:pPr>
        <w:pStyle w:val="a3"/>
        <w:numPr>
          <w:ilvl w:val="0"/>
          <w:numId w:val="5"/>
        </w:numPr>
        <w:ind w:leftChars="0"/>
      </w:pPr>
      <w:r>
        <w:rPr>
          <w:rFonts w:hint="eastAsia"/>
        </w:rPr>
        <w:t>明治政府が始まった</w:t>
      </w:r>
      <w:r w:rsidR="00421BB0">
        <w:rPr>
          <w:rFonts w:hint="eastAsia"/>
        </w:rPr>
        <w:t>当時、天皇は軍隊を持っていなかった</w:t>
      </w:r>
      <w:r>
        <w:rPr>
          <w:rFonts w:hint="eastAsia"/>
        </w:rPr>
        <w:t>。</w:t>
      </w:r>
      <w:r w:rsidR="009851DE">
        <w:rPr>
          <w:rFonts w:hint="eastAsia"/>
        </w:rPr>
        <w:t>1871</w:t>
      </w:r>
      <w:r w:rsidR="009851DE">
        <w:rPr>
          <w:rFonts w:hint="eastAsia"/>
        </w:rPr>
        <w:t>年、全国から徴兵し、特に薩長土</w:t>
      </w:r>
      <w:r w:rsidR="00216F6E">
        <w:rPr>
          <w:rFonts w:hint="eastAsia"/>
        </w:rPr>
        <w:t>の三藩から</w:t>
      </w:r>
      <w:r w:rsidR="00145351">
        <w:rPr>
          <w:rFonts w:hint="eastAsia"/>
        </w:rPr>
        <w:t>の兵を天皇直属の</w:t>
      </w:r>
      <w:r w:rsidR="00216F6E">
        <w:rPr>
          <w:rFonts w:hint="eastAsia"/>
        </w:rPr>
        <w:t>親兵</w:t>
      </w:r>
      <w:r w:rsidR="00145351">
        <w:rPr>
          <w:rFonts w:hint="eastAsia"/>
        </w:rPr>
        <w:t>とした。これが近衛師団の元になった。</w:t>
      </w:r>
      <w:r w:rsidR="00C45368">
        <w:rPr>
          <w:rFonts w:hint="eastAsia"/>
        </w:rPr>
        <w:t>すなわち、</w:t>
      </w:r>
      <w:r w:rsidR="00871A93">
        <w:rPr>
          <w:rFonts w:hint="eastAsia"/>
        </w:rPr>
        <w:t>大名・</w:t>
      </w:r>
      <w:r w:rsidR="00FA0D71">
        <w:rPr>
          <w:rFonts w:hint="eastAsia"/>
        </w:rPr>
        <w:t>主君のために命をかけて戦う武士から天皇のために命をかけて戦う</w:t>
      </w:r>
      <w:r w:rsidR="00C45368">
        <w:rPr>
          <w:rFonts w:hint="eastAsia"/>
        </w:rPr>
        <w:t>軍隊になった。</w:t>
      </w:r>
    </w:p>
    <w:p w:rsidR="00C45368" w:rsidRDefault="00C45368" w:rsidP="00F25D1A">
      <w:pPr>
        <w:pStyle w:val="a3"/>
        <w:numPr>
          <w:ilvl w:val="0"/>
          <w:numId w:val="5"/>
        </w:numPr>
        <w:ind w:leftChars="0"/>
      </w:pPr>
      <w:r>
        <w:rPr>
          <w:rFonts w:hint="eastAsia"/>
        </w:rPr>
        <w:t>明治初期、軍隊の反乱が続いた。</w:t>
      </w:r>
      <w:r w:rsidR="00270716">
        <w:rPr>
          <w:rFonts w:hint="eastAsia"/>
        </w:rPr>
        <w:t>西南戦争は陸軍大将・西郷隆盛を</w:t>
      </w:r>
      <w:r w:rsidR="00396A8D">
        <w:rPr>
          <w:rFonts w:hint="eastAsia"/>
        </w:rPr>
        <w:t>中心とした反乱</w:t>
      </w:r>
      <w:r w:rsidR="009D16CC">
        <w:rPr>
          <w:rFonts w:hint="eastAsia"/>
        </w:rPr>
        <w:t>(1877</w:t>
      </w:r>
      <w:r w:rsidR="009D16CC">
        <w:rPr>
          <w:rFonts w:hint="eastAsia"/>
        </w:rPr>
        <w:t>年</w:t>
      </w:r>
      <w:r w:rsidR="009D16CC">
        <w:rPr>
          <w:rFonts w:hint="eastAsia"/>
        </w:rPr>
        <w:t>)</w:t>
      </w:r>
      <w:r w:rsidR="00396A8D">
        <w:rPr>
          <w:rFonts w:hint="eastAsia"/>
        </w:rPr>
        <w:t>、竹橋事件</w:t>
      </w:r>
      <w:r w:rsidR="00C14AAA">
        <w:rPr>
          <w:rFonts w:hint="eastAsia"/>
        </w:rPr>
        <w:t>は待遇への不満</w:t>
      </w:r>
      <w:r w:rsidR="009D16CC">
        <w:rPr>
          <w:rFonts w:hint="eastAsia"/>
        </w:rPr>
        <w:t>を理由にした</w:t>
      </w:r>
      <w:r w:rsidR="00871A93">
        <w:rPr>
          <w:rFonts w:hint="eastAsia"/>
        </w:rPr>
        <w:t>近衛兵による</w:t>
      </w:r>
      <w:r w:rsidR="00C14AAA">
        <w:rPr>
          <w:rFonts w:hint="eastAsia"/>
        </w:rPr>
        <w:t>暴動</w:t>
      </w:r>
      <w:r w:rsidR="009D16CC">
        <w:rPr>
          <w:rFonts w:hint="eastAsia"/>
        </w:rPr>
        <w:t>(1878</w:t>
      </w:r>
      <w:r w:rsidR="009D16CC">
        <w:rPr>
          <w:rFonts w:hint="eastAsia"/>
        </w:rPr>
        <w:t>年</w:t>
      </w:r>
      <w:r w:rsidR="009D16CC">
        <w:rPr>
          <w:rFonts w:hint="eastAsia"/>
        </w:rPr>
        <w:t>)</w:t>
      </w:r>
      <w:r w:rsidR="00C14AAA">
        <w:rPr>
          <w:rFonts w:hint="eastAsia"/>
        </w:rPr>
        <w:t>。</w:t>
      </w:r>
      <w:r w:rsidR="00D92E71">
        <w:rPr>
          <w:rFonts w:hint="eastAsia"/>
        </w:rPr>
        <w:t>その他有力軍人による政府への直訴や反乱の企てがあった。</w:t>
      </w:r>
    </w:p>
    <w:p w:rsidR="00B44EF6" w:rsidRDefault="00B44EF6" w:rsidP="00F25D1A">
      <w:pPr>
        <w:pStyle w:val="a3"/>
        <w:numPr>
          <w:ilvl w:val="0"/>
          <w:numId w:val="5"/>
        </w:numPr>
        <w:ind w:leftChars="0"/>
      </w:pPr>
      <w:r>
        <w:rPr>
          <w:rFonts w:hint="eastAsia"/>
        </w:rPr>
        <w:t>このような背景の中、</w:t>
      </w:r>
      <w:r>
        <w:rPr>
          <w:rFonts w:hint="eastAsia"/>
        </w:rPr>
        <w:t>1878</w:t>
      </w:r>
      <w:r>
        <w:rPr>
          <w:rFonts w:hint="eastAsia"/>
        </w:rPr>
        <w:t>年に</w:t>
      </w:r>
      <w:r w:rsidR="00300A3D">
        <w:rPr>
          <w:rFonts w:hint="eastAsia"/>
        </w:rPr>
        <w:t>陸軍卿・</w:t>
      </w:r>
      <w:r>
        <w:rPr>
          <w:rFonts w:hint="eastAsia"/>
        </w:rPr>
        <w:t>山</w:t>
      </w:r>
      <w:r w:rsidR="00300A3D">
        <w:rPr>
          <w:rFonts w:hint="eastAsia"/>
        </w:rPr>
        <w:t>県</w:t>
      </w:r>
      <w:r>
        <w:rPr>
          <w:rFonts w:hint="eastAsia"/>
        </w:rPr>
        <w:t>有朋</w:t>
      </w:r>
      <w:r w:rsidR="00300A3D">
        <w:rPr>
          <w:rFonts w:hint="eastAsia"/>
        </w:rPr>
        <w:t>により「軍人訓誡</w:t>
      </w:r>
      <w:r w:rsidR="008F0FD6">
        <w:rPr>
          <w:rFonts w:hint="eastAsia"/>
        </w:rPr>
        <w:t>」が出されていたが、これでは不十分との認識で、</w:t>
      </w:r>
      <w:r w:rsidR="00521012">
        <w:rPr>
          <w:rFonts w:hint="eastAsia"/>
        </w:rPr>
        <w:t>1882</w:t>
      </w:r>
      <w:r w:rsidR="00521012">
        <w:rPr>
          <w:rFonts w:hint="eastAsia"/>
        </w:rPr>
        <w:t>年に</w:t>
      </w:r>
      <w:r w:rsidR="003D2DFB">
        <w:rPr>
          <w:rFonts w:hint="eastAsia"/>
        </w:rPr>
        <w:t>山県の指示で「軍人勅諭」が作られ、明治天皇から陸海軍人に</w:t>
      </w:r>
      <w:r w:rsidR="00B74C7B">
        <w:rPr>
          <w:rFonts w:hint="eastAsia"/>
        </w:rPr>
        <w:t>布告された。</w:t>
      </w:r>
      <w:r w:rsidR="00C97B50">
        <w:rPr>
          <w:rFonts w:hint="eastAsia"/>
        </w:rPr>
        <w:t>この特徴は、</w:t>
      </w:r>
      <w:r w:rsidR="000D76A0">
        <w:rPr>
          <w:rFonts w:hint="eastAsia"/>
        </w:rPr>
        <w:t>(1)</w:t>
      </w:r>
      <w:r w:rsidR="00A37F0A">
        <w:rPr>
          <w:rFonts w:hint="eastAsia"/>
        </w:rPr>
        <w:t>「</w:t>
      </w:r>
      <w:r w:rsidR="00BD1B82">
        <w:rPr>
          <w:rFonts w:hint="eastAsia"/>
        </w:rPr>
        <w:t>朕は汝等軍人の大元帥なるぞ」と</w:t>
      </w:r>
      <w:r w:rsidR="000D76A0">
        <w:rPr>
          <w:rFonts w:hint="eastAsia"/>
        </w:rPr>
        <w:t>大元帥・天皇が軍人に語りかける文体になっている</w:t>
      </w:r>
      <w:r w:rsidR="00643345">
        <w:rPr>
          <w:rFonts w:hint="eastAsia"/>
        </w:rPr>
        <w:t>。</w:t>
      </w:r>
      <w:r w:rsidR="00287F88">
        <w:rPr>
          <w:rFonts w:hint="eastAsia"/>
        </w:rPr>
        <w:t>要は、おれ・おまえの関係</w:t>
      </w:r>
      <w:r w:rsidR="00A37F0A">
        <w:rPr>
          <w:rFonts w:hint="eastAsia"/>
        </w:rPr>
        <w:t>、</w:t>
      </w:r>
      <w:r w:rsidR="000D76A0">
        <w:rPr>
          <w:rFonts w:hint="eastAsia"/>
        </w:rPr>
        <w:t>(2)</w:t>
      </w:r>
      <w:r w:rsidR="00BD1B82">
        <w:rPr>
          <w:rFonts w:hint="eastAsia"/>
        </w:rPr>
        <w:t>軍人は</w:t>
      </w:r>
      <w:r w:rsidR="009A242F">
        <w:rPr>
          <w:rFonts w:hint="eastAsia"/>
        </w:rPr>
        <w:t>天皇の股肱</w:t>
      </w:r>
      <w:r w:rsidR="009A242F">
        <w:rPr>
          <w:rFonts w:hint="eastAsia"/>
        </w:rPr>
        <w:t>(</w:t>
      </w:r>
      <w:r w:rsidR="009A242F">
        <w:rPr>
          <w:rFonts w:hint="eastAsia"/>
        </w:rPr>
        <w:t>手足</w:t>
      </w:r>
      <w:r w:rsidR="009A242F">
        <w:rPr>
          <w:rFonts w:hint="eastAsia"/>
        </w:rPr>
        <w:t>)</w:t>
      </w:r>
      <w:r w:rsidR="009A242F">
        <w:rPr>
          <w:rFonts w:hint="eastAsia"/>
        </w:rPr>
        <w:t>であり、天皇は軍人の</w:t>
      </w:r>
      <w:r w:rsidR="005714A9">
        <w:rPr>
          <w:rFonts w:hint="eastAsia"/>
        </w:rPr>
        <w:t>頭首であ</w:t>
      </w:r>
      <w:r w:rsidR="00BE1D21">
        <w:rPr>
          <w:rFonts w:hint="eastAsia"/>
        </w:rPr>
        <w:t>ると言い</w:t>
      </w:r>
      <w:r w:rsidR="005714A9">
        <w:rPr>
          <w:rFonts w:hint="eastAsia"/>
        </w:rPr>
        <w:t>、天皇・軍人は一体であることを強調している、</w:t>
      </w:r>
      <w:r w:rsidR="000D76A0">
        <w:rPr>
          <w:rFonts w:hint="eastAsia"/>
        </w:rPr>
        <w:t>(3)</w:t>
      </w:r>
      <w:r w:rsidR="00793847">
        <w:rPr>
          <w:rFonts w:hint="eastAsia"/>
        </w:rPr>
        <w:t>「上天の恩」「祖宗の恵み」「我國の</w:t>
      </w:r>
      <w:r w:rsidR="008F145B">
        <w:ruby>
          <w:rubyPr>
            <w:rubyAlign w:val="distributeSpace"/>
            <w:hps w:val="10"/>
            <w:hpsRaise w:val="18"/>
            <w:hpsBaseText w:val="20"/>
            <w:lid w:val="ja-JP"/>
          </w:rubyPr>
          <w:rt>
            <w:r w:rsidR="008F145B" w:rsidRPr="008F145B">
              <w:rPr>
                <w:rFonts w:ascii="AR P明朝体L" w:hAnsi="AR P明朝体L" w:hint="eastAsia"/>
                <w:sz w:val="10"/>
              </w:rPr>
              <w:t>みいづ</w:t>
            </w:r>
          </w:rt>
          <w:rubyBase>
            <w:r w:rsidR="008F145B">
              <w:rPr>
                <w:rFonts w:hint="eastAsia"/>
              </w:rPr>
              <w:t>稜威</w:t>
            </w:r>
          </w:rubyBase>
        </w:ruby>
      </w:r>
      <w:r w:rsidR="004537F7">
        <w:rPr>
          <w:rFonts w:hint="eastAsia"/>
        </w:rPr>
        <w:t>(</w:t>
      </w:r>
      <w:r w:rsidR="00EB57E1">
        <w:rPr>
          <w:rFonts w:hint="eastAsia"/>
        </w:rPr>
        <w:t>神聖性</w:t>
      </w:r>
      <w:r w:rsidR="004537F7">
        <w:rPr>
          <w:rFonts w:hint="eastAsia"/>
        </w:rPr>
        <w:t>)</w:t>
      </w:r>
      <w:r w:rsidR="0074275B">
        <w:rPr>
          <w:rFonts w:hint="eastAsia"/>
        </w:rPr>
        <w:t>」</w:t>
      </w:r>
      <w:r w:rsidR="00EB57E1">
        <w:rPr>
          <w:rFonts w:hint="eastAsia"/>
        </w:rPr>
        <w:t>などの言葉で天皇を情愛深い神聖な存在だと</w:t>
      </w:r>
      <w:r w:rsidR="00287F88">
        <w:rPr>
          <w:rFonts w:hint="eastAsia"/>
        </w:rPr>
        <w:t>印象つけている。</w:t>
      </w:r>
      <w:r w:rsidR="00BE1D21">
        <w:rPr>
          <w:rFonts w:hint="eastAsia"/>
        </w:rPr>
        <w:t>これにより、天皇・軍人の情緒的一体感</w:t>
      </w:r>
      <w:r w:rsidR="005B7D7E">
        <w:rPr>
          <w:rFonts w:hint="eastAsia"/>
        </w:rPr>
        <w:t>を</w:t>
      </w:r>
      <w:r w:rsidR="00E24635">
        <w:rPr>
          <w:rFonts w:hint="eastAsia"/>
        </w:rPr>
        <w:t>かもし出すことを</w:t>
      </w:r>
      <w:r w:rsidR="00E24635">
        <w:rPr>
          <w:rFonts w:hint="eastAsia"/>
        </w:rPr>
        <w:lastRenderedPageBreak/>
        <w:t>狙っている。</w:t>
      </w:r>
      <w:r w:rsidR="0016073F">
        <w:rPr>
          <w:rFonts w:hint="eastAsia"/>
        </w:rPr>
        <w:t>これが、</w:t>
      </w:r>
      <w:r w:rsidR="00D5659B">
        <w:rPr>
          <w:rFonts w:hint="eastAsia"/>
        </w:rPr>
        <w:t>「</w:t>
      </w:r>
      <w:r w:rsidR="0016073F">
        <w:rPr>
          <w:rFonts w:hint="eastAsia"/>
        </w:rPr>
        <w:t>政府の軍隊</w:t>
      </w:r>
      <w:r w:rsidR="00D5659B">
        <w:rPr>
          <w:rFonts w:hint="eastAsia"/>
        </w:rPr>
        <w:t>」</w:t>
      </w:r>
      <w:r w:rsidR="0016073F">
        <w:rPr>
          <w:rFonts w:hint="eastAsia"/>
        </w:rPr>
        <w:t>ではなく、</w:t>
      </w:r>
      <w:r w:rsidR="00D5659B">
        <w:rPr>
          <w:rFonts w:hint="eastAsia"/>
        </w:rPr>
        <w:t>「</w:t>
      </w:r>
      <w:r w:rsidR="0016073F">
        <w:rPr>
          <w:rFonts w:hint="eastAsia"/>
        </w:rPr>
        <w:t>天皇の軍隊</w:t>
      </w:r>
      <w:r w:rsidR="00D5659B">
        <w:rPr>
          <w:rFonts w:hint="eastAsia"/>
        </w:rPr>
        <w:t>」</w:t>
      </w:r>
      <w:r w:rsidR="0016073F">
        <w:rPr>
          <w:rFonts w:hint="eastAsia"/>
        </w:rPr>
        <w:t>になっていく元になった。</w:t>
      </w:r>
      <w:r w:rsidR="009F0DC0">
        <w:rPr>
          <w:rFonts w:hint="eastAsia"/>
        </w:rPr>
        <w:t>倒幕運動が尊王攘夷</w:t>
      </w:r>
      <w:r w:rsidR="005B7D7E">
        <w:rPr>
          <w:rFonts w:hint="eastAsia"/>
        </w:rPr>
        <w:t>－天皇中心主義－</w:t>
      </w:r>
      <w:r w:rsidR="009F0DC0">
        <w:rPr>
          <w:rFonts w:hint="eastAsia"/>
        </w:rPr>
        <w:t>をスローガンにしておこなわれた必然的結果</w:t>
      </w:r>
      <w:r w:rsidR="005B7D7E">
        <w:rPr>
          <w:rFonts w:hint="eastAsia"/>
        </w:rPr>
        <w:t>ではあるが</w:t>
      </w:r>
      <w:r w:rsidR="009F0DC0">
        <w:rPr>
          <w:rFonts w:hint="eastAsia"/>
        </w:rPr>
        <w:t>。</w:t>
      </w:r>
    </w:p>
    <w:p w:rsidR="00E24635" w:rsidRDefault="00780E7C" w:rsidP="00F25D1A">
      <w:pPr>
        <w:pStyle w:val="a3"/>
        <w:numPr>
          <w:ilvl w:val="0"/>
          <w:numId w:val="5"/>
        </w:numPr>
        <w:ind w:leftChars="0"/>
      </w:pPr>
      <w:r>
        <w:rPr>
          <w:rFonts w:hint="eastAsia"/>
        </w:rPr>
        <w:t>これに</w:t>
      </w:r>
      <w:r w:rsidR="00A030F5">
        <w:rPr>
          <w:rFonts w:hint="eastAsia"/>
        </w:rPr>
        <w:t>統帥権の独立</w:t>
      </w:r>
      <w:r>
        <w:rPr>
          <w:rFonts w:hint="eastAsia"/>
        </w:rPr>
        <w:t>が加わって</w:t>
      </w:r>
      <w:r w:rsidR="00D5659B">
        <w:rPr>
          <w:rFonts w:hint="eastAsia"/>
        </w:rPr>
        <w:t>、「天皇の軍隊」</w:t>
      </w:r>
      <w:r w:rsidR="000A354F">
        <w:rPr>
          <w:rFonts w:hint="eastAsia"/>
        </w:rPr>
        <w:t>との</w:t>
      </w:r>
      <w:r w:rsidR="00D5659B">
        <w:rPr>
          <w:rFonts w:hint="eastAsia"/>
        </w:rPr>
        <w:t>性格は</w:t>
      </w:r>
      <w:r w:rsidR="000A354F">
        <w:rPr>
          <w:rFonts w:hint="eastAsia"/>
        </w:rPr>
        <w:t>より</w:t>
      </w:r>
      <w:r w:rsidR="00D5659B">
        <w:rPr>
          <w:rFonts w:hint="eastAsia"/>
        </w:rPr>
        <w:t>一層推し進められた</w:t>
      </w:r>
      <w:r w:rsidR="00173088">
        <w:rPr>
          <w:rFonts w:hint="eastAsia"/>
        </w:rPr>
        <w:t>。すなわち、軍政</w:t>
      </w:r>
      <w:r w:rsidR="000A354F">
        <w:rPr>
          <w:rFonts w:hint="eastAsia"/>
        </w:rPr>
        <w:t>(</w:t>
      </w:r>
      <w:r w:rsidR="000A354F">
        <w:rPr>
          <w:rFonts w:hint="eastAsia"/>
        </w:rPr>
        <w:t>陸</w:t>
      </w:r>
      <w:r w:rsidR="00142FF7">
        <w:rPr>
          <w:rFonts w:hint="eastAsia"/>
        </w:rPr>
        <w:t>・</w:t>
      </w:r>
      <w:r w:rsidR="000A354F">
        <w:rPr>
          <w:rFonts w:hint="eastAsia"/>
        </w:rPr>
        <w:t>海軍省</w:t>
      </w:r>
      <w:r w:rsidR="000A354F">
        <w:rPr>
          <w:rFonts w:hint="eastAsia"/>
        </w:rPr>
        <w:t>)</w:t>
      </w:r>
      <w:r w:rsidR="00173088">
        <w:rPr>
          <w:rFonts w:hint="eastAsia"/>
        </w:rPr>
        <w:t>と軍令</w:t>
      </w:r>
      <w:r w:rsidR="00142FF7">
        <w:rPr>
          <w:rFonts w:hint="eastAsia"/>
        </w:rPr>
        <w:t>(</w:t>
      </w:r>
      <w:r w:rsidR="00142FF7">
        <w:rPr>
          <w:rFonts w:hint="eastAsia"/>
        </w:rPr>
        <w:t>参謀本部・軍令部</w:t>
      </w:r>
      <w:r w:rsidR="00142FF7">
        <w:rPr>
          <w:rFonts w:hint="eastAsia"/>
        </w:rPr>
        <w:t>)</w:t>
      </w:r>
      <w:r w:rsidR="00173088">
        <w:rPr>
          <w:rFonts w:hint="eastAsia"/>
        </w:rPr>
        <w:t>を分けたのは、軍部が政治に口を</w:t>
      </w:r>
      <w:r w:rsidR="000A354F">
        <w:rPr>
          <w:rFonts w:hint="eastAsia"/>
        </w:rPr>
        <w:t>はさむことを防止するためだったが、</w:t>
      </w:r>
      <w:r w:rsidR="00142FF7">
        <w:rPr>
          <w:rFonts w:hint="eastAsia"/>
        </w:rPr>
        <w:t>軍令</w:t>
      </w:r>
      <w:r w:rsidR="00142FF7">
        <w:rPr>
          <w:rFonts w:hint="eastAsia"/>
        </w:rPr>
        <w:t>(</w:t>
      </w:r>
      <w:r w:rsidR="00142FF7">
        <w:rPr>
          <w:rFonts w:hint="eastAsia"/>
        </w:rPr>
        <w:t>参謀本部・軍令部</w:t>
      </w:r>
      <w:r w:rsidR="00142FF7">
        <w:rPr>
          <w:rFonts w:hint="eastAsia"/>
        </w:rPr>
        <w:t>)</w:t>
      </w:r>
      <w:r w:rsidR="00F86715">
        <w:rPr>
          <w:rFonts w:hint="eastAsia"/>
        </w:rPr>
        <w:t>が天皇に直属したため、統帥権の独立</w:t>
      </w:r>
      <w:r w:rsidR="00782CCB">
        <w:rPr>
          <w:rFonts w:hint="eastAsia"/>
        </w:rPr>
        <w:t>が生じ、政府は軍部による軍事行動に口をはさめなくなった</w:t>
      </w:r>
      <w:r w:rsidR="00C5295E">
        <w:rPr>
          <w:rFonts w:hint="eastAsia"/>
        </w:rPr>
        <w:t>(</w:t>
      </w:r>
      <w:r w:rsidR="00C5295E">
        <w:rPr>
          <w:rFonts w:hint="eastAsia"/>
        </w:rPr>
        <w:t>統帥権干犯</w:t>
      </w:r>
      <w:r w:rsidR="00C5295E">
        <w:rPr>
          <w:rFonts w:hint="eastAsia"/>
        </w:rPr>
        <w:t>)</w:t>
      </w:r>
      <w:r w:rsidR="00C5295E">
        <w:rPr>
          <w:rFonts w:hint="eastAsia"/>
        </w:rPr>
        <w:t>。</w:t>
      </w:r>
      <w:r w:rsidR="00451DA7">
        <w:rPr>
          <w:rFonts w:hint="eastAsia"/>
        </w:rPr>
        <w:t>1890</w:t>
      </w:r>
      <w:r w:rsidR="00C5295E">
        <w:rPr>
          <w:rFonts w:hint="eastAsia"/>
        </w:rPr>
        <w:t>年</w:t>
      </w:r>
      <w:r w:rsidR="00451DA7">
        <w:rPr>
          <w:rFonts w:hint="eastAsia"/>
        </w:rPr>
        <w:t>施行の明治憲法第</w:t>
      </w:r>
      <w:r w:rsidR="00451DA7">
        <w:rPr>
          <w:rFonts w:hint="eastAsia"/>
        </w:rPr>
        <w:t>11</w:t>
      </w:r>
      <w:r w:rsidR="00F62EF1">
        <w:rPr>
          <w:rFonts w:hint="eastAsia"/>
        </w:rPr>
        <w:t>条「天皇ハ</w:t>
      </w:r>
      <w:r w:rsidR="00451DA7">
        <w:rPr>
          <w:rFonts w:hint="eastAsia"/>
        </w:rPr>
        <w:t>陸海軍</w:t>
      </w:r>
      <w:r w:rsidR="00F62EF1">
        <w:rPr>
          <w:rFonts w:hint="eastAsia"/>
        </w:rPr>
        <w:t>ヲ</w:t>
      </w:r>
      <w:r w:rsidR="00874C84">
        <w:rPr>
          <w:rFonts w:hint="eastAsia"/>
        </w:rPr>
        <w:t>統帥</w:t>
      </w:r>
      <w:r w:rsidR="00F62EF1">
        <w:rPr>
          <w:rFonts w:hint="eastAsia"/>
        </w:rPr>
        <w:t>ス</w:t>
      </w:r>
      <w:r w:rsidR="00874C84">
        <w:rPr>
          <w:rFonts w:hint="eastAsia"/>
        </w:rPr>
        <w:t>」は、これに法的根拠を与えることになった。</w:t>
      </w:r>
    </w:p>
    <w:p w:rsidR="006E40CA" w:rsidRDefault="00F163C0" w:rsidP="00F25D1A">
      <w:pPr>
        <w:pStyle w:val="a3"/>
        <w:numPr>
          <w:ilvl w:val="0"/>
          <w:numId w:val="5"/>
        </w:numPr>
        <w:ind w:leftChars="0"/>
      </w:pPr>
      <w:r>
        <w:rPr>
          <w:rFonts w:hint="eastAsia"/>
        </w:rPr>
        <w:t>神聖な天皇と</w:t>
      </w:r>
      <w:r w:rsidR="00AC6986">
        <w:rPr>
          <w:rFonts w:hint="eastAsia"/>
        </w:rPr>
        <w:t>軍隊との結びつきは、靖国神社</w:t>
      </w:r>
      <w:r w:rsidR="007B4DE0">
        <w:rPr>
          <w:rFonts w:hint="eastAsia"/>
        </w:rPr>
        <w:t>(</w:t>
      </w:r>
      <w:r w:rsidR="007B4DE0">
        <w:rPr>
          <w:rFonts w:hint="eastAsia"/>
        </w:rPr>
        <w:t>元・東京招魂社</w:t>
      </w:r>
      <w:r w:rsidR="007B4DE0">
        <w:rPr>
          <w:rFonts w:hint="eastAsia"/>
        </w:rPr>
        <w:t>)</w:t>
      </w:r>
      <w:r w:rsidR="00AC6986">
        <w:rPr>
          <w:rFonts w:hint="eastAsia"/>
        </w:rPr>
        <w:t>の創建でより一層推し進められた。すなわち、</w:t>
      </w:r>
      <w:r w:rsidR="00C67DAA">
        <w:rPr>
          <w:rFonts w:hint="eastAsia"/>
        </w:rPr>
        <w:t>「天皇が</w:t>
      </w:r>
      <w:r w:rsidR="00474EBC">
        <w:ruby>
          <w:rubyPr>
            <w:rubyAlign w:val="distributeSpace"/>
            <w:hps w:val="10"/>
            <w:hpsRaise w:val="18"/>
            <w:hpsBaseText w:val="20"/>
            <w:lid w:val="ja-JP"/>
          </w:rubyPr>
          <w:rt>
            <w:r w:rsidR="00474EBC" w:rsidRPr="00474EBC">
              <w:rPr>
                <w:rFonts w:ascii="AR P明朝体L" w:hAnsi="AR P明朝体L" w:hint="eastAsia"/>
                <w:sz w:val="10"/>
              </w:rPr>
              <w:t>まつ</w:t>
            </w:r>
          </w:rt>
          <w:rubyBase>
            <w:r w:rsidR="00474EBC">
              <w:rPr>
                <w:rFonts w:hint="eastAsia"/>
              </w:rPr>
              <w:t>祀</w:t>
            </w:r>
          </w:rubyBase>
        </w:ruby>
      </w:r>
      <w:r w:rsidR="00C67DAA">
        <w:rPr>
          <w:rFonts w:hint="eastAsia"/>
        </w:rPr>
        <w:t>る</w:t>
      </w:r>
      <w:r w:rsidR="00474EBC">
        <w:rPr>
          <w:rFonts w:hint="eastAsia"/>
        </w:rPr>
        <w:t>国家</w:t>
      </w:r>
      <w:r w:rsidR="00F00708">
        <w:rPr>
          <w:rFonts w:hint="eastAsia"/>
        </w:rPr>
        <w:t>」</w:t>
      </w:r>
      <w:r w:rsidR="00474EBC">
        <w:rPr>
          <w:rFonts w:hint="eastAsia"/>
        </w:rPr>
        <w:t>のために死んだ人を</w:t>
      </w:r>
      <w:r w:rsidR="00F00708">
        <w:rPr>
          <w:rFonts w:hint="eastAsia"/>
        </w:rPr>
        <w:t>神として祀るのが靖国神社であ</w:t>
      </w:r>
      <w:r w:rsidR="00CA53CC">
        <w:rPr>
          <w:rFonts w:hint="eastAsia"/>
        </w:rPr>
        <w:t>る。</w:t>
      </w:r>
      <w:r w:rsidR="00CA2665">
        <w:rPr>
          <w:rFonts w:hint="eastAsia"/>
        </w:rPr>
        <w:t>明治期に</w:t>
      </w:r>
      <w:r w:rsidR="007B4DE0">
        <w:rPr>
          <w:rFonts w:hint="eastAsia"/>
        </w:rPr>
        <w:t>各地に招魂社</w:t>
      </w:r>
      <w:r w:rsidR="00CA2665">
        <w:rPr>
          <w:rFonts w:hint="eastAsia"/>
        </w:rPr>
        <w:t>と</w:t>
      </w:r>
      <w:r w:rsidR="00F00800">
        <w:rPr>
          <w:rFonts w:hint="eastAsia"/>
        </w:rPr>
        <w:t>楠公社が創建され、当初は</w:t>
      </w:r>
      <w:r w:rsidR="00162FC1">
        <w:rPr>
          <w:rFonts w:hint="eastAsia"/>
        </w:rPr>
        <w:t>幕末や西南戦争等で死んだ軍人と</w:t>
      </w:r>
      <w:r w:rsidR="00F00800">
        <w:rPr>
          <w:rFonts w:hint="eastAsia"/>
        </w:rPr>
        <w:t>楠木正成</w:t>
      </w:r>
      <w:r w:rsidR="00F00800">
        <w:rPr>
          <w:rFonts w:hint="eastAsia"/>
        </w:rPr>
        <w:t>(1294-1336</w:t>
      </w:r>
      <w:r w:rsidR="00C10516">
        <w:rPr>
          <w:rFonts w:hint="eastAsia"/>
        </w:rPr>
        <w:t>年</w:t>
      </w:r>
      <w:r w:rsidR="00F00800">
        <w:rPr>
          <w:rFonts w:hint="eastAsia"/>
        </w:rPr>
        <w:t>)</w:t>
      </w:r>
      <w:r w:rsidR="00C10516">
        <w:rPr>
          <w:rFonts w:hint="eastAsia"/>
        </w:rPr>
        <w:t>が</w:t>
      </w:r>
      <w:r w:rsidR="004346FA">
        <w:rPr>
          <w:rFonts w:hint="eastAsia"/>
        </w:rPr>
        <w:t>祀られていたが、</w:t>
      </w:r>
      <w:r w:rsidR="001C4F26">
        <w:rPr>
          <w:rFonts w:hint="eastAsia"/>
        </w:rPr>
        <w:t>明治時代末から</w:t>
      </w:r>
      <w:r w:rsidR="00283597">
        <w:rPr>
          <w:rFonts w:hint="eastAsia"/>
        </w:rPr>
        <w:t>大正時代</w:t>
      </w:r>
      <w:r w:rsidR="001C4F26">
        <w:rPr>
          <w:rFonts w:hint="eastAsia"/>
        </w:rPr>
        <w:t>にかけて</w:t>
      </w:r>
      <w:r w:rsidR="00283597">
        <w:rPr>
          <w:rFonts w:hint="eastAsia"/>
        </w:rPr>
        <w:t>、転機が訪れた。すなわち、日露戦争</w:t>
      </w:r>
      <w:r w:rsidR="001C4F26">
        <w:rPr>
          <w:rFonts w:hint="eastAsia"/>
        </w:rPr>
        <w:t>(</w:t>
      </w:r>
      <w:r w:rsidR="009B333F">
        <w:rPr>
          <w:rFonts w:hint="eastAsia"/>
        </w:rPr>
        <w:t>明治</w:t>
      </w:r>
      <w:r w:rsidR="009B333F">
        <w:rPr>
          <w:rFonts w:hint="eastAsia"/>
        </w:rPr>
        <w:t>37-38</w:t>
      </w:r>
      <w:r w:rsidR="009B333F">
        <w:rPr>
          <w:rFonts w:hint="eastAsia"/>
        </w:rPr>
        <w:t>年</w:t>
      </w:r>
      <w:r w:rsidR="001C4F26">
        <w:rPr>
          <w:rFonts w:hint="eastAsia"/>
        </w:rPr>
        <w:t>)</w:t>
      </w:r>
      <w:r w:rsidR="00283597">
        <w:rPr>
          <w:rFonts w:hint="eastAsia"/>
        </w:rPr>
        <w:t>と乃木希典</w:t>
      </w:r>
      <w:r w:rsidR="001C4F26">
        <w:rPr>
          <w:rFonts w:hint="eastAsia"/>
        </w:rPr>
        <w:t>の死</w:t>
      </w:r>
      <w:r w:rsidR="001C4F26">
        <w:rPr>
          <w:rFonts w:hint="eastAsia"/>
        </w:rPr>
        <w:t>(</w:t>
      </w:r>
      <w:r w:rsidR="001C4F26">
        <w:rPr>
          <w:rFonts w:hint="eastAsia"/>
        </w:rPr>
        <w:t>大正元年</w:t>
      </w:r>
      <w:r w:rsidR="001C4F26">
        <w:rPr>
          <w:rFonts w:hint="eastAsia"/>
        </w:rPr>
        <w:t>)</w:t>
      </w:r>
      <w:r w:rsidR="00283597">
        <w:rPr>
          <w:rFonts w:hint="eastAsia"/>
        </w:rPr>
        <w:t>。</w:t>
      </w:r>
    </w:p>
    <w:p w:rsidR="00874C84" w:rsidRDefault="003C134A" w:rsidP="00F25D1A">
      <w:pPr>
        <w:pStyle w:val="a3"/>
        <w:numPr>
          <w:ilvl w:val="0"/>
          <w:numId w:val="5"/>
        </w:numPr>
        <w:ind w:leftChars="0"/>
      </w:pPr>
      <w:r>
        <w:rPr>
          <w:rFonts w:hint="eastAsia"/>
        </w:rPr>
        <w:t>まず、</w:t>
      </w:r>
      <w:r w:rsidR="00FE34BE">
        <w:rPr>
          <w:rFonts w:hint="eastAsia"/>
        </w:rPr>
        <w:t>日露戦争では、</w:t>
      </w:r>
      <w:r w:rsidR="00E906EA">
        <w:rPr>
          <w:rFonts w:hint="eastAsia"/>
        </w:rPr>
        <w:t>多大</w:t>
      </w:r>
      <w:r w:rsidR="00FE6BFD">
        <w:rPr>
          <w:rFonts w:hint="eastAsia"/>
        </w:rPr>
        <w:t>な</w:t>
      </w:r>
      <w:r w:rsidR="00E906EA">
        <w:rPr>
          <w:rFonts w:hint="eastAsia"/>
        </w:rPr>
        <w:t>戦死者</w:t>
      </w:r>
      <w:r w:rsidR="00C055C9">
        <w:rPr>
          <w:rFonts w:hint="eastAsia"/>
        </w:rPr>
        <w:t>(</w:t>
      </w:r>
      <w:r w:rsidR="00F929B6">
        <w:rPr>
          <w:rFonts w:hint="eastAsia"/>
        </w:rPr>
        <w:t>84,000</w:t>
      </w:r>
      <w:r w:rsidR="00F929B6">
        <w:rPr>
          <w:rFonts w:hint="eastAsia"/>
        </w:rPr>
        <w:t>人</w:t>
      </w:r>
      <w:r w:rsidR="00C055C9">
        <w:rPr>
          <w:rFonts w:hint="eastAsia"/>
        </w:rPr>
        <w:t>)</w:t>
      </w:r>
      <w:r w:rsidR="00E906EA">
        <w:rPr>
          <w:rFonts w:hint="eastAsia"/>
        </w:rPr>
        <w:t>を出して勝利したことで、</w:t>
      </w:r>
      <w:r w:rsidR="008A7BD2">
        <w:rPr>
          <w:rFonts w:hint="eastAsia"/>
        </w:rPr>
        <w:t>多数の死</w:t>
      </w:r>
      <w:r w:rsidR="000274CB">
        <w:rPr>
          <w:rFonts w:hint="eastAsia"/>
        </w:rPr>
        <w:t>をなげうって</w:t>
      </w:r>
      <w:r w:rsidR="00362DAB">
        <w:rPr>
          <w:rFonts w:hint="eastAsia"/>
        </w:rPr>
        <w:t>勝つという</w:t>
      </w:r>
      <w:r w:rsidR="000274CB">
        <w:rPr>
          <w:rFonts w:hint="eastAsia"/>
        </w:rPr>
        <w:t>考え方が芽生えた。</w:t>
      </w:r>
      <w:r w:rsidR="00342A54">
        <w:rPr>
          <w:rFonts w:hint="eastAsia"/>
        </w:rPr>
        <w:t>さらに、</w:t>
      </w:r>
      <w:r w:rsidR="005B76EA">
        <w:rPr>
          <w:rFonts w:hint="eastAsia"/>
        </w:rPr>
        <w:t>日露戦争</w:t>
      </w:r>
      <w:r w:rsidR="00342CA5">
        <w:rPr>
          <w:rFonts w:hint="eastAsia"/>
        </w:rPr>
        <w:t>(1904-5</w:t>
      </w:r>
      <w:r w:rsidR="00342CA5">
        <w:rPr>
          <w:rFonts w:hint="eastAsia"/>
        </w:rPr>
        <w:t>年</w:t>
      </w:r>
      <w:r w:rsidR="00342CA5">
        <w:rPr>
          <w:rFonts w:hint="eastAsia"/>
        </w:rPr>
        <w:t>)</w:t>
      </w:r>
      <w:r w:rsidR="005B76EA">
        <w:rPr>
          <w:rFonts w:hint="eastAsia"/>
        </w:rPr>
        <w:t>のヒーロー・</w:t>
      </w:r>
      <w:r w:rsidR="00342A54">
        <w:rPr>
          <w:rFonts w:hint="eastAsia"/>
        </w:rPr>
        <w:t>乃木希典が</w:t>
      </w:r>
      <w:r w:rsidR="005B76EA">
        <w:rPr>
          <w:rFonts w:hint="eastAsia"/>
        </w:rPr>
        <w:t>明治天皇の死後、割腹自殺をしたことで</w:t>
      </w:r>
      <w:r w:rsidR="00342CA5">
        <w:rPr>
          <w:rFonts w:hint="eastAsia"/>
        </w:rPr>
        <w:t>(1912</w:t>
      </w:r>
      <w:r w:rsidR="00342CA5">
        <w:rPr>
          <w:rFonts w:hint="eastAsia"/>
        </w:rPr>
        <w:t>年</w:t>
      </w:r>
      <w:r w:rsidR="00342CA5">
        <w:rPr>
          <w:rFonts w:hint="eastAsia"/>
        </w:rPr>
        <w:t>)</w:t>
      </w:r>
      <w:r w:rsidR="005B76EA">
        <w:rPr>
          <w:rFonts w:hint="eastAsia"/>
        </w:rPr>
        <w:t>、</w:t>
      </w:r>
      <w:r w:rsidR="007216EA">
        <w:rPr>
          <w:rFonts w:hint="eastAsia"/>
        </w:rPr>
        <w:t>天皇のために命を捨てることが尊いことと考えられるようになった。</w:t>
      </w:r>
      <w:r w:rsidR="000274CB">
        <w:rPr>
          <w:rFonts w:hint="eastAsia"/>
        </w:rPr>
        <w:t>これが、</w:t>
      </w:r>
      <w:r w:rsidR="00713721">
        <w:rPr>
          <w:rFonts w:hint="eastAsia"/>
        </w:rPr>
        <w:t>天皇のため</w:t>
      </w:r>
      <w:r w:rsidR="00690D1A">
        <w:rPr>
          <w:rFonts w:hint="eastAsia"/>
        </w:rPr>
        <w:t>に死ぬ「特攻隊」「</w:t>
      </w:r>
      <w:r w:rsidR="00377BC5">
        <w:rPr>
          <w:rFonts w:hint="eastAsia"/>
        </w:rPr>
        <w:t>玉砕</w:t>
      </w:r>
      <w:r w:rsidR="00690D1A">
        <w:rPr>
          <w:rFonts w:hint="eastAsia"/>
        </w:rPr>
        <w:t>」</w:t>
      </w:r>
      <w:r w:rsidR="00377BC5">
        <w:rPr>
          <w:rFonts w:hint="eastAsia"/>
        </w:rPr>
        <w:t>という</w:t>
      </w:r>
      <w:r w:rsidR="000019D9">
        <w:rPr>
          <w:rFonts w:hint="eastAsia"/>
        </w:rPr>
        <w:t>思想に</w:t>
      </w:r>
      <w:r w:rsidR="00F929B6">
        <w:rPr>
          <w:rFonts w:hint="eastAsia"/>
        </w:rPr>
        <w:t>つながっていった。</w:t>
      </w:r>
    </w:p>
    <w:p w:rsidR="00346F9B" w:rsidRDefault="005C0722" w:rsidP="00F25D1A">
      <w:pPr>
        <w:pStyle w:val="a3"/>
        <w:numPr>
          <w:ilvl w:val="0"/>
          <w:numId w:val="5"/>
        </w:numPr>
        <w:ind w:leftChars="0"/>
      </w:pPr>
      <w:r>
        <w:rPr>
          <w:rFonts w:hint="eastAsia"/>
        </w:rPr>
        <w:t>乃木の遺書</w:t>
      </w:r>
      <w:r w:rsidR="00C6414C">
        <w:rPr>
          <w:rFonts w:hint="eastAsia"/>
        </w:rPr>
        <w:t>には、西南戦争で</w:t>
      </w:r>
      <w:r w:rsidR="003E3DAB">
        <w:rPr>
          <w:rFonts w:hint="eastAsia"/>
        </w:rPr>
        <w:t>軍旗を</w:t>
      </w:r>
      <w:r w:rsidR="0042450E">
        <w:rPr>
          <w:rFonts w:hint="eastAsia"/>
        </w:rPr>
        <w:t>敵に奪われたことが死の理由だと書かれていた。</w:t>
      </w:r>
      <w:r w:rsidR="00021A1C">
        <w:rPr>
          <w:rFonts w:hint="eastAsia"/>
        </w:rPr>
        <w:t>これが</w:t>
      </w:r>
      <w:r w:rsidR="000467DD">
        <w:rPr>
          <w:rFonts w:hint="eastAsia"/>
        </w:rPr>
        <w:t>、</w:t>
      </w:r>
      <w:r w:rsidR="00021A1C">
        <w:rPr>
          <w:rFonts w:hint="eastAsia"/>
        </w:rPr>
        <w:t>軍旗が神聖なものとのことを強く印象付けた。</w:t>
      </w:r>
      <w:r w:rsidR="000467DD">
        <w:rPr>
          <w:rFonts w:hint="eastAsia"/>
        </w:rPr>
        <w:t>神聖な天皇から</w:t>
      </w:r>
      <w:r w:rsidR="00DA6E35">
        <w:rPr>
          <w:rFonts w:hint="eastAsia"/>
        </w:rPr>
        <w:t>あずけられた神聖な軍旗</w:t>
      </w:r>
      <w:r w:rsidR="007974D1">
        <w:rPr>
          <w:rFonts w:hint="eastAsia"/>
        </w:rPr>
        <w:t>のためには、命を捨てるという考え方につながった。</w:t>
      </w:r>
    </w:p>
    <w:p w:rsidR="00926CFB" w:rsidRDefault="00926CFB" w:rsidP="00F25D1A">
      <w:pPr>
        <w:pStyle w:val="a3"/>
        <w:numPr>
          <w:ilvl w:val="0"/>
          <w:numId w:val="5"/>
        </w:numPr>
        <w:ind w:leftChars="0"/>
      </w:pPr>
      <w:r>
        <w:rPr>
          <w:rFonts w:hint="eastAsia"/>
        </w:rPr>
        <w:t>また、日露戦争後には、「軍隊内務書」</w:t>
      </w:r>
      <w:r w:rsidR="00502183">
        <w:rPr>
          <w:rFonts w:hint="eastAsia"/>
        </w:rPr>
        <w:t>(</w:t>
      </w:r>
      <w:r w:rsidR="00502183">
        <w:rPr>
          <w:rFonts w:hint="eastAsia"/>
        </w:rPr>
        <w:t>軍隊内での行動規範</w:t>
      </w:r>
      <w:r w:rsidR="00690D1A">
        <w:rPr>
          <w:rFonts w:hint="eastAsia"/>
        </w:rPr>
        <w:t>、</w:t>
      </w:r>
      <w:r w:rsidR="004E1572">
        <w:rPr>
          <w:rFonts w:hint="eastAsia"/>
        </w:rPr>
        <w:t>要はコンプライアンス規範</w:t>
      </w:r>
      <w:r w:rsidR="005C0722">
        <w:rPr>
          <w:rFonts w:hint="eastAsia"/>
        </w:rPr>
        <w:t>？</w:t>
      </w:r>
      <w:r w:rsidR="00502183">
        <w:rPr>
          <w:rFonts w:hint="eastAsia"/>
        </w:rPr>
        <w:t>)</w:t>
      </w:r>
      <w:r w:rsidR="00502183">
        <w:rPr>
          <w:rFonts w:hint="eastAsia"/>
        </w:rPr>
        <w:t>が改訂され、</w:t>
      </w:r>
      <w:r w:rsidR="004E1572">
        <w:rPr>
          <w:rFonts w:hint="eastAsia"/>
        </w:rPr>
        <w:t>精神主義が強調され</w:t>
      </w:r>
      <w:r w:rsidR="00534646">
        <w:rPr>
          <w:rFonts w:hint="eastAsia"/>
        </w:rPr>
        <w:t>た。</w:t>
      </w:r>
      <w:r w:rsidR="004E1572">
        <w:rPr>
          <w:rFonts w:hint="eastAsia"/>
        </w:rPr>
        <w:t>すなわち、</w:t>
      </w:r>
    </w:p>
    <w:p w:rsidR="00B02861" w:rsidRDefault="00B02861" w:rsidP="00B02861">
      <w:pPr>
        <w:pStyle w:val="a3"/>
        <w:numPr>
          <w:ilvl w:val="0"/>
          <w:numId w:val="6"/>
        </w:numPr>
        <w:ind w:leftChars="0"/>
      </w:pPr>
      <w:r>
        <w:rPr>
          <w:rFonts w:hint="eastAsia"/>
        </w:rPr>
        <w:t>日露戦争の勝利は軍人精神</w:t>
      </w:r>
      <w:r w:rsidR="003011E7">
        <w:rPr>
          <w:rFonts w:hint="eastAsia"/>
        </w:rPr>
        <w:t>が横溢した軍隊だったからである。</w:t>
      </w:r>
    </w:p>
    <w:p w:rsidR="003011E7" w:rsidRDefault="003011E7" w:rsidP="00B02861">
      <w:pPr>
        <w:pStyle w:val="a3"/>
        <w:numPr>
          <w:ilvl w:val="0"/>
          <w:numId w:val="6"/>
        </w:numPr>
        <w:ind w:leftChars="0"/>
      </w:pPr>
      <w:r>
        <w:rPr>
          <w:rFonts w:hint="eastAsia"/>
        </w:rPr>
        <w:t>兵力で劣勢の日本が勝ったのは</w:t>
      </w:r>
      <w:r w:rsidR="009F3148">
        <w:rPr>
          <w:rFonts w:hint="eastAsia"/>
        </w:rPr>
        <w:t>精神面で優越していたからである。</w:t>
      </w:r>
      <w:r w:rsidR="005B0C14">
        <w:rPr>
          <w:rFonts w:hint="eastAsia"/>
        </w:rPr>
        <w:t>(</w:t>
      </w:r>
      <w:r w:rsidR="005B0C14">
        <w:rPr>
          <w:rFonts w:hint="eastAsia"/>
        </w:rPr>
        <w:t>日本</w:t>
      </w:r>
      <w:r w:rsidR="005B0C14">
        <w:rPr>
          <w:rFonts w:hint="eastAsia"/>
        </w:rPr>
        <w:t>30</w:t>
      </w:r>
      <w:r w:rsidR="005B0C14">
        <w:rPr>
          <w:rFonts w:hint="eastAsia"/>
        </w:rPr>
        <w:t>万人対露</w:t>
      </w:r>
      <w:r w:rsidR="005B0C14">
        <w:rPr>
          <w:rFonts w:hint="eastAsia"/>
        </w:rPr>
        <w:t>50</w:t>
      </w:r>
      <w:r w:rsidR="005B0C14">
        <w:rPr>
          <w:rFonts w:hint="eastAsia"/>
        </w:rPr>
        <w:t>万人</w:t>
      </w:r>
      <w:r w:rsidR="005B0C14">
        <w:rPr>
          <w:rFonts w:hint="eastAsia"/>
        </w:rPr>
        <w:t>)</w:t>
      </w:r>
    </w:p>
    <w:p w:rsidR="009F3148" w:rsidRDefault="009F3148" w:rsidP="00B02861">
      <w:pPr>
        <w:pStyle w:val="a3"/>
        <w:numPr>
          <w:ilvl w:val="0"/>
          <w:numId w:val="6"/>
        </w:numPr>
        <w:ind w:leftChars="0"/>
      </w:pPr>
      <w:r>
        <w:rPr>
          <w:rFonts w:hint="eastAsia"/>
        </w:rPr>
        <w:t>今後も日本は</w:t>
      </w:r>
      <w:r w:rsidR="00B54870">
        <w:rPr>
          <w:rFonts w:hint="eastAsia"/>
        </w:rPr>
        <w:t>劣勢の兵力で戦わなければならないであろう。だから、精神教育が必要なのである。</w:t>
      </w:r>
    </w:p>
    <w:p w:rsidR="0055411E" w:rsidRDefault="005B0C14" w:rsidP="005C0722">
      <w:pPr>
        <w:pStyle w:val="a3"/>
        <w:numPr>
          <w:ilvl w:val="0"/>
          <w:numId w:val="7"/>
        </w:numPr>
        <w:ind w:leftChars="0"/>
      </w:pPr>
      <w:r>
        <w:rPr>
          <w:rFonts w:hint="eastAsia"/>
        </w:rPr>
        <w:t>ここ</w:t>
      </w:r>
      <w:r w:rsidR="007974D1">
        <w:rPr>
          <w:rFonts w:hint="eastAsia"/>
        </w:rPr>
        <w:t>でも</w:t>
      </w:r>
      <w:r>
        <w:rPr>
          <w:rFonts w:hint="eastAsia"/>
        </w:rPr>
        <w:t>神聖</w:t>
      </w:r>
      <w:r w:rsidR="007264AD">
        <w:rPr>
          <w:rFonts w:hint="eastAsia"/>
        </w:rPr>
        <w:t>な</w:t>
      </w:r>
      <w:r>
        <w:rPr>
          <w:rFonts w:hint="eastAsia"/>
        </w:rPr>
        <w:t>天皇への崇敬</w:t>
      </w:r>
      <w:r w:rsidR="007264AD">
        <w:rPr>
          <w:rFonts w:hint="eastAsia"/>
        </w:rPr>
        <w:t>という思想がむすびついた。すなわち、「神聖な天皇の軍隊なのだから・・・」「神聖な天皇</w:t>
      </w:r>
      <w:r w:rsidR="00F63C1D">
        <w:rPr>
          <w:rFonts w:hint="eastAsia"/>
        </w:rPr>
        <w:t>から与えられた武器なのだから・・・」というロジックで、精神を鍛えるという名目で</w:t>
      </w:r>
      <w:r w:rsidR="0055411E">
        <w:rPr>
          <w:rFonts w:hint="eastAsia"/>
        </w:rPr>
        <w:t>暴力がおこなわれた。</w:t>
      </w:r>
    </w:p>
    <w:p w:rsidR="005C0722" w:rsidRDefault="005C0722" w:rsidP="003E3DAB">
      <w:pPr>
        <w:pStyle w:val="a3"/>
        <w:ind w:leftChars="0" w:left="0"/>
      </w:pPr>
    </w:p>
    <w:p w:rsidR="009E3A75" w:rsidRDefault="009E3A75" w:rsidP="003E3DAB">
      <w:pPr>
        <w:pStyle w:val="a3"/>
        <w:ind w:leftChars="0" w:left="0"/>
      </w:pPr>
      <w:r>
        <w:rPr>
          <w:rFonts w:hint="eastAsia"/>
        </w:rPr>
        <w:t>以下は、次回。</w:t>
      </w:r>
    </w:p>
    <w:p w:rsidR="00ED6DDF" w:rsidRPr="00F25D1A" w:rsidRDefault="00ED6DDF" w:rsidP="00ED6DDF">
      <w:pPr>
        <w:rPr>
          <w:b/>
          <w:u w:val="single"/>
        </w:rPr>
      </w:pPr>
      <w:r w:rsidRPr="00F25D1A">
        <w:rPr>
          <w:rFonts w:hint="eastAsia"/>
          <w:b/>
          <w:u w:val="single"/>
        </w:rPr>
        <w:t>第</w:t>
      </w:r>
      <w:r w:rsidR="006E5CBA">
        <w:rPr>
          <w:rFonts w:hint="eastAsia"/>
          <w:b/>
          <w:u w:val="single"/>
        </w:rPr>
        <w:t>6</w:t>
      </w:r>
      <w:r>
        <w:rPr>
          <w:rFonts w:hint="eastAsia"/>
          <w:b/>
          <w:u w:val="single"/>
        </w:rPr>
        <w:t>章　天皇崇敬</w:t>
      </w:r>
      <w:r w:rsidR="006E5CBA">
        <w:rPr>
          <w:rFonts w:hint="eastAsia"/>
          <w:b/>
          <w:u w:val="single"/>
        </w:rPr>
        <w:t>による全体主義的動員への道程</w:t>
      </w:r>
    </w:p>
    <w:p w:rsidR="00ED6DDF" w:rsidRDefault="00ED6DDF" w:rsidP="003E3DAB">
      <w:pPr>
        <w:pStyle w:val="a3"/>
        <w:ind w:leftChars="0" w:left="0"/>
      </w:pPr>
    </w:p>
    <w:p w:rsidR="00DB1929" w:rsidRPr="00F25D1A" w:rsidRDefault="00DB1929" w:rsidP="00DB1929">
      <w:pPr>
        <w:rPr>
          <w:b/>
          <w:u w:val="single"/>
        </w:rPr>
      </w:pPr>
      <w:r w:rsidRPr="00F25D1A">
        <w:rPr>
          <w:rFonts w:hint="eastAsia"/>
          <w:b/>
          <w:u w:val="single"/>
        </w:rPr>
        <w:t>第</w:t>
      </w:r>
      <w:r>
        <w:rPr>
          <w:rFonts w:hint="eastAsia"/>
          <w:b/>
          <w:u w:val="single"/>
        </w:rPr>
        <w:t>7</w:t>
      </w:r>
      <w:r w:rsidRPr="00F25D1A">
        <w:rPr>
          <w:rFonts w:hint="eastAsia"/>
          <w:b/>
          <w:u w:val="single"/>
        </w:rPr>
        <w:t xml:space="preserve">章　</w:t>
      </w:r>
      <w:r>
        <w:rPr>
          <w:rFonts w:hint="eastAsia"/>
          <w:b/>
          <w:u w:val="single"/>
        </w:rPr>
        <w:t>神聖</w:t>
      </w:r>
      <w:r w:rsidR="009E3A75">
        <w:rPr>
          <w:rFonts w:hint="eastAsia"/>
          <w:b/>
          <w:u w:val="single"/>
        </w:rPr>
        <w:t>天皇と象徴天皇の相克</w:t>
      </w:r>
    </w:p>
    <w:p w:rsidR="00DB1929" w:rsidRDefault="00DB1929" w:rsidP="003E3DAB">
      <w:pPr>
        <w:pStyle w:val="a3"/>
        <w:ind w:leftChars="0" w:left="0"/>
      </w:pPr>
    </w:p>
    <w:p w:rsidR="009E3A75" w:rsidRPr="00DB1929" w:rsidRDefault="009E3A75" w:rsidP="009E3A75">
      <w:pPr>
        <w:pStyle w:val="a3"/>
        <w:ind w:leftChars="0" w:left="0"/>
        <w:jc w:val="right"/>
      </w:pPr>
      <w:r>
        <w:rPr>
          <w:rFonts w:hint="eastAsia"/>
        </w:rPr>
        <w:t>以上</w:t>
      </w:r>
    </w:p>
    <w:sectPr w:rsidR="009E3A75" w:rsidRPr="00DB1929" w:rsidSect="009F72ED">
      <w:footerReference w:type="default" r:id="rId19"/>
      <w:pgSz w:w="11906" w:h="16838" w:code="9"/>
      <w:pgMar w:top="1418" w:right="1418" w:bottom="147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BF" w:rsidRDefault="00D908BF" w:rsidP="00A3167E">
      <w:r>
        <w:separator/>
      </w:r>
    </w:p>
  </w:endnote>
  <w:endnote w:type="continuationSeparator" w:id="0">
    <w:p w:rsidR="00D908BF" w:rsidRDefault="00D908BF" w:rsidP="00A3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76386"/>
      <w:docPartObj>
        <w:docPartGallery w:val="Page Numbers (Bottom of Page)"/>
        <w:docPartUnique/>
      </w:docPartObj>
    </w:sdtPr>
    <w:sdtEndPr/>
    <w:sdtContent>
      <w:p w:rsidR="00F00800" w:rsidRDefault="00F00800">
        <w:pPr>
          <w:pStyle w:val="aa"/>
          <w:jc w:val="center"/>
        </w:pPr>
        <w:r>
          <w:fldChar w:fldCharType="begin"/>
        </w:r>
        <w:r>
          <w:instrText>PAGE   \* MERGEFORMAT</w:instrText>
        </w:r>
        <w:r>
          <w:fldChar w:fldCharType="separate"/>
        </w:r>
        <w:r w:rsidR="00FD63D8" w:rsidRPr="00FD63D8">
          <w:rPr>
            <w:noProof/>
            <w:lang w:val="ja-JP"/>
          </w:rPr>
          <w:t>5</w:t>
        </w:r>
        <w:r>
          <w:fldChar w:fldCharType="end"/>
        </w:r>
      </w:p>
    </w:sdtContent>
  </w:sdt>
  <w:p w:rsidR="00F00800" w:rsidRDefault="00F008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BF" w:rsidRDefault="00D908BF" w:rsidP="00A3167E">
      <w:r>
        <w:separator/>
      </w:r>
    </w:p>
  </w:footnote>
  <w:footnote w:type="continuationSeparator" w:id="0">
    <w:p w:rsidR="00D908BF" w:rsidRDefault="00D908BF" w:rsidP="00A31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2DB6"/>
    <w:multiLevelType w:val="hybridMultilevel"/>
    <w:tmpl w:val="D78459B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6114B4"/>
    <w:multiLevelType w:val="hybridMultilevel"/>
    <w:tmpl w:val="DB5AC56A"/>
    <w:lvl w:ilvl="0" w:tplc="C2387F12">
      <w:start w:val="1"/>
      <w:numFmt w:val="bullet"/>
      <w:lvlText w:val=""/>
      <w:lvlJc w:val="left"/>
      <w:pPr>
        <w:ind w:left="425" w:hanging="420"/>
      </w:pPr>
      <w:rPr>
        <w:rFonts w:ascii="Wingdings" w:hAnsi="Wingdings" w:hint="default"/>
      </w:rPr>
    </w:lvl>
    <w:lvl w:ilvl="1" w:tplc="0409000B" w:tentative="1">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abstractNum w:abstractNumId="2">
    <w:nsid w:val="1B9317B1"/>
    <w:multiLevelType w:val="hybridMultilevel"/>
    <w:tmpl w:val="0AD4E6B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950F39"/>
    <w:multiLevelType w:val="hybridMultilevel"/>
    <w:tmpl w:val="C616E01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4803D92"/>
    <w:multiLevelType w:val="hybridMultilevel"/>
    <w:tmpl w:val="740C68C2"/>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661C1880"/>
    <w:multiLevelType w:val="hybridMultilevel"/>
    <w:tmpl w:val="8ED069D0"/>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nsid w:val="67C96486"/>
    <w:multiLevelType w:val="hybridMultilevel"/>
    <w:tmpl w:val="840639D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E074298"/>
    <w:multiLevelType w:val="hybridMultilevel"/>
    <w:tmpl w:val="F68A8C4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7"/>
  </w:num>
  <w:num w:numId="2">
    <w:abstractNumId w:val="5"/>
  </w:num>
  <w:num w:numId="3">
    <w:abstractNumId w:val="3"/>
  </w:num>
  <w:num w:numId="4">
    <w:abstractNumId w:val="2"/>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ED"/>
    <w:rsid w:val="000019D9"/>
    <w:rsid w:val="00002644"/>
    <w:rsid w:val="000053A0"/>
    <w:rsid w:val="00005F20"/>
    <w:rsid w:val="000105C7"/>
    <w:rsid w:val="00021A1C"/>
    <w:rsid w:val="00024E89"/>
    <w:rsid w:val="000266E4"/>
    <w:rsid w:val="000273AF"/>
    <w:rsid w:val="000274CB"/>
    <w:rsid w:val="0003133F"/>
    <w:rsid w:val="00040941"/>
    <w:rsid w:val="000443D2"/>
    <w:rsid w:val="000453AC"/>
    <w:rsid w:val="000467DD"/>
    <w:rsid w:val="000468B1"/>
    <w:rsid w:val="000530F5"/>
    <w:rsid w:val="00055987"/>
    <w:rsid w:val="00056018"/>
    <w:rsid w:val="00057F6F"/>
    <w:rsid w:val="000611DB"/>
    <w:rsid w:val="0006441B"/>
    <w:rsid w:val="00065D10"/>
    <w:rsid w:val="0007023E"/>
    <w:rsid w:val="00070E69"/>
    <w:rsid w:val="00073EF8"/>
    <w:rsid w:val="00075A4B"/>
    <w:rsid w:val="00077AAF"/>
    <w:rsid w:val="000828F9"/>
    <w:rsid w:val="0008393D"/>
    <w:rsid w:val="000A354F"/>
    <w:rsid w:val="000A35D7"/>
    <w:rsid w:val="000B23AB"/>
    <w:rsid w:val="000B64BE"/>
    <w:rsid w:val="000B6D6B"/>
    <w:rsid w:val="000C787E"/>
    <w:rsid w:val="000D4EB4"/>
    <w:rsid w:val="000D76A0"/>
    <w:rsid w:val="000F3579"/>
    <w:rsid w:val="000F452A"/>
    <w:rsid w:val="000F56FC"/>
    <w:rsid w:val="001056B8"/>
    <w:rsid w:val="0011133A"/>
    <w:rsid w:val="00120242"/>
    <w:rsid w:val="00126038"/>
    <w:rsid w:val="00141F0A"/>
    <w:rsid w:val="00142FF7"/>
    <w:rsid w:val="00145351"/>
    <w:rsid w:val="00150582"/>
    <w:rsid w:val="00151BEF"/>
    <w:rsid w:val="001550FA"/>
    <w:rsid w:val="0016073F"/>
    <w:rsid w:val="00162FC1"/>
    <w:rsid w:val="00165903"/>
    <w:rsid w:val="00167FEC"/>
    <w:rsid w:val="00173088"/>
    <w:rsid w:val="0017602C"/>
    <w:rsid w:val="00180E46"/>
    <w:rsid w:val="0019064A"/>
    <w:rsid w:val="001975FD"/>
    <w:rsid w:val="001A022D"/>
    <w:rsid w:val="001A1172"/>
    <w:rsid w:val="001A1EF8"/>
    <w:rsid w:val="001A3664"/>
    <w:rsid w:val="001A481E"/>
    <w:rsid w:val="001A55E2"/>
    <w:rsid w:val="001A7176"/>
    <w:rsid w:val="001B7D4B"/>
    <w:rsid w:val="001C104D"/>
    <w:rsid w:val="001C1944"/>
    <w:rsid w:val="001C3F96"/>
    <w:rsid w:val="001C4F26"/>
    <w:rsid w:val="001C64F6"/>
    <w:rsid w:val="001D42B3"/>
    <w:rsid w:val="001E1974"/>
    <w:rsid w:val="001E3CBA"/>
    <w:rsid w:val="001F3F6A"/>
    <w:rsid w:val="00200D93"/>
    <w:rsid w:val="00201442"/>
    <w:rsid w:val="00201706"/>
    <w:rsid w:val="002046AF"/>
    <w:rsid w:val="0021412A"/>
    <w:rsid w:val="00216815"/>
    <w:rsid w:val="00216F6E"/>
    <w:rsid w:val="00232DD4"/>
    <w:rsid w:val="00236A0F"/>
    <w:rsid w:val="00240017"/>
    <w:rsid w:val="00244CF7"/>
    <w:rsid w:val="00245533"/>
    <w:rsid w:val="00245D98"/>
    <w:rsid w:val="002515DF"/>
    <w:rsid w:val="00252830"/>
    <w:rsid w:val="00252F28"/>
    <w:rsid w:val="00254948"/>
    <w:rsid w:val="002556D6"/>
    <w:rsid w:val="00255CBD"/>
    <w:rsid w:val="00260F35"/>
    <w:rsid w:val="00262062"/>
    <w:rsid w:val="00270716"/>
    <w:rsid w:val="00274BF2"/>
    <w:rsid w:val="00282595"/>
    <w:rsid w:val="00283597"/>
    <w:rsid w:val="00286C1A"/>
    <w:rsid w:val="00287F88"/>
    <w:rsid w:val="00290D7E"/>
    <w:rsid w:val="002A0B01"/>
    <w:rsid w:val="002A325B"/>
    <w:rsid w:val="002A4C45"/>
    <w:rsid w:val="002B0BB3"/>
    <w:rsid w:val="002B2AB6"/>
    <w:rsid w:val="002B2F46"/>
    <w:rsid w:val="002B4D35"/>
    <w:rsid w:val="002B65B6"/>
    <w:rsid w:val="002D5B35"/>
    <w:rsid w:val="00300A3D"/>
    <w:rsid w:val="003011E7"/>
    <w:rsid w:val="00301A97"/>
    <w:rsid w:val="00305AD1"/>
    <w:rsid w:val="00312F4D"/>
    <w:rsid w:val="00325A0D"/>
    <w:rsid w:val="00326865"/>
    <w:rsid w:val="003327A6"/>
    <w:rsid w:val="00332927"/>
    <w:rsid w:val="00333FCD"/>
    <w:rsid w:val="0033455E"/>
    <w:rsid w:val="00342A54"/>
    <w:rsid w:val="00342CA5"/>
    <w:rsid w:val="003439AC"/>
    <w:rsid w:val="0034493A"/>
    <w:rsid w:val="00346F9B"/>
    <w:rsid w:val="003500B2"/>
    <w:rsid w:val="00350DB7"/>
    <w:rsid w:val="00351887"/>
    <w:rsid w:val="00353B9C"/>
    <w:rsid w:val="00356464"/>
    <w:rsid w:val="003615DE"/>
    <w:rsid w:val="00362DAB"/>
    <w:rsid w:val="0036704A"/>
    <w:rsid w:val="00377BC5"/>
    <w:rsid w:val="00382014"/>
    <w:rsid w:val="00386B00"/>
    <w:rsid w:val="00387B5E"/>
    <w:rsid w:val="00390499"/>
    <w:rsid w:val="003912FF"/>
    <w:rsid w:val="0039500B"/>
    <w:rsid w:val="00396A8D"/>
    <w:rsid w:val="003B0650"/>
    <w:rsid w:val="003B09CC"/>
    <w:rsid w:val="003B2FC0"/>
    <w:rsid w:val="003B5117"/>
    <w:rsid w:val="003C0E52"/>
    <w:rsid w:val="003C134A"/>
    <w:rsid w:val="003D2A71"/>
    <w:rsid w:val="003D2DFB"/>
    <w:rsid w:val="003D3DE4"/>
    <w:rsid w:val="003E012E"/>
    <w:rsid w:val="003E3DAB"/>
    <w:rsid w:val="003E5493"/>
    <w:rsid w:val="003E6D16"/>
    <w:rsid w:val="003E71E8"/>
    <w:rsid w:val="003F391B"/>
    <w:rsid w:val="00400BD5"/>
    <w:rsid w:val="00403418"/>
    <w:rsid w:val="004053BD"/>
    <w:rsid w:val="004172F6"/>
    <w:rsid w:val="00421BB0"/>
    <w:rsid w:val="0042450E"/>
    <w:rsid w:val="00425E18"/>
    <w:rsid w:val="00427DC3"/>
    <w:rsid w:val="004346FA"/>
    <w:rsid w:val="004370C4"/>
    <w:rsid w:val="00451DA7"/>
    <w:rsid w:val="004537F7"/>
    <w:rsid w:val="00465CFA"/>
    <w:rsid w:val="0047079E"/>
    <w:rsid w:val="00471AC4"/>
    <w:rsid w:val="00472120"/>
    <w:rsid w:val="00474EBC"/>
    <w:rsid w:val="00480B8E"/>
    <w:rsid w:val="00485C5A"/>
    <w:rsid w:val="00497D0F"/>
    <w:rsid w:val="004A1FE5"/>
    <w:rsid w:val="004A3191"/>
    <w:rsid w:val="004A5BD0"/>
    <w:rsid w:val="004B059A"/>
    <w:rsid w:val="004B342D"/>
    <w:rsid w:val="004B3A6D"/>
    <w:rsid w:val="004B6511"/>
    <w:rsid w:val="004C304A"/>
    <w:rsid w:val="004C65C8"/>
    <w:rsid w:val="004C6AD2"/>
    <w:rsid w:val="004D0704"/>
    <w:rsid w:val="004D2CB7"/>
    <w:rsid w:val="004D3875"/>
    <w:rsid w:val="004D5247"/>
    <w:rsid w:val="004D5E97"/>
    <w:rsid w:val="004D6F6F"/>
    <w:rsid w:val="004D78A4"/>
    <w:rsid w:val="004E1572"/>
    <w:rsid w:val="004E3221"/>
    <w:rsid w:val="004E7C85"/>
    <w:rsid w:val="004F0106"/>
    <w:rsid w:val="004F4741"/>
    <w:rsid w:val="00502183"/>
    <w:rsid w:val="00502D9E"/>
    <w:rsid w:val="00503B1A"/>
    <w:rsid w:val="00512308"/>
    <w:rsid w:val="00512657"/>
    <w:rsid w:val="005142DD"/>
    <w:rsid w:val="00517D97"/>
    <w:rsid w:val="00521012"/>
    <w:rsid w:val="005226B8"/>
    <w:rsid w:val="00530FB8"/>
    <w:rsid w:val="00534646"/>
    <w:rsid w:val="00534A39"/>
    <w:rsid w:val="00543129"/>
    <w:rsid w:val="00544B96"/>
    <w:rsid w:val="005450C1"/>
    <w:rsid w:val="00551950"/>
    <w:rsid w:val="0055411E"/>
    <w:rsid w:val="005566CB"/>
    <w:rsid w:val="005619B6"/>
    <w:rsid w:val="00561ABB"/>
    <w:rsid w:val="00565504"/>
    <w:rsid w:val="00565F8A"/>
    <w:rsid w:val="005704ED"/>
    <w:rsid w:val="005714A9"/>
    <w:rsid w:val="00573104"/>
    <w:rsid w:val="00582549"/>
    <w:rsid w:val="00594E82"/>
    <w:rsid w:val="005A17F3"/>
    <w:rsid w:val="005A1FB6"/>
    <w:rsid w:val="005A4E50"/>
    <w:rsid w:val="005B0C14"/>
    <w:rsid w:val="005B1D7B"/>
    <w:rsid w:val="005B5DC8"/>
    <w:rsid w:val="005B76EA"/>
    <w:rsid w:val="005B7D7E"/>
    <w:rsid w:val="005C0722"/>
    <w:rsid w:val="005C4326"/>
    <w:rsid w:val="005D451F"/>
    <w:rsid w:val="005E1D26"/>
    <w:rsid w:val="005E44E3"/>
    <w:rsid w:val="005E5A1D"/>
    <w:rsid w:val="005E5A35"/>
    <w:rsid w:val="005E6FC4"/>
    <w:rsid w:val="005F02A0"/>
    <w:rsid w:val="005F0909"/>
    <w:rsid w:val="005F1826"/>
    <w:rsid w:val="005F2DCA"/>
    <w:rsid w:val="005F567C"/>
    <w:rsid w:val="005F65C8"/>
    <w:rsid w:val="00603530"/>
    <w:rsid w:val="00603F9E"/>
    <w:rsid w:val="00621827"/>
    <w:rsid w:val="006227E9"/>
    <w:rsid w:val="0062371C"/>
    <w:rsid w:val="006277D7"/>
    <w:rsid w:val="00635CB4"/>
    <w:rsid w:val="0063681B"/>
    <w:rsid w:val="00637494"/>
    <w:rsid w:val="0064268F"/>
    <w:rsid w:val="00643345"/>
    <w:rsid w:val="006453EA"/>
    <w:rsid w:val="006464D4"/>
    <w:rsid w:val="00647930"/>
    <w:rsid w:val="00652CBE"/>
    <w:rsid w:val="006555E6"/>
    <w:rsid w:val="00663065"/>
    <w:rsid w:val="006633B9"/>
    <w:rsid w:val="006729E2"/>
    <w:rsid w:val="00674DA9"/>
    <w:rsid w:val="00684867"/>
    <w:rsid w:val="00687BB0"/>
    <w:rsid w:val="00690D1A"/>
    <w:rsid w:val="00693D9E"/>
    <w:rsid w:val="006944DC"/>
    <w:rsid w:val="00695346"/>
    <w:rsid w:val="00695727"/>
    <w:rsid w:val="00695CB0"/>
    <w:rsid w:val="00697DAA"/>
    <w:rsid w:val="006A06E5"/>
    <w:rsid w:val="006A681C"/>
    <w:rsid w:val="006A7E2C"/>
    <w:rsid w:val="006B1A32"/>
    <w:rsid w:val="006B1F67"/>
    <w:rsid w:val="006B270D"/>
    <w:rsid w:val="006C5373"/>
    <w:rsid w:val="006C5587"/>
    <w:rsid w:val="006C6898"/>
    <w:rsid w:val="006D370B"/>
    <w:rsid w:val="006E1C5C"/>
    <w:rsid w:val="006E2AA1"/>
    <w:rsid w:val="006E40CA"/>
    <w:rsid w:val="006E5CBA"/>
    <w:rsid w:val="006E668D"/>
    <w:rsid w:val="006E76BE"/>
    <w:rsid w:val="006F204B"/>
    <w:rsid w:val="006F21F1"/>
    <w:rsid w:val="0070108F"/>
    <w:rsid w:val="00706284"/>
    <w:rsid w:val="007069E9"/>
    <w:rsid w:val="007076CF"/>
    <w:rsid w:val="00711DCF"/>
    <w:rsid w:val="00713721"/>
    <w:rsid w:val="007210FF"/>
    <w:rsid w:val="007216EA"/>
    <w:rsid w:val="00721CE5"/>
    <w:rsid w:val="007255B6"/>
    <w:rsid w:val="007264AD"/>
    <w:rsid w:val="007279DA"/>
    <w:rsid w:val="00736133"/>
    <w:rsid w:val="00740584"/>
    <w:rsid w:val="0074275B"/>
    <w:rsid w:val="007435C4"/>
    <w:rsid w:val="00743B2F"/>
    <w:rsid w:val="007519FD"/>
    <w:rsid w:val="00751A34"/>
    <w:rsid w:val="007545D9"/>
    <w:rsid w:val="0075491B"/>
    <w:rsid w:val="00755CE5"/>
    <w:rsid w:val="00761AEB"/>
    <w:rsid w:val="00767A43"/>
    <w:rsid w:val="00772932"/>
    <w:rsid w:val="007735C2"/>
    <w:rsid w:val="007744BA"/>
    <w:rsid w:val="00780E7C"/>
    <w:rsid w:val="00782CCB"/>
    <w:rsid w:val="007863FC"/>
    <w:rsid w:val="007907B2"/>
    <w:rsid w:val="0079109D"/>
    <w:rsid w:val="00792AD3"/>
    <w:rsid w:val="00793847"/>
    <w:rsid w:val="0079480C"/>
    <w:rsid w:val="00795DC7"/>
    <w:rsid w:val="007974D1"/>
    <w:rsid w:val="007A0B10"/>
    <w:rsid w:val="007A2AE5"/>
    <w:rsid w:val="007A5D71"/>
    <w:rsid w:val="007A7262"/>
    <w:rsid w:val="007B42A1"/>
    <w:rsid w:val="007B4DE0"/>
    <w:rsid w:val="007B7E4E"/>
    <w:rsid w:val="007D291A"/>
    <w:rsid w:val="007E381B"/>
    <w:rsid w:val="007F38FF"/>
    <w:rsid w:val="007F6C58"/>
    <w:rsid w:val="00800882"/>
    <w:rsid w:val="008058C1"/>
    <w:rsid w:val="00822FDF"/>
    <w:rsid w:val="008248FF"/>
    <w:rsid w:val="008308D5"/>
    <w:rsid w:val="00834A7E"/>
    <w:rsid w:val="00841EC0"/>
    <w:rsid w:val="008426B7"/>
    <w:rsid w:val="008509DF"/>
    <w:rsid w:val="008512AB"/>
    <w:rsid w:val="00853F4B"/>
    <w:rsid w:val="00864D50"/>
    <w:rsid w:val="00864EDE"/>
    <w:rsid w:val="0086536F"/>
    <w:rsid w:val="008678CE"/>
    <w:rsid w:val="00871A93"/>
    <w:rsid w:val="00874C84"/>
    <w:rsid w:val="00892226"/>
    <w:rsid w:val="008955FF"/>
    <w:rsid w:val="00895DF1"/>
    <w:rsid w:val="008A0672"/>
    <w:rsid w:val="008A07E1"/>
    <w:rsid w:val="008A4C7B"/>
    <w:rsid w:val="008A7BD2"/>
    <w:rsid w:val="008B3052"/>
    <w:rsid w:val="008B329D"/>
    <w:rsid w:val="008B6A1F"/>
    <w:rsid w:val="008B7648"/>
    <w:rsid w:val="008C2043"/>
    <w:rsid w:val="008C2431"/>
    <w:rsid w:val="008C37C1"/>
    <w:rsid w:val="008C63FB"/>
    <w:rsid w:val="008D0B15"/>
    <w:rsid w:val="008D1806"/>
    <w:rsid w:val="008D345C"/>
    <w:rsid w:val="008D3CCD"/>
    <w:rsid w:val="008D46D5"/>
    <w:rsid w:val="008E2BE4"/>
    <w:rsid w:val="008E4DE6"/>
    <w:rsid w:val="008E69FC"/>
    <w:rsid w:val="008F0FD6"/>
    <w:rsid w:val="008F145B"/>
    <w:rsid w:val="008F2679"/>
    <w:rsid w:val="008F297B"/>
    <w:rsid w:val="0091249D"/>
    <w:rsid w:val="0091271E"/>
    <w:rsid w:val="0091453B"/>
    <w:rsid w:val="00915C52"/>
    <w:rsid w:val="00920730"/>
    <w:rsid w:val="00925D57"/>
    <w:rsid w:val="00926CFB"/>
    <w:rsid w:val="00932CE8"/>
    <w:rsid w:val="0094372C"/>
    <w:rsid w:val="00954ADF"/>
    <w:rsid w:val="009624E5"/>
    <w:rsid w:val="009647A6"/>
    <w:rsid w:val="009661A4"/>
    <w:rsid w:val="0096689E"/>
    <w:rsid w:val="009704F9"/>
    <w:rsid w:val="0097187C"/>
    <w:rsid w:val="00983DFF"/>
    <w:rsid w:val="009851DE"/>
    <w:rsid w:val="0098572F"/>
    <w:rsid w:val="0098709B"/>
    <w:rsid w:val="009A242F"/>
    <w:rsid w:val="009A444F"/>
    <w:rsid w:val="009B333F"/>
    <w:rsid w:val="009B5111"/>
    <w:rsid w:val="009B586C"/>
    <w:rsid w:val="009B7F8C"/>
    <w:rsid w:val="009C6AB7"/>
    <w:rsid w:val="009D16CC"/>
    <w:rsid w:val="009D6B74"/>
    <w:rsid w:val="009E3A75"/>
    <w:rsid w:val="009F0DC0"/>
    <w:rsid w:val="009F29EA"/>
    <w:rsid w:val="009F3148"/>
    <w:rsid w:val="009F36BC"/>
    <w:rsid w:val="009F4BE6"/>
    <w:rsid w:val="009F72ED"/>
    <w:rsid w:val="00A030F5"/>
    <w:rsid w:val="00A05AD1"/>
    <w:rsid w:val="00A111C7"/>
    <w:rsid w:val="00A116EF"/>
    <w:rsid w:val="00A249EB"/>
    <w:rsid w:val="00A275AE"/>
    <w:rsid w:val="00A30148"/>
    <w:rsid w:val="00A30ACB"/>
    <w:rsid w:val="00A3167E"/>
    <w:rsid w:val="00A33CBD"/>
    <w:rsid w:val="00A36416"/>
    <w:rsid w:val="00A37F0A"/>
    <w:rsid w:val="00A41CD8"/>
    <w:rsid w:val="00A43579"/>
    <w:rsid w:val="00A46BD2"/>
    <w:rsid w:val="00A5075C"/>
    <w:rsid w:val="00A61414"/>
    <w:rsid w:val="00A615FD"/>
    <w:rsid w:val="00A6263B"/>
    <w:rsid w:val="00A6543B"/>
    <w:rsid w:val="00A65A29"/>
    <w:rsid w:val="00A72FB3"/>
    <w:rsid w:val="00A764F7"/>
    <w:rsid w:val="00A90B64"/>
    <w:rsid w:val="00A9181E"/>
    <w:rsid w:val="00A94E42"/>
    <w:rsid w:val="00A97DA6"/>
    <w:rsid w:val="00AB055C"/>
    <w:rsid w:val="00AC4709"/>
    <w:rsid w:val="00AC6986"/>
    <w:rsid w:val="00AD2FE8"/>
    <w:rsid w:val="00AD5A51"/>
    <w:rsid w:val="00AD5DDB"/>
    <w:rsid w:val="00AD6089"/>
    <w:rsid w:val="00AD69BE"/>
    <w:rsid w:val="00AE2577"/>
    <w:rsid w:val="00AF4273"/>
    <w:rsid w:val="00B00113"/>
    <w:rsid w:val="00B02861"/>
    <w:rsid w:val="00B03D9C"/>
    <w:rsid w:val="00B070EE"/>
    <w:rsid w:val="00B101DF"/>
    <w:rsid w:val="00B12E18"/>
    <w:rsid w:val="00B20025"/>
    <w:rsid w:val="00B20BEB"/>
    <w:rsid w:val="00B20BED"/>
    <w:rsid w:val="00B21092"/>
    <w:rsid w:val="00B26DF6"/>
    <w:rsid w:val="00B326F0"/>
    <w:rsid w:val="00B3332C"/>
    <w:rsid w:val="00B3371E"/>
    <w:rsid w:val="00B3397F"/>
    <w:rsid w:val="00B35034"/>
    <w:rsid w:val="00B425EE"/>
    <w:rsid w:val="00B426A0"/>
    <w:rsid w:val="00B44EF6"/>
    <w:rsid w:val="00B4785A"/>
    <w:rsid w:val="00B54870"/>
    <w:rsid w:val="00B56B85"/>
    <w:rsid w:val="00B56BE7"/>
    <w:rsid w:val="00B6049C"/>
    <w:rsid w:val="00B6108F"/>
    <w:rsid w:val="00B65009"/>
    <w:rsid w:val="00B6607B"/>
    <w:rsid w:val="00B661A5"/>
    <w:rsid w:val="00B73278"/>
    <w:rsid w:val="00B74C7B"/>
    <w:rsid w:val="00B80315"/>
    <w:rsid w:val="00B807C4"/>
    <w:rsid w:val="00B875A7"/>
    <w:rsid w:val="00B93337"/>
    <w:rsid w:val="00B9414B"/>
    <w:rsid w:val="00B942A4"/>
    <w:rsid w:val="00B94F93"/>
    <w:rsid w:val="00BA0719"/>
    <w:rsid w:val="00BA486C"/>
    <w:rsid w:val="00BB0CD3"/>
    <w:rsid w:val="00BB0EA0"/>
    <w:rsid w:val="00BB1DBF"/>
    <w:rsid w:val="00BB29EE"/>
    <w:rsid w:val="00BB2EB3"/>
    <w:rsid w:val="00BB6854"/>
    <w:rsid w:val="00BB78FE"/>
    <w:rsid w:val="00BC7B1B"/>
    <w:rsid w:val="00BD0A10"/>
    <w:rsid w:val="00BD1B82"/>
    <w:rsid w:val="00BE1D21"/>
    <w:rsid w:val="00BE3A39"/>
    <w:rsid w:val="00BE660F"/>
    <w:rsid w:val="00BF29A5"/>
    <w:rsid w:val="00C01AA1"/>
    <w:rsid w:val="00C034C4"/>
    <w:rsid w:val="00C055C9"/>
    <w:rsid w:val="00C10516"/>
    <w:rsid w:val="00C105A6"/>
    <w:rsid w:val="00C13242"/>
    <w:rsid w:val="00C14AAA"/>
    <w:rsid w:val="00C17A58"/>
    <w:rsid w:val="00C2162E"/>
    <w:rsid w:val="00C25E2F"/>
    <w:rsid w:val="00C42FC4"/>
    <w:rsid w:val="00C442EE"/>
    <w:rsid w:val="00C44618"/>
    <w:rsid w:val="00C45368"/>
    <w:rsid w:val="00C45971"/>
    <w:rsid w:val="00C4687E"/>
    <w:rsid w:val="00C5295E"/>
    <w:rsid w:val="00C54143"/>
    <w:rsid w:val="00C6383D"/>
    <w:rsid w:val="00C6414C"/>
    <w:rsid w:val="00C66BBD"/>
    <w:rsid w:val="00C67DAA"/>
    <w:rsid w:val="00C74AD3"/>
    <w:rsid w:val="00C772CF"/>
    <w:rsid w:val="00C82776"/>
    <w:rsid w:val="00C82DF6"/>
    <w:rsid w:val="00C927BF"/>
    <w:rsid w:val="00C92D7D"/>
    <w:rsid w:val="00C93752"/>
    <w:rsid w:val="00C97B50"/>
    <w:rsid w:val="00CA0755"/>
    <w:rsid w:val="00CA133D"/>
    <w:rsid w:val="00CA2054"/>
    <w:rsid w:val="00CA2665"/>
    <w:rsid w:val="00CA3862"/>
    <w:rsid w:val="00CA53CC"/>
    <w:rsid w:val="00CB1095"/>
    <w:rsid w:val="00CB1359"/>
    <w:rsid w:val="00CB2837"/>
    <w:rsid w:val="00CB5652"/>
    <w:rsid w:val="00CC459B"/>
    <w:rsid w:val="00CC4D08"/>
    <w:rsid w:val="00CC5895"/>
    <w:rsid w:val="00CD0737"/>
    <w:rsid w:val="00CD13F1"/>
    <w:rsid w:val="00CD5E01"/>
    <w:rsid w:val="00CE35EA"/>
    <w:rsid w:val="00CE3F11"/>
    <w:rsid w:val="00CE4796"/>
    <w:rsid w:val="00CE6337"/>
    <w:rsid w:val="00CF1A3F"/>
    <w:rsid w:val="00CF38F3"/>
    <w:rsid w:val="00CF3D30"/>
    <w:rsid w:val="00D01463"/>
    <w:rsid w:val="00D027B9"/>
    <w:rsid w:val="00D02C07"/>
    <w:rsid w:val="00D10566"/>
    <w:rsid w:val="00D12CFB"/>
    <w:rsid w:val="00D21216"/>
    <w:rsid w:val="00D238F7"/>
    <w:rsid w:val="00D24929"/>
    <w:rsid w:val="00D25809"/>
    <w:rsid w:val="00D26983"/>
    <w:rsid w:val="00D31A23"/>
    <w:rsid w:val="00D33F13"/>
    <w:rsid w:val="00D362F0"/>
    <w:rsid w:val="00D454DE"/>
    <w:rsid w:val="00D5659B"/>
    <w:rsid w:val="00D57A83"/>
    <w:rsid w:val="00D60CA3"/>
    <w:rsid w:val="00D64ED0"/>
    <w:rsid w:val="00D65A6B"/>
    <w:rsid w:val="00D66838"/>
    <w:rsid w:val="00D719A5"/>
    <w:rsid w:val="00D76C8E"/>
    <w:rsid w:val="00D80CB8"/>
    <w:rsid w:val="00D84BFE"/>
    <w:rsid w:val="00D86A7A"/>
    <w:rsid w:val="00D86B3E"/>
    <w:rsid w:val="00D908BF"/>
    <w:rsid w:val="00D92E71"/>
    <w:rsid w:val="00DA2E4B"/>
    <w:rsid w:val="00DA2E66"/>
    <w:rsid w:val="00DA6E35"/>
    <w:rsid w:val="00DB0459"/>
    <w:rsid w:val="00DB1929"/>
    <w:rsid w:val="00DC006F"/>
    <w:rsid w:val="00DC6137"/>
    <w:rsid w:val="00DD3411"/>
    <w:rsid w:val="00DD3EFB"/>
    <w:rsid w:val="00DD66FA"/>
    <w:rsid w:val="00DD688C"/>
    <w:rsid w:val="00DE01D2"/>
    <w:rsid w:val="00DE66D2"/>
    <w:rsid w:val="00DE75C9"/>
    <w:rsid w:val="00DF10FB"/>
    <w:rsid w:val="00DF3127"/>
    <w:rsid w:val="00DF6259"/>
    <w:rsid w:val="00E0533A"/>
    <w:rsid w:val="00E0554D"/>
    <w:rsid w:val="00E061D4"/>
    <w:rsid w:val="00E065AE"/>
    <w:rsid w:val="00E13DFF"/>
    <w:rsid w:val="00E16EF1"/>
    <w:rsid w:val="00E209E3"/>
    <w:rsid w:val="00E24635"/>
    <w:rsid w:val="00E31A6E"/>
    <w:rsid w:val="00E37D49"/>
    <w:rsid w:val="00E41792"/>
    <w:rsid w:val="00E474E5"/>
    <w:rsid w:val="00E47ED9"/>
    <w:rsid w:val="00E552F7"/>
    <w:rsid w:val="00E56AB1"/>
    <w:rsid w:val="00E62ACB"/>
    <w:rsid w:val="00E62E73"/>
    <w:rsid w:val="00E63C1E"/>
    <w:rsid w:val="00E6769A"/>
    <w:rsid w:val="00E72078"/>
    <w:rsid w:val="00E80840"/>
    <w:rsid w:val="00E906EA"/>
    <w:rsid w:val="00E909B2"/>
    <w:rsid w:val="00E94FD0"/>
    <w:rsid w:val="00EA3C5F"/>
    <w:rsid w:val="00EA77BE"/>
    <w:rsid w:val="00EB54B7"/>
    <w:rsid w:val="00EB57E1"/>
    <w:rsid w:val="00EC0E10"/>
    <w:rsid w:val="00ED29DF"/>
    <w:rsid w:val="00ED6DDF"/>
    <w:rsid w:val="00EE3CDA"/>
    <w:rsid w:val="00EE4C7E"/>
    <w:rsid w:val="00EF1AA8"/>
    <w:rsid w:val="00F00708"/>
    <w:rsid w:val="00F00800"/>
    <w:rsid w:val="00F115F1"/>
    <w:rsid w:val="00F11882"/>
    <w:rsid w:val="00F13473"/>
    <w:rsid w:val="00F163C0"/>
    <w:rsid w:val="00F16FFA"/>
    <w:rsid w:val="00F25D1A"/>
    <w:rsid w:val="00F442F1"/>
    <w:rsid w:val="00F468D5"/>
    <w:rsid w:val="00F552ED"/>
    <w:rsid w:val="00F57C4B"/>
    <w:rsid w:val="00F62025"/>
    <w:rsid w:val="00F62466"/>
    <w:rsid w:val="00F62EF1"/>
    <w:rsid w:val="00F63C1D"/>
    <w:rsid w:val="00F63D8B"/>
    <w:rsid w:val="00F658F4"/>
    <w:rsid w:val="00F67363"/>
    <w:rsid w:val="00F72369"/>
    <w:rsid w:val="00F73019"/>
    <w:rsid w:val="00F75EFF"/>
    <w:rsid w:val="00F86715"/>
    <w:rsid w:val="00F926F1"/>
    <w:rsid w:val="00F929B6"/>
    <w:rsid w:val="00FA0D71"/>
    <w:rsid w:val="00FA12DA"/>
    <w:rsid w:val="00FA2830"/>
    <w:rsid w:val="00FA53F6"/>
    <w:rsid w:val="00FA660D"/>
    <w:rsid w:val="00FA6BBF"/>
    <w:rsid w:val="00FB14CE"/>
    <w:rsid w:val="00FB2822"/>
    <w:rsid w:val="00FD03F9"/>
    <w:rsid w:val="00FD373B"/>
    <w:rsid w:val="00FD55B8"/>
    <w:rsid w:val="00FD63D8"/>
    <w:rsid w:val="00FE34BE"/>
    <w:rsid w:val="00FE3C49"/>
    <w:rsid w:val="00FE6BFD"/>
    <w:rsid w:val="00FF3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ED"/>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3D2"/>
    <w:pPr>
      <w:ind w:leftChars="400" w:left="840"/>
    </w:pPr>
  </w:style>
  <w:style w:type="paragraph" w:styleId="a4">
    <w:name w:val="Balloon Text"/>
    <w:basedOn w:val="a"/>
    <w:link w:val="a5"/>
    <w:uiPriority w:val="99"/>
    <w:semiHidden/>
    <w:unhideWhenUsed/>
    <w:rsid w:val="00C42F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2FC4"/>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704ED"/>
  </w:style>
  <w:style w:type="character" w:customStyle="1" w:styleId="a7">
    <w:name w:val="日付 (文字)"/>
    <w:basedOn w:val="a0"/>
    <w:link w:val="a6"/>
    <w:uiPriority w:val="99"/>
    <w:semiHidden/>
    <w:rsid w:val="005704ED"/>
    <w:rPr>
      <w:rFonts w:ascii="Century" w:eastAsia="AR P明朝体L" w:hAnsi="Century"/>
      <w:sz w:val="20"/>
    </w:rPr>
  </w:style>
  <w:style w:type="paragraph" w:styleId="a8">
    <w:name w:val="header"/>
    <w:basedOn w:val="a"/>
    <w:link w:val="a9"/>
    <w:uiPriority w:val="99"/>
    <w:unhideWhenUsed/>
    <w:rsid w:val="00A3167E"/>
    <w:pPr>
      <w:tabs>
        <w:tab w:val="center" w:pos="4252"/>
        <w:tab w:val="right" w:pos="8504"/>
      </w:tabs>
      <w:snapToGrid w:val="0"/>
    </w:pPr>
  </w:style>
  <w:style w:type="character" w:customStyle="1" w:styleId="a9">
    <w:name w:val="ヘッダー (文字)"/>
    <w:basedOn w:val="a0"/>
    <w:link w:val="a8"/>
    <w:uiPriority w:val="99"/>
    <w:rsid w:val="00A3167E"/>
    <w:rPr>
      <w:rFonts w:ascii="Century" w:eastAsia="AR P明朝体L" w:hAnsi="Century"/>
      <w:sz w:val="20"/>
    </w:rPr>
  </w:style>
  <w:style w:type="paragraph" w:styleId="aa">
    <w:name w:val="footer"/>
    <w:basedOn w:val="a"/>
    <w:link w:val="ab"/>
    <w:uiPriority w:val="99"/>
    <w:unhideWhenUsed/>
    <w:rsid w:val="00A3167E"/>
    <w:pPr>
      <w:tabs>
        <w:tab w:val="center" w:pos="4252"/>
        <w:tab w:val="right" w:pos="8504"/>
      </w:tabs>
      <w:snapToGrid w:val="0"/>
    </w:pPr>
  </w:style>
  <w:style w:type="character" w:customStyle="1" w:styleId="ab">
    <w:name w:val="フッター (文字)"/>
    <w:basedOn w:val="a0"/>
    <w:link w:val="aa"/>
    <w:uiPriority w:val="99"/>
    <w:rsid w:val="00A3167E"/>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ED"/>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3D2"/>
    <w:pPr>
      <w:ind w:leftChars="400" w:left="840"/>
    </w:pPr>
  </w:style>
  <w:style w:type="paragraph" w:styleId="a4">
    <w:name w:val="Balloon Text"/>
    <w:basedOn w:val="a"/>
    <w:link w:val="a5"/>
    <w:uiPriority w:val="99"/>
    <w:semiHidden/>
    <w:unhideWhenUsed/>
    <w:rsid w:val="00C42F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2FC4"/>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704ED"/>
  </w:style>
  <w:style w:type="character" w:customStyle="1" w:styleId="a7">
    <w:name w:val="日付 (文字)"/>
    <w:basedOn w:val="a0"/>
    <w:link w:val="a6"/>
    <w:uiPriority w:val="99"/>
    <w:semiHidden/>
    <w:rsid w:val="005704ED"/>
    <w:rPr>
      <w:rFonts w:ascii="Century" w:eastAsia="AR P明朝体L" w:hAnsi="Century"/>
      <w:sz w:val="20"/>
    </w:rPr>
  </w:style>
  <w:style w:type="paragraph" w:styleId="a8">
    <w:name w:val="header"/>
    <w:basedOn w:val="a"/>
    <w:link w:val="a9"/>
    <w:uiPriority w:val="99"/>
    <w:unhideWhenUsed/>
    <w:rsid w:val="00A3167E"/>
    <w:pPr>
      <w:tabs>
        <w:tab w:val="center" w:pos="4252"/>
        <w:tab w:val="right" w:pos="8504"/>
      </w:tabs>
      <w:snapToGrid w:val="0"/>
    </w:pPr>
  </w:style>
  <w:style w:type="character" w:customStyle="1" w:styleId="a9">
    <w:name w:val="ヘッダー (文字)"/>
    <w:basedOn w:val="a0"/>
    <w:link w:val="a8"/>
    <w:uiPriority w:val="99"/>
    <w:rsid w:val="00A3167E"/>
    <w:rPr>
      <w:rFonts w:ascii="Century" w:eastAsia="AR P明朝体L" w:hAnsi="Century"/>
      <w:sz w:val="20"/>
    </w:rPr>
  </w:style>
  <w:style w:type="paragraph" w:styleId="aa">
    <w:name w:val="footer"/>
    <w:basedOn w:val="a"/>
    <w:link w:val="ab"/>
    <w:uiPriority w:val="99"/>
    <w:unhideWhenUsed/>
    <w:rsid w:val="00A3167E"/>
    <w:pPr>
      <w:tabs>
        <w:tab w:val="center" w:pos="4252"/>
        <w:tab w:val="right" w:pos="8504"/>
      </w:tabs>
      <w:snapToGrid w:val="0"/>
    </w:pPr>
  </w:style>
  <w:style w:type="character" w:customStyle="1" w:styleId="ab">
    <w:name w:val="フッター (文字)"/>
    <w:basedOn w:val="a0"/>
    <w:link w:val="aa"/>
    <w:uiPriority w:val="99"/>
    <w:rsid w:val="00A3167E"/>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1616</TotalTime>
  <Pages>5</Pages>
  <Words>1105</Words>
  <Characters>6300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20</cp:revision>
  <dcterms:created xsi:type="dcterms:W3CDTF">2019-10-31T00:08:00Z</dcterms:created>
  <dcterms:modified xsi:type="dcterms:W3CDTF">2019-11-20T02:03:00Z</dcterms:modified>
</cp:coreProperties>
</file>